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62" w:type="dxa"/>
        <w:jc w:val="center"/>
        <w:tblInd w:w="-1275" w:type="dxa"/>
        <w:tblLook w:val="01E0" w:firstRow="1" w:lastRow="1" w:firstColumn="1" w:lastColumn="1" w:noHBand="0" w:noVBand="0"/>
      </w:tblPr>
      <w:tblGrid>
        <w:gridCol w:w="6017"/>
        <w:gridCol w:w="5445"/>
      </w:tblGrid>
      <w:tr w:rsidR="00882782" w:rsidRPr="00740BC8" w:rsidTr="00E531E8">
        <w:trPr>
          <w:jc w:val="center"/>
        </w:trPr>
        <w:tc>
          <w:tcPr>
            <w:tcW w:w="6017" w:type="dxa"/>
            <w:hideMark/>
          </w:tcPr>
          <w:p w:rsidR="00882782" w:rsidRPr="00740BC8" w:rsidRDefault="00882782" w:rsidP="00740BC8">
            <w:pPr>
              <w:spacing w:line="276" w:lineRule="auto"/>
              <w:jc w:val="center"/>
              <w:rPr>
                <w:szCs w:val="28"/>
              </w:rPr>
            </w:pPr>
            <w:r w:rsidRPr="00740BC8">
              <w:rPr>
                <w:szCs w:val="28"/>
              </w:rPr>
              <w:t xml:space="preserve">ĐẢNG ỦY SỞ GIÁO DỤC VÀ ĐÀO TẠO </w:t>
            </w:r>
          </w:p>
          <w:p w:rsidR="00882782" w:rsidRPr="00740BC8" w:rsidRDefault="00882782" w:rsidP="00740BC8">
            <w:pPr>
              <w:tabs>
                <w:tab w:val="left" w:pos="851"/>
              </w:tabs>
              <w:spacing w:line="276" w:lineRule="auto"/>
              <w:jc w:val="center"/>
              <w:rPr>
                <w:b/>
                <w:szCs w:val="28"/>
              </w:rPr>
            </w:pPr>
            <w:r w:rsidRPr="00740BC8">
              <w:rPr>
                <w:b/>
                <w:szCs w:val="28"/>
              </w:rPr>
              <w:t xml:space="preserve">ĐẢNG ỦY TRƯỜNG CAO ĐẲNG </w:t>
            </w:r>
          </w:p>
          <w:p w:rsidR="00882782" w:rsidRPr="00740BC8" w:rsidRDefault="00882782" w:rsidP="00740BC8">
            <w:pPr>
              <w:tabs>
                <w:tab w:val="left" w:pos="851"/>
              </w:tabs>
              <w:spacing w:line="276" w:lineRule="auto"/>
              <w:jc w:val="center"/>
              <w:rPr>
                <w:b/>
                <w:szCs w:val="28"/>
              </w:rPr>
            </w:pPr>
            <w:r w:rsidRPr="00740BC8">
              <w:rPr>
                <w:b/>
                <w:szCs w:val="28"/>
              </w:rPr>
              <w:t>LÝ TỰ TRỌNG THÀNH PHỐ HỒ CHÍ MINH</w:t>
            </w:r>
          </w:p>
          <w:p w:rsidR="00882782" w:rsidRPr="00740BC8" w:rsidRDefault="00882782" w:rsidP="00740BC8">
            <w:pPr>
              <w:tabs>
                <w:tab w:val="left" w:pos="851"/>
              </w:tabs>
              <w:spacing w:line="276" w:lineRule="auto"/>
              <w:jc w:val="center"/>
              <w:rPr>
                <w:szCs w:val="28"/>
              </w:rPr>
            </w:pPr>
            <w:r w:rsidRPr="00740BC8">
              <w:rPr>
                <w:b/>
                <w:szCs w:val="28"/>
              </w:rPr>
              <w:t>*</w:t>
            </w:r>
          </w:p>
        </w:tc>
        <w:tc>
          <w:tcPr>
            <w:tcW w:w="5445" w:type="dxa"/>
            <w:hideMark/>
          </w:tcPr>
          <w:p w:rsidR="00882782" w:rsidRPr="00740BC8" w:rsidRDefault="00882782" w:rsidP="00740BC8">
            <w:pPr>
              <w:tabs>
                <w:tab w:val="left" w:pos="851"/>
              </w:tabs>
              <w:spacing w:line="276" w:lineRule="auto"/>
              <w:jc w:val="center"/>
              <w:rPr>
                <w:b/>
                <w:sz w:val="30"/>
                <w:szCs w:val="30"/>
              </w:rPr>
            </w:pPr>
            <w:r w:rsidRPr="00740BC8">
              <w:rPr>
                <w:noProof/>
                <w:sz w:val="30"/>
                <w:szCs w:val="30"/>
              </w:rPr>
              <mc:AlternateContent>
                <mc:Choice Requires="wps">
                  <w:drawing>
                    <wp:anchor distT="4294967292" distB="4294967292" distL="114300" distR="114300" simplePos="0" relativeHeight="251659264" behindDoc="0" locked="0" layoutInCell="1" allowOverlap="1" wp14:anchorId="79BA9E76" wp14:editId="075E0138">
                      <wp:simplePos x="0" y="0"/>
                      <wp:positionH relativeFrom="column">
                        <wp:posOffset>352425</wp:posOffset>
                      </wp:positionH>
                      <wp:positionV relativeFrom="paragraph">
                        <wp:posOffset>207743</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740BC8">
              <w:rPr>
                <w:b/>
                <w:sz w:val="30"/>
                <w:szCs w:val="30"/>
              </w:rPr>
              <w:t>ĐẢNG CỘNG SẢN VIỆT NAM</w:t>
            </w:r>
          </w:p>
          <w:p w:rsidR="00882782" w:rsidRPr="00740BC8" w:rsidRDefault="00882782" w:rsidP="00740BC8">
            <w:pPr>
              <w:tabs>
                <w:tab w:val="left" w:pos="851"/>
              </w:tabs>
              <w:spacing w:line="276" w:lineRule="auto"/>
              <w:rPr>
                <w:i/>
                <w:szCs w:val="28"/>
              </w:rPr>
            </w:pPr>
            <w:r w:rsidRPr="00740BC8">
              <w:rPr>
                <w:i/>
                <w:szCs w:val="28"/>
              </w:rPr>
              <w:t xml:space="preserve">TP.Hồ Chí Minh, ngày </w:t>
            </w:r>
            <w:r w:rsidR="00CB4B11" w:rsidRPr="00740BC8">
              <w:rPr>
                <w:i/>
                <w:szCs w:val="28"/>
              </w:rPr>
              <w:t>29</w:t>
            </w:r>
            <w:r w:rsidRPr="00740BC8">
              <w:rPr>
                <w:i/>
                <w:szCs w:val="28"/>
              </w:rPr>
              <w:t xml:space="preserve"> tháng 11 năm 2021</w:t>
            </w:r>
          </w:p>
        </w:tc>
      </w:tr>
    </w:tbl>
    <w:p w:rsidR="00882782" w:rsidRPr="00740BC8" w:rsidRDefault="00882782" w:rsidP="00740BC8">
      <w:pPr>
        <w:tabs>
          <w:tab w:val="left" w:pos="851"/>
        </w:tabs>
        <w:spacing w:line="276" w:lineRule="auto"/>
        <w:ind w:firstLine="567"/>
        <w:jc w:val="center"/>
        <w:rPr>
          <w:b/>
          <w:sz w:val="30"/>
          <w:szCs w:val="30"/>
        </w:rPr>
      </w:pPr>
      <w:r w:rsidRPr="00740BC8">
        <w:rPr>
          <w:noProof/>
          <w:szCs w:val="28"/>
        </w:rPr>
        <mc:AlternateContent>
          <mc:Choice Requires="wps">
            <w:drawing>
              <wp:anchor distT="0" distB="0" distL="114300" distR="114300" simplePos="0" relativeHeight="251660288" behindDoc="0" locked="0" layoutInCell="1" allowOverlap="1" wp14:anchorId="3C6167A2" wp14:editId="7FD184B8">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882782" w:rsidRDefault="00882782" w:rsidP="00882782">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882782" w:rsidRDefault="00882782" w:rsidP="00882782">
                      <w:pPr>
                        <w:jc w:val="center"/>
                        <w:rPr>
                          <w:b/>
                          <w:szCs w:val="28"/>
                          <w:lang w:val="vi-VN"/>
                        </w:rPr>
                      </w:pPr>
                      <w:r>
                        <w:rPr>
                          <w:b/>
                          <w:szCs w:val="28"/>
                        </w:rPr>
                        <w:t>D</w:t>
                      </w:r>
                      <w:r>
                        <w:rPr>
                          <w:b/>
                          <w:szCs w:val="28"/>
                          <w:lang w:val="vi-VN"/>
                        </w:rPr>
                        <w:t>Ự THẢO</w:t>
                      </w:r>
                    </w:p>
                  </w:txbxContent>
                </v:textbox>
              </v:shape>
            </w:pict>
          </mc:Fallback>
        </mc:AlternateContent>
      </w:r>
      <w:r w:rsidRPr="00740BC8">
        <w:rPr>
          <w:b/>
          <w:sz w:val="30"/>
          <w:szCs w:val="30"/>
        </w:rPr>
        <w:t>NỘI DUNG</w:t>
      </w:r>
    </w:p>
    <w:p w:rsidR="00882782" w:rsidRPr="00740BC8" w:rsidRDefault="00882782" w:rsidP="00740BC8">
      <w:pPr>
        <w:tabs>
          <w:tab w:val="left" w:pos="851"/>
        </w:tabs>
        <w:spacing w:line="276" w:lineRule="auto"/>
        <w:ind w:firstLine="567"/>
        <w:jc w:val="center"/>
        <w:rPr>
          <w:b/>
          <w:szCs w:val="28"/>
        </w:rPr>
      </w:pPr>
      <w:r w:rsidRPr="00740BC8">
        <w:rPr>
          <w:b/>
          <w:szCs w:val="28"/>
        </w:rPr>
        <w:t xml:space="preserve">Họp Ban Chấp hành Đảng bộ tháng </w:t>
      </w:r>
      <w:r w:rsidR="00CB4B11" w:rsidRPr="00740BC8">
        <w:rPr>
          <w:b/>
          <w:szCs w:val="28"/>
        </w:rPr>
        <w:t>12</w:t>
      </w:r>
      <w:r w:rsidRPr="00740BC8">
        <w:rPr>
          <w:b/>
          <w:szCs w:val="28"/>
        </w:rPr>
        <w:t>/2021</w:t>
      </w:r>
    </w:p>
    <w:p w:rsidR="00882782" w:rsidRPr="00740BC8" w:rsidRDefault="00882782" w:rsidP="00740BC8">
      <w:pPr>
        <w:tabs>
          <w:tab w:val="left" w:pos="851"/>
        </w:tabs>
        <w:spacing w:line="276" w:lineRule="auto"/>
        <w:ind w:firstLine="567"/>
        <w:jc w:val="both"/>
        <w:rPr>
          <w:szCs w:val="28"/>
        </w:rPr>
      </w:pPr>
    </w:p>
    <w:p w:rsidR="00882782" w:rsidRPr="00740BC8" w:rsidRDefault="00882782" w:rsidP="00740BC8">
      <w:pPr>
        <w:tabs>
          <w:tab w:val="left" w:pos="851"/>
        </w:tabs>
        <w:spacing w:line="276" w:lineRule="auto"/>
        <w:ind w:firstLine="567"/>
        <w:jc w:val="both"/>
        <w:rPr>
          <w:szCs w:val="28"/>
        </w:rPr>
      </w:pPr>
      <w:r w:rsidRPr="00740BC8">
        <w:rPr>
          <w:szCs w:val="28"/>
        </w:rPr>
        <w:t xml:space="preserve">Ngày </w:t>
      </w:r>
      <w:r w:rsidR="00CB4B11" w:rsidRPr="00740BC8">
        <w:rPr>
          <w:szCs w:val="28"/>
        </w:rPr>
        <w:t>03</w:t>
      </w:r>
      <w:r w:rsidRPr="00740BC8">
        <w:rPr>
          <w:szCs w:val="28"/>
        </w:rPr>
        <w:t xml:space="preserve"> tháng </w:t>
      </w:r>
      <w:r w:rsidR="00CB4B11" w:rsidRPr="00740BC8">
        <w:rPr>
          <w:szCs w:val="28"/>
        </w:rPr>
        <w:t>12</w:t>
      </w:r>
      <w:r w:rsidRPr="00740BC8">
        <w:rPr>
          <w:szCs w:val="28"/>
        </w:rPr>
        <w:t xml:space="preserve"> năm 2021, Ban Chấp hành Đảng bộ Trường Cao đẳng Lý Tự Trọng Thành phố Hồ Chí Minh họp thường kỳ tháng </w:t>
      </w:r>
      <w:r w:rsidR="00CB4B11" w:rsidRPr="00740BC8">
        <w:rPr>
          <w:szCs w:val="28"/>
        </w:rPr>
        <w:t>12</w:t>
      </w:r>
      <w:r w:rsidRPr="00740BC8">
        <w:rPr>
          <w:szCs w:val="28"/>
        </w:rPr>
        <w:t xml:space="preserve">/2021, đề nghị các đ/c Đảng ủy viên đóng góp ý kiến để hoàn chỉnh Nghị quyết </w:t>
      </w:r>
      <w:r w:rsidR="00CB4B11" w:rsidRPr="00740BC8">
        <w:rPr>
          <w:szCs w:val="28"/>
        </w:rPr>
        <w:t>tháng 12</w:t>
      </w:r>
      <w:r w:rsidRPr="00740BC8">
        <w:rPr>
          <w:szCs w:val="28"/>
        </w:rPr>
        <w:t>/2021 của Đảng ủy:</w:t>
      </w:r>
    </w:p>
    <w:p w:rsidR="00882782" w:rsidRPr="00740BC8" w:rsidRDefault="00882782" w:rsidP="00740BC8">
      <w:pPr>
        <w:pStyle w:val="ListParagraph"/>
        <w:numPr>
          <w:ilvl w:val="0"/>
          <w:numId w:val="1"/>
        </w:numPr>
        <w:tabs>
          <w:tab w:val="left" w:pos="851"/>
          <w:tab w:val="left" w:pos="1134"/>
        </w:tabs>
        <w:spacing w:line="276" w:lineRule="auto"/>
        <w:ind w:left="0" w:firstLine="567"/>
        <w:jc w:val="both"/>
        <w:rPr>
          <w:b/>
          <w:szCs w:val="28"/>
        </w:rPr>
      </w:pPr>
      <w:r w:rsidRPr="00740BC8">
        <w:rPr>
          <w:b/>
          <w:szCs w:val="28"/>
        </w:rPr>
        <w:t xml:space="preserve">KIỂM ĐIỂM THỰC HIỆN NGHỊ QUYẾT THÁNG </w:t>
      </w:r>
      <w:r w:rsidR="00CB4B11" w:rsidRPr="00740BC8">
        <w:rPr>
          <w:b/>
          <w:szCs w:val="28"/>
        </w:rPr>
        <w:t>11</w:t>
      </w:r>
      <w:r w:rsidRPr="00740BC8">
        <w:rPr>
          <w:b/>
          <w:szCs w:val="28"/>
        </w:rPr>
        <w:t>/2021</w:t>
      </w:r>
    </w:p>
    <w:p w:rsidR="00882782" w:rsidRPr="00740BC8" w:rsidRDefault="00882782" w:rsidP="00740BC8">
      <w:pPr>
        <w:numPr>
          <w:ilvl w:val="3"/>
          <w:numId w:val="1"/>
        </w:numPr>
        <w:tabs>
          <w:tab w:val="left" w:pos="851"/>
        </w:tabs>
        <w:spacing w:line="276" w:lineRule="auto"/>
        <w:ind w:left="0" w:firstLine="567"/>
        <w:jc w:val="both"/>
        <w:rPr>
          <w:szCs w:val="28"/>
        </w:rPr>
      </w:pPr>
      <w:r w:rsidRPr="00740BC8">
        <w:rPr>
          <w:b/>
          <w:szCs w:val="28"/>
          <w:lang w:val="vi-VN"/>
        </w:rPr>
        <w:t>Lãnh đạo công tác</w:t>
      </w:r>
      <w:r w:rsidRPr="00740BC8">
        <w:rPr>
          <w:b/>
          <w:szCs w:val="28"/>
        </w:rPr>
        <w:t xml:space="preserve"> chính trị,</w:t>
      </w:r>
      <w:r w:rsidRPr="00740BC8">
        <w:rPr>
          <w:b/>
          <w:szCs w:val="28"/>
          <w:lang w:val="vi-VN"/>
        </w:rPr>
        <w:t xml:space="preserve"> tư tưởng</w:t>
      </w:r>
      <w:r w:rsidRPr="00740BC8">
        <w:rPr>
          <w:b/>
          <w:szCs w:val="28"/>
        </w:rPr>
        <w:t xml:space="preserve">: </w:t>
      </w:r>
      <w:r w:rsidRPr="00740BC8">
        <w:rPr>
          <w:szCs w:val="28"/>
        </w:rPr>
        <w:t xml:space="preserve">Đã thực hiện đủ theo Nghị quyết BCH Đảng bộ tháng </w:t>
      </w:r>
      <w:r w:rsidR="00CB4B11" w:rsidRPr="00740BC8">
        <w:rPr>
          <w:szCs w:val="28"/>
        </w:rPr>
        <w:t>11</w:t>
      </w:r>
      <w:r w:rsidRPr="00740BC8">
        <w:rPr>
          <w:szCs w:val="28"/>
        </w:rPr>
        <w:t>/2021</w:t>
      </w:r>
    </w:p>
    <w:p w:rsidR="00882782" w:rsidRPr="00740BC8" w:rsidRDefault="00882782" w:rsidP="00740BC8">
      <w:pPr>
        <w:numPr>
          <w:ilvl w:val="3"/>
          <w:numId w:val="1"/>
        </w:numPr>
        <w:tabs>
          <w:tab w:val="left" w:pos="851"/>
        </w:tabs>
        <w:spacing w:line="276" w:lineRule="auto"/>
        <w:ind w:left="0" w:firstLine="567"/>
        <w:jc w:val="both"/>
        <w:rPr>
          <w:szCs w:val="28"/>
        </w:rPr>
      </w:pPr>
      <w:r w:rsidRPr="00740BC8">
        <w:rPr>
          <w:b/>
          <w:szCs w:val="28"/>
          <w:lang w:val="vi-VN"/>
        </w:rPr>
        <w:t>Lãnh đạo thực hiện nhiệm vụ chuyên môn</w:t>
      </w:r>
      <w:r w:rsidRPr="00740BC8">
        <w:rPr>
          <w:b/>
          <w:szCs w:val="28"/>
        </w:rPr>
        <w:t xml:space="preserve">: </w:t>
      </w:r>
      <w:r w:rsidRPr="00740BC8">
        <w:rPr>
          <w:szCs w:val="28"/>
        </w:rPr>
        <w:t xml:space="preserve">Đã thực hiện theo Nghị quyết BCH Đảng bộ tháng </w:t>
      </w:r>
      <w:r w:rsidR="00CB4B11" w:rsidRPr="00740BC8">
        <w:rPr>
          <w:szCs w:val="28"/>
        </w:rPr>
        <w:t>11</w:t>
      </w:r>
      <w:r w:rsidRPr="00740BC8">
        <w:rPr>
          <w:szCs w:val="28"/>
        </w:rPr>
        <w:t>/2021</w:t>
      </w:r>
    </w:p>
    <w:p w:rsidR="00882782" w:rsidRPr="00740BC8" w:rsidRDefault="00882782" w:rsidP="00740BC8">
      <w:pPr>
        <w:numPr>
          <w:ilvl w:val="3"/>
          <w:numId w:val="1"/>
        </w:numPr>
        <w:tabs>
          <w:tab w:val="left" w:pos="851"/>
        </w:tabs>
        <w:spacing w:line="276" w:lineRule="auto"/>
        <w:ind w:left="0" w:firstLine="567"/>
        <w:jc w:val="both"/>
        <w:rPr>
          <w:szCs w:val="28"/>
        </w:rPr>
      </w:pPr>
      <w:r w:rsidRPr="00740BC8">
        <w:rPr>
          <w:b/>
          <w:szCs w:val="28"/>
          <w:lang w:val="vi-VN"/>
        </w:rPr>
        <w:t>Lãnh đạo công tác tổ chức, cán bộ</w:t>
      </w:r>
      <w:r w:rsidRPr="00740BC8">
        <w:rPr>
          <w:b/>
          <w:szCs w:val="28"/>
        </w:rPr>
        <w:t xml:space="preserve">: </w:t>
      </w:r>
      <w:r w:rsidRPr="00740BC8">
        <w:rPr>
          <w:szCs w:val="28"/>
        </w:rPr>
        <w:t xml:space="preserve">Đã thực hiện theo Nghị quyết BCH Đảng bộ tháng </w:t>
      </w:r>
      <w:r w:rsidR="00CB4B11" w:rsidRPr="00740BC8">
        <w:rPr>
          <w:szCs w:val="28"/>
        </w:rPr>
        <w:t>11</w:t>
      </w:r>
      <w:r w:rsidRPr="00740BC8">
        <w:rPr>
          <w:szCs w:val="28"/>
        </w:rPr>
        <w:t>/2021</w:t>
      </w:r>
    </w:p>
    <w:p w:rsidR="00882782" w:rsidRPr="00740BC8" w:rsidRDefault="00882782" w:rsidP="00740BC8">
      <w:pPr>
        <w:numPr>
          <w:ilvl w:val="3"/>
          <w:numId w:val="1"/>
        </w:numPr>
        <w:tabs>
          <w:tab w:val="left" w:pos="851"/>
        </w:tabs>
        <w:spacing w:line="276" w:lineRule="auto"/>
        <w:ind w:left="0" w:firstLine="567"/>
        <w:jc w:val="both"/>
        <w:rPr>
          <w:b/>
          <w:szCs w:val="28"/>
          <w:lang w:val="vi-VN"/>
        </w:rPr>
      </w:pPr>
      <w:r w:rsidRPr="00740BC8">
        <w:rPr>
          <w:b/>
          <w:szCs w:val="28"/>
          <w:lang w:val="vi-VN"/>
        </w:rPr>
        <w:t>Lãnh đạo công tác xây dựng tổ chức Đảng</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Tiếp tục công tác tuyên giáo, công tác xây dựng Đảng, công tác dân vận, công tác bảo đảm an ninh chính trị trong Nhà trường</w:t>
      </w:r>
    </w:p>
    <w:p w:rsidR="007073B6" w:rsidRPr="00740BC8" w:rsidRDefault="007073B6" w:rsidP="00740BC8">
      <w:pPr>
        <w:tabs>
          <w:tab w:val="left" w:pos="851"/>
          <w:tab w:val="left" w:pos="4320"/>
        </w:tabs>
        <w:spacing w:line="276" w:lineRule="auto"/>
        <w:ind w:firstLine="567"/>
        <w:jc w:val="both"/>
        <w:rPr>
          <w:szCs w:val="28"/>
        </w:rPr>
      </w:pPr>
      <w:r w:rsidRPr="00740BC8">
        <w:rPr>
          <w:szCs w:val="28"/>
        </w:rPr>
        <w:t xml:space="preserve">Tiếp tục nhận công văn xin ý kiến địa phương của các đảng viên để chuẩn bị cho công tác đánh giá </w:t>
      </w:r>
      <w:r w:rsidR="00E429FC" w:rsidRPr="00740BC8">
        <w:rPr>
          <w:szCs w:val="28"/>
        </w:rPr>
        <w:t xml:space="preserve">chất lượng </w:t>
      </w:r>
      <w:r w:rsidR="00B82F3A" w:rsidRPr="00740BC8">
        <w:rPr>
          <w:szCs w:val="28"/>
        </w:rPr>
        <w:t xml:space="preserve">tổ chức đảng và </w:t>
      </w:r>
      <w:r w:rsidRPr="00740BC8">
        <w:rPr>
          <w:szCs w:val="28"/>
        </w:rPr>
        <w:t xml:space="preserve">đảng viên </w:t>
      </w:r>
      <w:r w:rsidR="00E429FC" w:rsidRPr="00740BC8">
        <w:rPr>
          <w:szCs w:val="28"/>
        </w:rPr>
        <w:t>cuối năm 2021</w:t>
      </w:r>
    </w:p>
    <w:p w:rsidR="00E16F90" w:rsidRPr="00740BC8" w:rsidRDefault="00E16F90" w:rsidP="00740BC8">
      <w:pPr>
        <w:tabs>
          <w:tab w:val="left" w:pos="851"/>
          <w:tab w:val="left" w:pos="4320"/>
        </w:tabs>
        <w:spacing w:line="276" w:lineRule="auto"/>
        <w:ind w:firstLine="567"/>
        <w:jc w:val="both"/>
        <w:rPr>
          <w:szCs w:val="28"/>
        </w:rPr>
      </w:pPr>
      <w:r w:rsidRPr="00740BC8">
        <w:rPr>
          <w:szCs w:val="28"/>
        </w:rPr>
        <w:t>Đảng ủy Báo cáo chuyên đề tại Hội nghị tổng kết về công tác xây dựng tổ chức cơ sở đảng và đội ngũ đảng viên ngày 23.11.2021</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 xml:space="preserve">Bộ phận Đảng vụ của Trường đã nộp về Đảng ủy Sở: </w:t>
      </w:r>
    </w:p>
    <w:p w:rsidR="00882782" w:rsidRPr="00740BC8" w:rsidRDefault="00882782" w:rsidP="00740BC8">
      <w:pPr>
        <w:tabs>
          <w:tab w:val="left" w:pos="851"/>
        </w:tabs>
        <w:spacing w:line="276" w:lineRule="auto"/>
        <w:ind w:firstLine="567"/>
        <w:jc w:val="both"/>
        <w:rPr>
          <w:szCs w:val="28"/>
        </w:rPr>
      </w:pPr>
      <w:r w:rsidRPr="00740BC8">
        <w:rPr>
          <w:szCs w:val="28"/>
        </w:rPr>
        <w:t xml:space="preserve">+ Ngày </w:t>
      </w:r>
      <w:r w:rsidR="00DD6FB8" w:rsidRPr="00740BC8">
        <w:rPr>
          <w:szCs w:val="28"/>
        </w:rPr>
        <w:t>04.11</w:t>
      </w:r>
      <w:r w:rsidRPr="00740BC8">
        <w:rPr>
          <w:szCs w:val="28"/>
        </w:rPr>
        <w:t xml:space="preserve">.2021, nộp </w:t>
      </w:r>
      <w:r w:rsidR="00DD6FB8" w:rsidRPr="00740BC8">
        <w:rPr>
          <w:szCs w:val="28"/>
        </w:rPr>
        <w:t>hồ sơ sau kết nạp cho đảng viên mới Huỳnh Thị Minh Ly</w:t>
      </w:r>
    </w:p>
    <w:p w:rsidR="00DD6FB8" w:rsidRPr="00740BC8" w:rsidRDefault="00882782" w:rsidP="00740BC8">
      <w:pPr>
        <w:tabs>
          <w:tab w:val="left" w:pos="851"/>
        </w:tabs>
        <w:spacing w:line="276" w:lineRule="auto"/>
        <w:ind w:firstLine="567"/>
        <w:jc w:val="both"/>
        <w:rPr>
          <w:szCs w:val="28"/>
        </w:rPr>
      </w:pPr>
      <w:r w:rsidRPr="00740BC8">
        <w:rPr>
          <w:szCs w:val="28"/>
        </w:rPr>
        <w:t xml:space="preserve">+ </w:t>
      </w:r>
      <w:r w:rsidR="007073B6" w:rsidRPr="00740BC8">
        <w:rPr>
          <w:szCs w:val="28"/>
        </w:rPr>
        <w:t>Ngày 10.11.2021 nộp b</w:t>
      </w:r>
      <w:r w:rsidR="00DD6FB8" w:rsidRPr="00740BC8">
        <w:rPr>
          <w:szCs w:val="28"/>
        </w:rPr>
        <w:t xml:space="preserve">áo cáo về trình độ </w:t>
      </w:r>
      <w:r w:rsidR="007073B6" w:rsidRPr="00740BC8">
        <w:rPr>
          <w:szCs w:val="28"/>
        </w:rPr>
        <w:t>Lý luận chính trị</w:t>
      </w:r>
      <w:r w:rsidR="00DD6FB8" w:rsidRPr="00740BC8">
        <w:rPr>
          <w:szCs w:val="28"/>
        </w:rPr>
        <w:t xml:space="preserve"> </w:t>
      </w:r>
      <w:r w:rsidR="00B82F3A" w:rsidRPr="00740BC8">
        <w:rPr>
          <w:szCs w:val="28"/>
        </w:rPr>
        <w:t xml:space="preserve">của CBGVNV </w:t>
      </w:r>
      <w:r w:rsidR="00DD6FB8" w:rsidRPr="00740BC8">
        <w:rPr>
          <w:szCs w:val="28"/>
        </w:rPr>
        <w:t xml:space="preserve">và </w:t>
      </w:r>
      <w:r w:rsidR="007073B6" w:rsidRPr="00740BC8">
        <w:rPr>
          <w:szCs w:val="28"/>
        </w:rPr>
        <w:t>báo cáo</w:t>
      </w:r>
      <w:r w:rsidR="00DD6FB8" w:rsidRPr="00740BC8">
        <w:rPr>
          <w:szCs w:val="28"/>
        </w:rPr>
        <w:t xml:space="preserve"> về tình hình CBGVNV có người thân mất vì COVID-19 </w:t>
      </w:r>
    </w:p>
    <w:p w:rsidR="00E429FC" w:rsidRPr="00740BC8" w:rsidRDefault="00882782" w:rsidP="00740BC8">
      <w:pPr>
        <w:tabs>
          <w:tab w:val="left" w:pos="851"/>
        </w:tabs>
        <w:spacing w:line="276" w:lineRule="auto"/>
        <w:ind w:firstLine="567"/>
        <w:jc w:val="both"/>
        <w:rPr>
          <w:szCs w:val="28"/>
        </w:rPr>
      </w:pPr>
      <w:r w:rsidRPr="00740BC8">
        <w:rPr>
          <w:szCs w:val="28"/>
        </w:rPr>
        <w:t xml:space="preserve">+ </w:t>
      </w:r>
      <w:r w:rsidR="00DD6FB8" w:rsidRPr="00740BC8">
        <w:rPr>
          <w:szCs w:val="28"/>
        </w:rPr>
        <w:t>Ngày 17.11.2021</w:t>
      </w:r>
      <w:r w:rsidR="00B82F3A" w:rsidRPr="00740BC8">
        <w:rPr>
          <w:szCs w:val="28"/>
        </w:rPr>
        <w:t>,</w:t>
      </w:r>
      <w:r w:rsidR="00DD6FB8" w:rsidRPr="00740BC8">
        <w:rPr>
          <w:szCs w:val="28"/>
        </w:rPr>
        <w:t xml:space="preserve"> nộp hồ sơ chuyển Đảng chính thức </w:t>
      </w:r>
      <w:r w:rsidR="007073B6" w:rsidRPr="00740BC8">
        <w:rPr>
          <w:szCs w:val="28"/>
        </w:rPr>
        <w:t>cho</w:t>
      </w:r>
      <w:r w:rsidR="00DD6FB8" w:rsidRPr="00740BC8">
        <w:rPr>
          <w:szCs w:val="28"/>
        </w:rPr>
        <w:t xml:space="preserve"> </w:t>
      </w:r>
      <w:r w:rsidR="007073B6" w:rsidRPr="00740BC8">
        <w:rPr>
          <w:szCs w:val="28"/>
        </w:rPr>
        <w:t>đảng viên</w:t>
      </w:r>
      <w:r w:rsidR="00DD6FB8" w:rsidRPr="00740BC8">
        <w:rPr>
          <w:szCs w:val="28"/>
        </w:rPr>
        <w:t xml:space="preserve"> Phan Thị Thùy Trang</w:t>
      </w:r>
      <w:r w:rsidR="007073B6" w:rsidRPr="00740BC8">
        <w:rPr>
          <w:szCs w:val="28"/>
        </w:rPr>
        <w:t>; N</w:t>
      </w:r>
      <w:r w:rsidR="00DD6FB8" w:rsidRPr="00740BC8">
        <w:rPr>
          <w:szCs w:val="28"/>
        </w:rPr>
        <w:t xml:space="preserve">hận quyết định kết nạp đảng </w:t>
      </w:r>
      <w:r w:rsidR="007073B6" w:rsidRPr="00740BC8">
        <w:rPr>
          <w:szCs w:val="28"/>
        </w:rPr>
        <w:t>đối với quần chúng</w:t>
      </w:r>
      <w:r w:rsidR="00DD6FB8" w:rsidRPr="00740BC8">
        <w:rPr>
          <w:szCs w:val="28"/>
        </w:rPr>
        <w:t xml:space="preserve"> Đinh Thị</w:t>
      </w:r>
      <w:r w:rsidR="007073B6" w:rsidRPr="00740BC8">
        <w:rPr>
          <w:szCs w:val="28"/>
        </w:rPr>
        <w:t xml:space="preserve"> Huyên, giảng viên khoa Lý luận Chính trị thuộc chi bộ 1; Nhận  quyết định công nhận </w:t>
      </w:r>
      <w:r w:rsidR="00DD6FB8" w:rsidRPr="00740BC8">
        <w:rPr>
          <w:szCs w:val="28"/>
        </w:rPr>
        <w:t xml:space="preserve">đảng </w:t>
      </w:r>
      <w:r w:rsidR="007073B6" w:rsidRPr="00740BC8">
        <w:rPr>
          <w:szCs w:val="28"/>
        </w:rPr>
        <w:t xml:space="preserve">viên </w:t>
      </w:r>
      <w:r w:rsidR="00DD6FB8" w:rsidRPr="00740BC8">
        <w:rPr>
          <w:szCs w:val="28"/>
        </w:rPr>
        <w:t xml:space="preserve">chính thức </w:t>
      </w:r>
      <w:r w:rsidR="007073B6" w:rsidRPr="00740BC8">
        <w:rPr>
          <w:szCs w:val="28"/>
        </w:rPr>
        <w:t>đối với đảng viên</w:t>
      </w:r>
      <w:r w:rsidR="00DD6FB8" w:rsidRPr="00740BC8">
        <w:rPr>
          <w:szCs w:val="28"/>
        </w:rPr>
        <w:t xml:space="preserve"> Phan Thị Ngọc Phượng</w:t>
      </w:r>
      <w:r w:rsidR="007073B6" w:rsidRPr="00740BC8">
        <w:rPr>
          <w:szCs w:val="28"/>
        </w:rPr>
        <w:t>, nhân viên phòng Tổ chức – Hành chính – Tổng hợp, thuộc chi bộ 2</w:t>
      </w:r>
    </w:p>
    <w:p w:rsidR="007073B6" w:rsidRPr="00740BC8" w:rsidRDefault="007073B6" w:rsidP="00740BC8">
      <w:pPr>
        <w:tabs>
          <w:tab w:val="left" w:pos="851"/>
        </w:tabs>
        <w:spacing w:line="276" w:lineRule="auto"/>
        <w:ind w:firstLine="567"/>
        <w:jc w:val="both"/>
        <w:rPr>
          <w:szCs w:val="28"/>
        </w:rPr>
      </w:pPr>
      <w:r w:rsidRPr="00740BC8">
        <w:rPr>
          <w:szCs w:val="28"/>
        </w:rPr>
        <w:t>+ Ngày 29.11.2021 nhận quyết định của Ban tổ chức Thành ủy TP.HCM về việc cử đi học lớp cao cấp lý luận chính trị đối với đồng chí Đinh Văn Đệ, Đảng ủy viên, Phó hiệu trưởng và đồng chí Châu Văn Bảo, Đảng ủy viên, Phó hiệu trưởng</w:t>
      </w:r>
    </w:p>
    <w:p w:rsidR="00882782" w:rsidRPr="00740BC8" w:rsidRDefault="00882782" w:rsidP="00740BC8">
      <w:pPr>
        <w:spacing w:line="276" w:lineRule="auto"/>
        <w:ind w:firstLine="567"/>
        <w:jc w:val="both"/>
        <w:rPr>
          <w:rFonts w:eastAsia="Calibri"/>
          <w:szCs w:val="28"/>
        </w:rPr>
      </w:pPr>
      <w:r w:rsidRPr="00740BC8">
        <w:rPr>
          <w:rFonts w:eastAsia="Calibri"/>
          <w:b/>
          <w:szCs w:val="28"/>
        </w:rPr>
        <w:lastRenderedPageBreak/>
        <w:t xml:space="preserve">Số lượng Đảng viên của toàn Đảng bộ tính đến hết tháng </w:t>
      </w:r>
      <w:r w:rsidR="00CB4B11" w:rsidRPr="00740BC8">
        <w:rPr>
          <w:rFonts w:eastAsia="Calibri"/>
          <w:b/>
          <w:szCs w:val="28"/>
        </w:rPr>
        <w:t>11</w:t>
      </w:r>
      <w:r w:rsidRPr="00740BC8">
        <w:rPr>
          <w:rFonts w:eastAsia="Calibri"/>
          <w:b/>
          <w:szCs w:val="28"/>
        </w:rPr>
        <w:t xml:space="preserve">/2021: </w:t>
      </w:r>
      <w:r w:rsidR="00C653FB" w:rsidRPr="00740BC8">
        <w:rPr>
          <w:szCs w:val="28"/>
        </w:rPr>
        <w:t>75</w:t>
      </w:r>
      <w:r w:rsidRPr="00740BC8">
        <w:rPr>
          <w:rFonts w:eastAsia="Calibri"/>
          <w:szCs w:val="28"/>
        </w:rPr>
        <w:t xml:space="preserve"> đ/c (chính thức 67, dự bị</w:t>
      </w:r>
      <w:r w:rsidR="00C653FB" w:rsidRPr="00740BC8">
        <w:rPr>
          <w:rFonts w:eastAsia="Calibri"/>
          <w:szCs w:val="28"/>
        </w:rPr>
        <w:t xml:space="preserve"> 8</w:t>
      </w:r>
      <w:r w:rsidRPr="00740BC8">
        <w:rPr>
          <w:rFonts w:eastAsia="Calibri"/>
          <w:szCs w:val="28"/>
        </w:rPr>
        <w:t xml:space="preserve">). Có 9 SV, trong đó: </w:t>
      </w:r>
    </w:p>
    <w:p w:rsidR="00882782" w:rsidRPr="00740BC8" w:rsidRDefault="00882782" w:rsidP="00740BC8">
      <w:pPr>
        <w:numPr>
          <w:ilvl w:val="0"/>
          <w:numId w:val="2"/>
        </w:numPr>
        <w:tabs>
          <w:tab w:val="left" w:pos="851"/>
          <w:tab w:val="left" w:pos="900"/>
          <w:tab w:val="left" w:pos="1418"/>
        </w:tabs>
        <w:spacing w:line="276" w:lineRule="auto"/>
        <w:ind w:firstLine="567"/>
        <w:jc w:val="both"/>
        <w:rPr>
          <w:rFonts w:eastAsia="Calibri"/>
          <w:szCs w:val="28"/>
        </w:rPr>
      </w:pPr>
      <w:r w:rsidRPr="00740BC8">
        <w:rPr>
          <w:rFonts w:eastAsia="Calibri"/>
          <w:szCs w:val="28"/>
        </w:rPr>
        <w:t>Chi bộ</w:t>
      </w:r>
      <w:r w:rsidR="00C653FB" w:rsidRPr="00740BC8">
        <w:rPr>
          <w:szCs w:val="28"/>
        </w:rPr>
        <w:t xml:space="preserve"> 1: </w:t>
      </w:r>
      <w:r w:rsidR="00C653FB" w:rsidRPr="00740BC8">
        <w:rPr>
          <w:szCs w:val="28"/>
        </w:rPr>
        <w:tab/>
        <w:t>17</w:t>
      </w:r>
      <w:r w:rsidRPr="00740BC8">
        <w:rPr>
          <w:rFonts w:eastAsia="Calibri"/>
          <w:szCs w:val="28"/>
        </w:rPr>
        <w:t xml:space="preserve"> đ/c (chính thức 14, dự bị</w:t>
      </w:r>
      <w:r w:rsidR="00C653FB" w:rsidRPr="00740BC8">
        <w:rPr>
          <w:szCs w:val="28"/>
        </w:rPr>
        <w:t xml:space="preserve"> 3</w:t>
      </w:r>
      <w:r w:rsidRPr="00740BC8">
        <w:rPr>
          <w:rFonts w:eastAsia="Calibri"/>
          <w:szCs w:val="28"/>
        </w:rPr>
        <w:t>)</w:t>
      </w:r>
    </w:p>
    <w:p w:rsidR="00882782" w:rsidRPr="00740BC8" w:rsidRDefault="00882782" w:rsidP="00740BC8">
      <w:pPr>
        <w:numPr>
          <w:ilvl w:val="0"/>
          <w:numId w:val="2"/>
        </w:numPr>
        <w:tabs>
          <w:tab w:val="left" w:pos="851"/>
          <w:tab w:val="left" w:pos="900"/>
          <w:tab w:val="left" w:pos="1418"/>
        </w:tabs>
        <w:spacing w:line="276" w:lineRule="auto"/>
        <w:ind w:firstLine="567"/>
        <w:jc w:val="both"/>
        <w:rPr>
          <w:rFonts w:eastAsia="Calibri"/>
          <w:szCs w:val="28"/>
        </w:rPr>
      </w:pPr>
      <w:r w:rsidRPr="00740BC8">
        <w:rPr>
          <w:rFonts w:eastAsia="Calibri"/>
          <w:szCs w:val="28"/>
        </w:rPr>
        <w:t xml:space="preserve">Chi bộ 2: </w:t>
      </w:r>
      <w:r w:rsidRPr="00740BC8">
        <w:rPr>
          <w:rFonts w:eastAsia="Calibri"/>
          <w:szCs w:val="28"/>
        </w:rPr>
        <w:tab/>
        <w:t xml:space="preserve">19 đ/c (chính thức 16, dự bị 3) </w:t>
      </w:r>
    </w:p>
    <w:p w:rsidR="00882782" w:rsidRPr="00740BC8" w:rsidRDefault="00882782" w:rsidP="00740BC8">
      <w:pPr>
        <w:numPr>
          <w:ilvl w:val="0"/>
          <w:numId w:val="2"/>
        </w:numPr>
        <w:tabs>
          <w:tab w:val="left" w:pos="851"/>
          <w:tab w:val="left" w:pos="900"/>
          <w:tab w:val="left" w:pos="1418"/>
        </w:tabs>
        <w:spacing w:line="276" w:lineRule="auto"/>
        <w:ind w:firstLine="567"/>
        <w:jc w:val="both"/>
        <w:rPr>
          <w:rFonts w:eastAsia="Calibri"/>
          <w:szCs w:val="28"/>
        </w:rPr>
      </w:pPr>
      <w:r w:rsidRPr="00740BC8">
        <w:rPr>
          <w:rFonts w:eastAsia="Calibri"/>
          <w:szCs w:val="28"/>
        </w:rPr>
        <w:t xml:space="preserve">Chi bộ 3: </w:t>
      </w:r>
      <w:r w:rsidRPr="00740BC8">
        <w:rPr>
          <w:rFonts w:eastAsia="Calibri"/>
          <w:szCs w:val="28"/>
        </w:rPr>
        <w:tab/>
        <w:t>19 đ/c (chính thức 17, dự bị 2)</w:t>
      </w:r>
    </w:p>
    <w:p w:rsidR="00882782" w:rsidRPr="00740BC8" w:rsidRDefault="00882782" w:rsidP="00740BC8">
      <w:pPr>
        <w:numPr>
          <w:ilvl w:val="0"/>
          <w:numId w:val="2"/>
        </w:numPr>
        <w:tabs>
          <w:tab w:val="left" w:pos="851"/>
          <w:tab w:val="left" w:pos="900"/>
          <w:tab w:val="left" w:pos="1418"/>
        </w:tabs>
        <w:spacing w:line="276" w:lineRule="auto"/>
        <w:ind w:firstLine="567"/>
        <w:jc w:val="both"/>
        <w:rPr>
          <w:rFonts w:eastAsia="Calibri"/>
          <w:szCs w:val="28"/>
        </w:rPr>
      </w:pPr>
      <w:r w:rsidRPr="00740BC8">
        <w:rPr>
          <w:rFonts w:eastAsia="Calibri"/>
          <w:szCs w:val="28"/>
        </w:rPr>
        <w:t>Chi bộ</w:t>
      </w:r>
      <w:r w:rsidRPr="00740BC8">
        <w:rPr>
          <w:szCs w:val="28"/>
        </w:rPr>
        <w:t xml:space="preserve"> SV:   20</w:t>
      </w:r>
      <w:r w:rsidRPr="00740BC8">
        <w:rPr>
          <w:rFonts w:eastAsia="Calibri"/>
          <w:szCs w:val="28"/>
        </w:rPr>
        <w:t xml:space="preserve"> đ/c (chính thứ</w:t>
      </w:r>
      <w:r w:rsidRPr="00740BC8">
        <w:rPr>
          <w:szCs w:val="28"/>
        </w:rPr>
        <w:t>c 20</w:t>
      </w:r>
      <w:r w:rsidRPr="00740BC8">
        <w:rPr>
          <w:rFonts w:eastAsia="Calibri"/>
          <w:szCs w:val="28"/>
        </w:rPr>
        <w:t>, dự bị</w:t>
      </w:r>
      <w:r w:rsidRPr="00740BC8">
        <w:rPr>
          <w:szCs w:val="28"/>
        </w:rPr>
        <w:t xml:space="preserve"> 0</w:t>
      </w:r>
      <w:r w:rsidRPr="00740BC8">
        <w:rPr>
          <w:rFonts w:eastAsia="Calibri"/>
          <w:szCs w:val="28"/>
        </w:rPr>
        <w:t xml:space="preserve">) </w:t>
      </w:r>
    </w:p>
    <w:p w:rsidR="00882782" w:rsidRPr="00740BC8" w:rsidRDefault="00882782" w:rsidP="00740BC8">
      <w:pPr>
        <w:spacing w:line="276" w:lineRule="auto"/>
        <w:ind w:firstLine="567"/>
        <w:jc w:val="both"/>
        <w:rPr>
          <w:rFonts w:eastAsia="Calibri"/>
          <w:szCs w:val="28"/>
        </w:rPr>
      </w:pPr>
      <w:r w:rsidRPr="00740BC8">
        <w:rPr>
          <w:rFonts w:eastAsia="Calibri"/>
          <w:b/>
          <w:szCs w:val="28"/>
        </w:rPr>
        <w:t>Số lượng phát triển Đảng của toàn Đảng bộ đến hế</w:t>
      </w:r>
      <w:r w:rsidRPr="00740BC8">
        <w:rPr>
          <w:b/>
          <w:szCs w:val="28"/>
        </w:rPr>
        <w:t xml:space="preserve">t </w:t>
      </w:r>
      <w:r w:rsidR="00CB4B11" w:rsidRPr="00740BC8">
        <w:rPr>
          <w:b/>
          <w:szCs w:val="28"/>
        </w:rPr>
        <w:t>11</w:t>
      </w:r>
      <w:r w:rsidRPr="00740BC8">
        <w:rPr>
          <w:b/>
          <w:szCs w:val="28"/>
        </w:rPr>
        <w:t>/2021</w:t>
      </w:r>
    </w:p>
    <w:p w:rsidR="00882782" w:rsidRPr="00740BC8" w:rsidRDefault="00882782" w:rsidP="00740BC8">
      <w:pPr>
        <w:tabs>
          <w:tab w:val="left" w:pos="851"/>
          <w:tab w:val="left" w:pos="900"/>
          <w:tab w:val="left" w:pos="1418"/>
        </w:tabs>
        <w:spacing w:line="276" w:lineRule="auto"/>
        <w:ind w:left="705" w:hanging="138"/>
        <w:jc w:val="both"/>
        <w:rPr>
          <w:rFonts w:eastAsia="Calibri"/>
          <w:szCs w:val="28"/>
        </w:rPr>
      </w:pPr>
      <w:r w:rsidRPr="00740BC8">
        <w:rPr>
          <w:rFonts w:eastAsia="Calibri"/>
          <w:szCs w:val="28"/>
        </w:rPr>
        <w:t>Tổng số cảm tình Đảng: 0</w:t>
      </w:r>
      <w:r w:rsidR="00DC30C6" w:rsidRPr="00740BC8">
        <w:rPr>
          <w:szCs w:val="28"/>
        </w:rPr>
        <w:t>5</w:t>
      </w:r>
      <w:r w:rsidRPr="00740BC8">
        <w:rPr>
          <w:rFonts w:eastAsia="Calibri"/>
          <w:szCs w:val="28"/>
        </w:rPr>
        <w:t xml:space="preserve"> trong đó có 00 sinh viên, gồm:</w:t>
      </w:r>
    </w:p>
    <w:p w:rsidR="00882782" w:rsidRPr="00740BC8" w:rsidRDefault="00882782" w:rsidP="00740BC8">
      <w:pPr>
        <w:tabs>
          <w:tab w:val="left" w:pos="851"/>
          <w:tab w:val="left" w:pos="900"/>
          <w:tab w:val="left" w:pos="1418"/>
        </w:tabs>
        <w:spacing w:line="276" w:lineRule="auto"/>
        <w:ind w:firstLine="567"/>
        <w:jc w:val="both"/>
        <w:rPr>
          <w:rFonts w:eastAsia="Calibri"/>
          <w:szCs w:val="28"/>
        </w:rPr>
      </w:pPr>
      <w:r w:rsidRPr="00740BC8">
        <w:rPr>
          <w:rFonts w:eastAsia="Calibri"/>
          <w:szCs w:val="28"/>
        </w:rPr>
        <w:t>+ Số hồ sơ cảm tình Đảng đã đề nghị kết nạp đảng gửi sưu tra tại VP. Đảng ủy Sở</w:t>
      </w:r>
      <w:r w:rsidR="00DC30C6" w:rsidRPr="00740BC8">
        <w:rPr>
          <w:rFonts w:eastAsia="Calibri"/>
          <w:szCs w:val="28"/>
        </w:rPr>
        <w:t xml:space="preserve"> GD: 2 </w:t>
      </w:r>
      <w:r w:rsidRPr="00740BC8">
        <w:rPr>
          <w:rFonts w:eastAsia="Calibri"/>
          <w:szCs w:val="28"/>
        </w:rPr>
        <w:t>hồ</w:t>
      </w:r>
      <w:r w:rsidR="00DC30C6" w:rsidRPr="00740BC8">
        <w:rPr>
          <w:rFonts w:eastAsia="Calibri"/>
          <w:szCs w:val="28"/>
        </w:rPr>
        <w:t xml:space="preserve"> sơ (2</w:t>
      </w:r>
      <w:r w:rsidRPr="00740BC8">
        <w:rPr>
          <w:rFonts w:eastAsia="Calibri"/>
          <w:szCs w:val="28"/>
        </w:rPr>
        <w:t xml:space="preserve"> hồ sơ </w:t>
      </w:r>
      <w:r w:rsidR="00B82F3A" w:rsidRPr="00740BC8">
        <w:rPr>
          <w:rFonts w:eastAsia="Calibri"/>
          <w:szCs w:val="28"/>
        </w:rPr>
        <w:t xml:space="preserve">gửi </w:t>
      </w:r>
      <w:r w:rsidRPr="00740BC8">
        <w:rPr>
          <w:rFonts w:eastAsia="Calibri"/>
          <w:szCs w:val="28"/>
        </w:rPr>
        <w:t>lần 1);</w:t>
      </w:r>
      <w:r w:rsidR="00B82F3A" w:rsidRPr="00740BC8">
        <w:rPr>
          <w:rFonts w:eastAsia="Calibri"/>
          <w:szCs w:val="28"/>
        </w:rPr>
        <w:t xml:space="preserve"> </w:t>
      </w:r>
    </w:p>
    <w:p w:rsidR="00882782" w:rsidRPr="00740BC8" w:rsidRDefault="00882782" w:rsidP="00740BC8">
      <w:pPr>
        <w:tabs>
          <w:tab w:val="left" w:pos="851"/>
          <w:tab w:val="left" w:pos="900"/>
          <w:tab w:val="left" w:pos="1418"/>
        </w:tabs>
        <w:spacing w:line="276" w:lineRule="auto"/>
        <w:ind w:firstLine="567"/>
        <w:jc w:val="both"/>
        <w:rPr>
          <w:rFonts w:eastAsia="Calibri"/>
          <w:szCs w:val="28"/>
        </w:rPr>
      </w:pPr>
      <w:r w:rsidRPr="00740BC8">
        <w:rPr>
          <w:rFonts w:eastAsia="Calibri"/>
          <w:szCs w:val="28"/>
        </w:rPr>
        <w:t>+ Tổng số đối tượng cảm tình Đảng (diện xem xét phát triển</w:t>
      </w:r>
      <w:r w:rsidR="00B82F3A" w:rsidRPr="00740BC8">
        <w:rPr>
          <w:rFonts w:eastAsia="Calibri"/>
          <w:szCs w:val="28"/>
        </w:rPr>
        <w:t xml:space="preserve"> đảng</w:t>
      </w:r>
      <w:r w:rsidRPr="00740BC8">
        <w:rPr>
          <w:rFonts w:eastAsia="Calibri"/>
          <w:szCs w:val="28"/>
        </w:rPr>
        <w:t xml:space="preserve">): </w:t>
      </w:r>
      <w:r w:rsidR="008010A9" w:rsidRPr="00740BC8">
        <w:rPr>
          <w:rFonts w:eastAsia="Calibri"/>
          <w:szCs w:val="28"/>
        </w:rPr>
        <w:t>48</w:t>
      </w:r>
      <w:r w:rsidR="00C70C3D" w:rsidRPr="00740BC8">
        <w:rPr>
          <w:rFonts w:eastAsia="Calibri"/>
          <w:szCs w:val="28"/>
        </w:rPr>
        <w:t>, trong đó có 23</w:t>
      </w:r>
      <w:r w:rsidRPr="00740BC8">
        <w:rPr>
          <w:rFonts w:eastAsia="Calibri"/>
          <w:szCs w:val="28"/>
        </w:rPr>
        <w:t xml:space="preserve"> sinh viên;</w:t>
      </w:r>
    </w:p>
    <w:p w:rsidR="00882782" w:rsidRPr="00740BC8" w:rsidRDefault="00882782" w:rsidP="00740BC8">
      <w:pPr>
        <w:tabs>
          <w:tab w:val="left" w:pos="851"/>
          <w:tab w:val="left" w:pos="900"/>
          <w:tab w:val="left" w:pos="1418"/>
        </w:tabs>
        <w:spacing w:line="276" w:lineRule="auto"/>
        <w:ind w:firstLine="567"/>
        <w:jc w:val="both"/>
        <w:rPr>
          <w:rFonts w:eastAsia="Calibri"/>
          <w:b/>
          <w:szCs w:val="28"/>
        </w:rPr>
      </w:pPr>
      <w:r w:rsidRPr="00740BC8">
        <w:rPr>
          <w:rFonts w:eastAsia="Calibri"/>
          <w:b/>
          <w:szCs w:val="28"/>
        </w:rPr>
        <w:t xml:space="preserve">Công tác tài chính của Đảng bộ tháng </w:t>
      </w:r>
      <w:r w:rsidR="00CB4B11" w:rsidRPr="00740BC8">
        <w:rPr>
          <w:rFonts w:eastAsia="Calibri"/>
          <w:b/>
          <w:szCs w:val="28"/>
        </w:rPr>
        <w:t>11</w:t>
      </w:r>
      <w:r w:rsidRPr="00740BC8">
        <w:rPr>
          <w:rFonts w:eastAsia="Calibri"/>
          <w:b/>
          <w:szCs w:val="28"/>
        </w:rPr>
        <w:t>/2021</w:t>
      </w:r>
    </w:p>
    <w:p w:rsidR="00882782" w:rsidRPr="00740BC8" w:rsidRDefault="00882782" w:rsidP="00740BC8">
      <w:pPr>
        <w:spacing w:line="276" w:lineRule="auto"/>
        <w:ind w:firstLine="567"/>
        <w:jc w:val="both"/>
        <w:rPr>
          <w:b/>
          <w:bCs/>
          <w:szCs w:val="28"/>
        </w:rPr>
      </w:pPr>
      <w:r w:rsidRPr="00740BC8">
        <w:rPr>
          <w:szCs w:val="28"/>
        </w:rPr>
        <w:t>Tổng kinh phí Đ</w:t>
      </w:r>
      <w:r w:rsidR="00CB4B11" w:rsidRPr="00740BC8">
        <w:rPr>
          <w:szCs w:val="28"/>
        </w:rPr>
        <w:t xml:space="preserve">ảng bộ tồn quỹ tính đến </w:t>
      </w:r>
      <w:r w:rsidR="00E37B85" w:rsidRPr="00740BC8">
        <w:rPr>
          <w:szCs w:val="28"/>
        </w:rPr>
        <w:t xml:space="preserve">hết </w:t>
      </w:r>
      <w:r w:rsidR="00CB4B11" w:rsidRPr="00740BC8">
        <w:rPr>
          <w:szCs w:val="28"/>
        </w:rPr>
        <w:t>tháng 11</w:t>
      </w:r>
      <w:r w:rsidRPr="00740BC8">
        <w:rPr>
          <w:szCs w:val="28"/>
        </w:rPr>
        <w:t xml:space="preserve">/2021: </w:t>
      </w:r>
      <w:r w:rsidRPr="00740BC8">
        <w:rPr>
          <w:b/>
          <w:bCs/>
          <w:szCs w:val="28"/>
        </w:rPr>
        <w:t xml:space="preserve"> 113.990.940</w:t>
      </w:r>
      <w:r w:rsidRPr="00740BC8">
        <w:rPr>
          <w:b/>
          <w:szCs w:val="28"/>
        </w:rPr>
        <w:t>đ</w:t>
      </w:r>
    </w:p>
    <w:p w:rsidR="00882782" w:rsidRPr="00740BC8" w:rsidRDefault="00882782" w:rsidP="00740BC8">
      <w:pPr>
        <w:spacing w:line="276" w:lineRule="auto"/>
        <w:ind w:firstLine="426"/>
        <w:jc w:val="both"/>
        <w:rPr>
          <w:szCs w:val="28"/>
        </w:rPr>
      </w:pPr>
      <w:r w:rsidRPr="00740BC8">
        <w:rPr>
          <w:b/>
          <w:szCs w:val="28"/>
        </w:rPr>
        <w:t xml:space="preserve">  </w:t>
      </w:r>
    </w:p>
    <w:p w:rsidR="00882782" w:rsidRPr="00740BC8" w:rsidRDefault="00CB4B11" w:rsidP="00740BC8">
      <w:pPr>
        <w:numPr>
          <w:ilvl w:val="0"/>
          <w:numId w:val="1"/>
        </w:numPr>
        <w:tabs>
          <w:tab w:val="left" w:pos="851"/>
        </w:tabs>
        <w:spacing w:line="276" w:lineRule="auto"/>
        <w:ind w:firstLine="567"/>
        <w:jc w:val="both"/>
        <w:rPr>
          <w:b/>
          <w:szCs w:val="28"/>
        </w:rPr>
      </w:pPr>
      <w:r w:rsidRPr="00740BC8">
        <w:rPr>
          <w:b/>
          <w:szCs w:val="28"/>
        </w:rPr>
        <w:t xml:space="preserve"> XÂY DỰNG NGHỊ QUYẾT THÁNG 12</w:t>
      </w:r>
      <w:r w:rsidR="00882782" w:rsidRPr="00740BC8">
        <w:rPr>
          <w:b/>
          <w:szCs w:val="28"/>
        </w:rPr>
        <w:t>/2021</w:t>
      </w:r>
    </w:p>
    <w:p w:rsidR="00882782" w:rsidRPr="00740BC8" w:rsidRDefault="00882782" w:rsidP="00740BC8">
      <w:pPr>
        <w:tabs>
          <w:tab w:val="left" w:pos="851"/>
        </w:tabs>
        <w:spacing w:line="276" w:lineRule="auto"/>
        <w:ind w:left="927" w:firstLine="567"/>
        <w:jc w:val="both"/>
        <w:rPr>
          <w:b/>
          <w:szCs w:val="28"/>
        </w:rPr>
      </w:pPr>
    </w:p>
    <w:p w:rsidR="00882782" w:rsidRPr="00740BC8" w:rsidRDefault="00882782" w:rsidP="00740BC8">
      <w:pPr>
        <w:numPr>
          <w:ilvl w:val="3"/>
          <w:numId w:val="1"/>
        </w:numPr>
        <w:tabs>
          <w:tab w:val="left" w:pos="851"/>
          <w:tab w:val="left" w:pos="1134"/>
        </w:tabs>
        <w:spacing w:line="276" w:lineRule="auto"/>
        <w:ind w:left="0" w:firstLine="567"/>
        <w:jc w:val="both"/>
        <w:rPr>
          <w:b/>
          <w:szCs w:val="28"/>
        </w:rPr>
      </w:pPr>
      <w:r w:rsidRPr="00740BC8">
        <w:rPr>
          <w:b/>
          <w:szCs w:val="28"/>
          <w:lang w:val="vi-VN"/>
        </w:rPr>
        <w:t>Lãnh đạo công tác</w:t>
      </w:r>
      <w:r w:rsidRPr="00740BC8">
        <w:rPr>
          <w:b/>
          <w:szCs w:val="28"/>
        </w:rPr>
        <w:t xml:space="preserve"> chính trị,</w:t>
      </w:r>
      <w:r w:rsidRPr="00740BC8">
        <w:rPr>
          <w:b/>
          <w:szCs w:val="28"/>
          <w:lang w:val="vi-VN"/>
        </w:rPr>
        <w:t xml:space="preserve"> tư tưởng</w:t>
      </w:r>
    </w:p>
    <w:p w:rsidR="00882782" w:rsidRPr="00740BC8" w:rsidRDefault="00882782" w:rsidP="00740BC8">
      <w:pPr>
        <w:tabs>
          <w:tab w:val="left" w:pos="851"/>
        </w:tabs>
        <w:spacing w:line="276" w:lineRule="auto"/>
        <w:ind w:firstLine="567"/>
        <w:jc w:val="both"/>
        <w:rPr>
          <w:szCs w:val="28"/>
        </w:rPr>
      </w:pPr>
      <w:r w:rsidRPr="00740BC8">
        <w:rPr>
          <w:rFonts w:eastAsia="Arial"/>
          <w:szCs w:val="28"/>
        </w:rPr>
        <w:t>Phổ biến các nội dung tuyên truyền quý IV/2021 của Trung tâm Thông tin công tác tư tưởng Thành phố; Nội dung tuyên truyền quí VI/2021 theo Hướng dẫn của Đảng ủy Sở Giáo dục và Đào tạo TP.Hồ Chí Minh;</w:t>
      </w:r>
    </w:p>
    <w:p w:rsidR="00882782" w:rsidRPr="00740BC8" w:rsidRDefault="00882782" w:rsidP="00740BC8">
      <w:pPr>
        <w:tabs>
          <w:tab w:val="left" w:pos="851"/>
        </w:tabs>
        <w:spacing w:line="276" w:lineRule="auto"/>
        <w:ind w:firstLine="567"/>
        <w:jc w:val="both"/>
        <w:rPr>
          <w:szCs w:val="28"/>
        </w:rPr>
      </w:pPr>
      <w:r w:rsidRPr="00740BC8">
        <w:rPr>
          <w:szCs w:val="28"/>
        </w:rPr>
        <w:t xml:space="preserve">Chú trọng tuyên truyền, quán triệt qua sinh hoạt chi bộ, sinh hoạt chuyên đề và sinh hoạt đơn vị trực thuộc trường các nội dung sau: </w:t>
      </w:r>
    </w:p>
    <w:p w:rsidR="00882782" w:rsidRPr="00740BC8" w:rsidRDefault="00882782" w:rsidP="00740BC8">
      <w:pPr>
        <w:tabs>
          <w:tab w:val="left" w:pos="851"/>
        </w:tabs>
        <w:spacing w:line="276" w:lineRule="auto"/>
        <w:ind w:firstLine="567"/>
        <w:jc w:val="both"/>
        <w:rPr>
          <w:szCs w:val="28"/>
        </w:rPr>
      </w:pPr>
      <w:r w:rsidRPr="00740BC8">
        <w:rPr>
          <w:szCs w:val="28"/>
        </w:rPr>
        <w:t xml:space="preserve">* Tuyên truyền “Học tập và làm theo tấm gương đạo đức, phong cách Hồ Chí Minh” chuyên đề năm 2021 </w:t>
      </w:r>
      <w:r w:rsidRPr="00740BC8">
        <w:t>“Học tập và làm theo tư tưởng, đạo đức, phong cách Hồ Chí Minh về ý chí tự lực, tự cường và khát vọng phát triển đất nước phồn vinh, hạnh phúc”</w:t>
      </w:r>
    </w:p>
    <w:p w:rsidR="00882782" w:rsidRPr="00740BC8" w:rsidRDefault="00882782" w:rsidP="00740BC8">
      <w:pPr>
        <w:tabs>
          <w:tab w:val="left" w:pos="851"/>
        </w:tabs>
        <w:spacing w:line="276" w:lineRule="auto"/>
        <w:ind w:firstLine="567"/>
        <w:jc w:val="both"/>
        <w:rPr>
          <w:szCs w:val="28"/>
        </w:rPr>
      </w:pPr>
      <w:r w:rsidRPr="00740BC8">
        <w:rPr>
          <w:szCs w:val="28"/>
        </w:rPr>
        <w:t>* Tiếp tục quán triệt và triển khai trong toàn Đảng bộ thực hiện Nghị quyết Trung ương 4 khóa XII về “tăng cường xây dựng, chỉnh đốn Đảng”</w:t>
      </w:r>
    </w:p>
    <w:p w:rsidR="00882782" w:rsidRPr="00740BC8" w:rsidRDefault="00882782" w:rsidP="00740BC8">
      <w:pPr>
        <w:tabs>
          <w:tab w:val="left" w:pos="851"/>
        </w:tabs>
        <w:spacing w:line="276" w:lineRule="auto"/>
        <w:ind w:firstLine="567"/>
        <w:jc w:val="both"/>
        <w:rPr>
          <w:szCs w:val="28"/>
        </w:rPr>
      </w:pPr>
      <w:r w:rsidRPr="00740BC8">
        <w:rPr>
          <w:szCs w:val="28"/>
        </w:rPr>
        <w:t xml:space="preserve">*  Các chi bộ tiếp tục phổ biến và nhắc nhở Đảng viên thuộc chi bộ thực hiện nghiêm túc Chỉ thị và hướng dẫn sau: </w:t>
      </w:r>
    </w:p>
    <w:p w:rsidR="00882782" w:rsidRPr="00740BC8" w:rsidRDefault="00882782" w:rsidP="00740BC8">
      <w:pPr>
        <w:tabs>
          <w:tab w:val="left" w:pos="851"/>
        </w:tabs>
        <w:spacing w:line="276" w:lineRule="auto"/>
        <w:ind w:firstLine="567"/>
        <w:jc w:val="both"/>
        <w:rPr>
          <w:szCs w:val="28"/>
        </w:rPr>
      </w:pPr>
      <w:r w:rsidRPr="00740BC8">
        <w:rPr>
          <w:szCs w:val="28"/>
        </w:rPr>
        <w:t xml:space="preserve">Công văn số </w:t>
      </w:r>
      <w:r w:rsidR="008D37A0" w:rsidRPr="00740BC8">
        <w:rPr>
          <w:szCs w:val="28"/>
        </w:rPr>
        <w:t>170</w:t>
      </w:r>
      <w:r w:rsidRPr="00740BC8">
        <w:rPr>
          <w:szCs w:val="28"/>
        </w:rPr>
        <w:t xml:space="preserve">-CV/ĐU ngày </w:t>
      </w:r>
      <w:r w:rsidR="008D37A0" w:rsidRPr="00740BC8">
        <w:rPr>
          <w:szCs w:val="28"/>
        </w:rPr>
        <w:t>11</w:t>
      </w:r>
      <w:r w:rsidRPr="00740BC8">
        <w:rPr>
          <w:szCs w:val="28"/>
        </w:rPr>
        <w:t>.</w:t>
      </w:r>
      <w:r w:rsidR="008D37A0" w:rsidRPr="00740BC8">
        <w:rPr>
          <w:szCs w:val="28"/>
        </w:rPr>
        <w:t>11</w:t>
      </w:r>
      <w:r w:rsidRPr="00740BC8">
        <w:rPr>
          <w:szCs w:val="28"/>
        </w:rPr>
        <w:t xml:space="preserve">.2021 của Đảng ủy Sở Giáo dục Đào tạo TP.HCM về </w:t>
      </w:r>
      <w:r w:rsidR="008D37A0" w:rsidRPr="00740BC8">
        <w:rPr>
          <w:szCs w:val="28"/>
        </w:rPr>
        <w:t>hình thức họp của cấp ủy, tổ chức đảng trong tình hình hiện nay</w:t>
      </w:r>
    </w:p>
    <w:p w:rsidR="008D37A0" w:rsidRPr="00740BC8" w:rsidRDefault="008D37A0" w:rsidP="00740BC8">
      <w:pPr>
        <w:tabs>
          <w:tab w:val="left" w:pos="851"/>
        </w:tabs>
        <w:spacing w:line="276" w:lineRule="auto"/>
        <w:ind w:firstLine="567"/>
        <w:jc w:val="both"/>
        <w:rPr>
          <w:szCs w:val="28"/>
        </w:rPr>
      </w:pPr>
      <w:r w:rsidRPr="00740BC8">
        <w:rPr>
          <w:szCs w:val="28"/>
        </w:rPr>
        <w:t xml:space="preserve">Công văn số </w:t>
      </w:r>
      <w:r w:rsidR="00894CBD" w:rsidRPr="00740BC8">
        <w:rPr>
          <w:szCs w:val="28"/>
        </w:rPr>
        <w:t>40</w:t>
      </w:r>
      <w:r w:rsidRPr="00740BC8">
        <w:rPr>
          <w:szCs w:val="28"/>
        </w:rPr>
        <w:t>-</w:t>
      </w:r>
      <w:r w:rsidR="00894CBD" w:rsidRPr="00740BC8">
        <w:rPr>
          <w:szCs w:val="28"/>
        </w:rPr>
        <w:t>BS</w:t>
      </w:r>
      <w:r w:rsidRPr="00740BC8">
        <w:rPr>
          <w:szCs w:val="28"/>
        </w:rPr>
        <w:t>/</w:t>
      </w:r>
      <w:r w:rsidR="00894CBD" w:rsidRPr="00740BC8">
        <w:rPr>
          <w:szCs w:val="28"/>
        </w:rPr>
        <w:t>VP</w:t>
      </w:r>
      <w:r w:rsidRPr="00740BC8">
        <w:rPr>
          <w:szCs w:val="28"/>
        </w:rPr>
        <w:t>ĐU ngày 11.11.2021 của Đảng ủy Sở Giáo dục Đào tạo TP.HCM</w:t>
      </w:r>
      <w:r w:rsidR="00894CBD" w:rsidRPr="00740BC8">
        <w:rPr>
          <w:szCs w:val="28"/>
        </w:rPr>
        <w:t xml:space="preserve"> là bản sao công văn số 3716-CV/VPTU của văn phòng Thành ủy TP.HCM ngày 08.11.2021 về Quy định số 37-QĐ/TW ngày 25 thàng 10 năm 2021 của Ban Chấp hành Trung ương về những điều đảng viên không được làm.</w:t>
      </w:r>
    </w:p>
    <w:p w:rsidR="00894CBD" w:rsidRPr="00740BC8" w:rsidRDefault="00894CBD" w:rsidP="00740BC8">
      <w:pPr>
        <w:tabs>
          <w:tab w:val="left" w:pos="851"/>
        </w:tabs>
        <w:spacing w:line="276" w:lineRule="auto"/>
        <w:ind w:firstLine="567"/>
        <w:jc w:val="both"/>
        <w:rPr>
          <w:szCs w:val="28"/>
        </w:rPr>
      </w:pPr>
      <w:r w:rsidRPr="00740BC8">
        <w:rPr>
          <w:szCs w:val="28"/>
        </w:rPr>
        <w:t>Công văn số 180-CV/ĐU ngày 24.11.2021 của Đảng ủy Sở Giáo dục Đào tạo TP.HCM về thực hiện công tác tuyên truyền, phổ biến kế hoạch số 73-KH/TU ngày 27 tháng 10 năm 2021 của Ban Thường vụ Thành ủy</w:t>
      </w:r>
    </w:p>
    <w:p w:rsidR="00894CBD" w:rsidRPr="00740BC8" w:rsidRDefault="00894CBD" w:rsidP="00740BC8">
      <w:pPr>
        <w:tabs>
          <w:tab w:val="left" w:pos="851"/>
        </w:tabs>
        <w:spacing w:line="276" w:lineRule="auto"/>
        <w:ind w:firstLine="567"/>
        <w:jc w:val="both"/>
        <w:rPr>
          <w:szCs w:val="28"/>
        </w:rPr>
      </w:pPr>
      <w:r w:rsidRPr="00740BC8">
        <w:rPr>
          <w:szCs w:val="28"/>
        </w:rPr>
        <w:lastRenderedPageBreak/>
        <w:t>Công văn số 181-CV/ĐU ngày 24.11.2021 của Đảng ủy Sở Giáo dục Đào tạo TP.HCM về tiếp tục học tập quán triệt, triển khai thực hiện Nghị quyết Đại hội XIII của Đảng</w:t>
      </w:r>
    </w:p>
    <w:p w:rsidR="008D37A0" w:rsidRPr="00740BC8" w:rsidRDefault="00DC6917" w:rsidP="00740BC8">
      <w:pPr>
        <w:tabs>
          <w:tab w:val="left" w:pos="851"/>
        </w:tabs>
        <w:spacing w:line="276" w:lineRule="auto"/>
        <w:ind w:firstLine="567"/>
        <w:jc w:val="both"/>
        <w:rPr>
          <w:szCs w:val="28"/>
        </w:rPr>
      </w:pPr>
      <w:r w:rsidRPr="00740BC8">
        <w:rPr>
          <w:szCs w:val="28"/>
        </w:rPr>
        <w:t>Hướng dẫn số 25-HD/ĐU ngày 26.11.2021 của Đảng ủy Sở Giáo dục Đào tạo TP.HCM về tổ chức phong trào thi đua 90 ngày phòng, chống dịch Covid-19 hiệu quả, phấn đấu hoàn thành chỉ tiêu phát triển kinh tế - xã hội năm 2021 trong ngành Giáo dục và Đào tạo Tp.HCM</w:t>
      </w:r>
    </w:p>
    <w:p w:rsidR="00882782" w:rsidRPr="00740BC8" w:rsidRDefault="00882782" w:rsidP="00740BC8">
      <w:pPr>
        <w:pStyle w:val="ListParagraph"/>
        <w:numPr>
          <w:ilvl w:val="3"/>
          <w:numId w:val="3"/>
        </w:numPr>
        <w:tabs>
          <w:tab w:val="left" w:pos="851"/>
        </w:tabs>
        <w:spacing w:line="276" w:lineRule="auto"/>
        <w:ind w:left="0" w:firstLine="567"/>
        <w:jc w:val="both"/>
        <w:rPr>
          <w:b/>
          <w:szCs w:val="28"/>
        </w:rPr>
      </w:pPr>
      <w:r w:rsidRPr="00740BC8">
        <w:rPr>
          <w:b/>
          <w:szCs w:val="28"/>
          <w:lang w:val="vi-VN"/>
        </w:rPr>
        <w:t>Lãnh đạo thực hiện nhiệm vụ chuyên môn</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Thực hiện kế hoạch giảng dạy trực tuyến các môn lý thuyết theo thời khóa biểu HK1/2021-2022; Xét điều kiện dự thi văn hóa </w:t>
      </w:r>
      <w:r w:rsidRPr="00740BC8">
        <w:rPr>
          <w:szCs w:val="28"/>
          <w:lang w:val="vi-VN"/>
        </w:rPr>
        <w:t xml:space="preserve">và </w:t>
      </w:r>
      <w:r w:rsidRPr="00740BC8">
        <w:rPr>
          <w:szCs w:val="28"/>
        </w:rPr>
        <w:t>tổ chức ôn và thi tốt nghiệp văn hóa cho sinh viên lớp 18T7, 18T4, 20T2; Tổ chức cho sinh viên (SV) đăng ký học lại, thi lại tốt nghiệp văn hóa, nghề cho các khóa cũ hệ trung cấp, cao đẳng;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Thực hiện Kế hoạch thí điểm việc học trực tiếp một số lớp khi được sự đồng ý của Ủy ban nhân dân Thành phố, Sở Lao động – Thương binh và Xã hội;</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Điều chỉnh thời khóa biểu các môn thực hành HK2/2020-2021 và HK1/2021-2022 khi có văn bản cho SV đi học trực tiếp; Tiếp tục phối hợp đào tạo trung cấp tại TT</w:t>
      </w:r>
      <w:r w:rsidRPr="00740BC8">
        <w:rPr>
          <w:szCs w:val="28"/>
          <w:lang w:val="vi-VN"/>
        </w:rPr>
        <w:t xml:space="preserve"> </w:t>
      </w:r>
      <w:r w:rsidRPr="00740BC8">
        <w:rPr>
          <w:szCs w:val="28"/>
        </w:rPr>
        <w:t>GDTX; tổ chức cho SV học lại các học phần và tổ chức thi lại lần 2 các học phần HK2/2020-2021 cho SV đóng học phí bổ sung; thực hiện thời khóa biểu HK1/2021-2022 khóa 21 cao đẳng liên thông;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Duyệt chương trình đào tạo 21LTCĐ; Tổ chức cho SV khóa 18T4 đã tiêm vắc xin và đủ điều kiện đi thực tập tốt nghiệp (đợt 2); Tiếp tục huấn luyện sinh viên, tham gia thi Kỹ năng nghề quốc gia lần thứ 12 </w:t>
      </w:r>
      <w:r w:rsidRPr="00740BC8">
        <w:rPr>
          <w:spacing w:val="4"/>
          <w:szCs w:val="28"/>
        </w:rPr>
        <w:t>các nghề: Robot di động</w:t>
      </w:r>
      <w:r w:rsidRPr="00740BC8">
        <w:rPr>
          <w:szCs w:val="28"/>
        </w:rPr>
        <w:t xml:space="preserve">, Công nghệ 4.0 và Giải pháp công nghệ phần mềm, Phay CNC (thi trực tiếp tại trường ĐHSP Kỹ thuật Vĩnh Long); </w:t>
      </w:r>
    </w:p>
    <w:p w:rsidR="00805988" w:rsidRPr="00740BC8" w:rsidRDefault="00805988" w:rsidP="00740BC8">
      <w:pPr>
        <w:tabs>
          <w:tab w:val="left" w:pos="993"/>
          <w:tab w:val="left" w:pos="4320"/>
        </w:tabs>
        <w:spacing w:line="276" w:lineRule="auto"/>
        <w:ind w:right="84" w:firstLine="567"/>
        <w:jc w:val="both"/>
        <w:rPr>
          <w:szCs w:val="28"/>
        </w:rPr>
      </w:pPr>
      <w:r w:rsidRPr="00740BC8">
        <w:rPr>
          <w:spacing w:val="4"/>
          <w:szCs w:val="28"/>
        </w:rPr>
        <w:t xml:space="preserve">Tiếp tục thực hiện kế hoạch tổ chức thi giai đoạn 1 và đầu vào giai đoạn 2 chương trình đào tạo song hành với Công ty VinFast trong tháng 12/2021 </w:t>
      </w:r>
      <w:r w:rsidRPr="00740BC8">
        <w:rPr>
          <w:i/>
          <w:spacing w:val="4"/>
          <w:szCs w:val="28"/>
        </w:rPr>
        <w:t>(thi th</w:t>
      </w:r>
      <w:r w:rsidRPr="00740BC8">
        <w:rPr>
          <w:rFonts w:cs="Cambria"/>
          <w:i/>
          <w:spacing w:val="4"/>
          <w:szCs w:val="28"/>
        </w:rPr>
        <w:t>ự</w:t>
      </w:r>
      <w:r w:rsidRPr="00740BC8">
        <w:rPr>
          <w:i/>
          <w:spacing w:val="4"/>
          <w:szCs w:val="28"/>
        </w:rPr>
        <w:t>c h</w:t>
      </w:r>
      <w:r w:rsidRPr="00740BC8">
        <w:rPr>
          <w:rFonts w:cs="VNI-Centur"/>
          <w:i/>
          <w:spacing w:val="4"/>
          <w:szCs w:val="28"/>
        </w:rPr>
        <w:t>à</w:t>
      </w:r>
      <w:r w:rsidRPr="00740BC8">
        <w:rPr>
          <w:i/>
          <w:spacing w:val="4"/>
          <w:szCs w:val="28"/>
        </w:rPr>
        <w:t>nh vào tuần 3; lý thuyết vào tuần 4);</w:t>
      </w:r>
      <w:r w:rsidRPr="00740BC8">
        <w:rPr>
          <w:spacing w:val="4"/>
          <w:szCs w:val="28"/>
        </w:rPr>
        <w:t xml:space="preserve"> công tác chuẩn bị thi giữa kỳ chương trình đào tạo chuyển giao từ CHLB Đức (dự kiến tháng 4/2022)</w:t>
      </w:r>
      <w:r w:rsidRPr="00740BC8">
        <w:rPr>
          <w:spacing w:val="4"/>
          <w:szCs w:val="28"/>
          <w:lang w:val="vi-VN"/>
        </w:rPr>
        <w:t>;</w:t>
      </w:r>
      <w:r w:rsidRPr="00740BC8">
        <w:rPr>
          <w:szCs w:val="28"/>
        </w:rPr>
        <w:t xml:space="preserve"> </w:t>
      </w:r>
      <w:r w:rsidRPr="00740BC8">
        <w:rPr>
          <w:spacing w:val="4"/>
          <w:szCs w:val="28"/>
        </w:rPr>
        <w:t>xây dựng chương trình đào tạo CDIO ngành Cơ điện tử theo chuẩn kiểm định ABET;</w:t>
      </w:r>
    </w:p>
    <w:p w:rsidR="00805988" w:rsidRPr="00740BC8" w:rsidRDefault="00805988" w:rsidP="00740BC8">
      <w:pPr>
        <w:tabs>
          <w:tab w:val="left" w:pos="993"/>
          <w:tab w:val="left" w:pos="4320"/>
        </w:tabs>
        <w:spacing w:line="276" w:lineRule="auto"/>
        <w:ind w:right="84" w:firstLine="567"/>
        <w:jc w:val="both"/>
        <w:rPr>
          <w:spacing w:val="4"/>
          <w:szCs w:val="28"/>
        </w:rPr>
      </w:pPr>
      <w:r w:rsidRPr="00740BC8">
        <w:rPr>
          <w:szCs w:val="28"/>
        </w:rPr>
        <w:t>Tổ chức ôn thi chuẩn đầu ra tiếng Anh cho SV khóa 20 cao đẳng</w:t>
      </w:r>
      <w:r w:rsidRPr="00740BC8">
        <w:rPr>
          <w:spacing w:val="4"/>
          <w:szCs w:val="28"/>
        </w:rPr>
        <w:t>; Tiếp tục chuẩn bị đào tạo và tổ chức thi chứng chỉ IC3 GS4 cho SV; tổ chức lớp nghề Điện dân dụng cho Công ty viễn thông Phương Nam dự kiến 12/2021;</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Chuẩn bị các điều kiện về cơ sở vật chất, trang thiết bị phục vụ đánh giá Đề án tự chủ giảng dạy GDQP-AN cho SV của trường (dự kiến Đoàn kiểm tra của Tổng cục GDNN về kiểm tra trong tháng 12/2021); Tiếp tục hoàn thiện hồ sơ mở ngành Mộc xây dựng và trang trí nội thất;</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lastRenderedPageBreak/>
        <w:t>Kiểm tra hồ sơ giảng dạy, dự giờ giảng viên cơ hữu và giảng viên thỉnh giảng; Các khoa tăng cường rà soát, biên soạn đề cương chi tiết và giáo trình hệ Trung cấp và Cao đẳng chính quy theo chuẩn Thông tư 03/2017/TT-BLĐTBXH của Bộ Lao động</w:t>
      </w:r>
      <w:r w:rsidRPr="00740BC8">
        <w:rPr>
          <w:szCs w:val="28"/>
          <w:lang w:val="vi-VN"/>
        </w:rPr>
        <w:t xml:space="preserve"> </w:t>
      </w:r>
      <w:r w:rsidRPr="00740BC8">
        <w:rPr>
          <w:szCs w:val="28"/>
        </w:rPr>
        <w:t>– Thương binh và Xã hội.</w:t>
      </w:r>
    </w:p>
    <w:p w:rsidR="00805988" w:rsidRPr="00740BC8" w:rsidRDefault="00805988" w:rsidP="00740BC8">
      <w:pPr>
        <w:spacing w:line="276" w:lineRule="auto"/>
        <w:ind w:right="84" w:firstLine="567"/>
        <w:jc w:val="both"/>
        <w:rPr>
          <w:szCs w:val="28"/>
        </w:rPr>
      </w:pPr>
      <w:r w:rsidRPr="00740BC8">
        <w:rPr>
          <w:szCs w:val="28"/>
        </w:rPr>
        <w:t xml:space="preserve">Tiếp tục thực hiện công tác tư vấn tuyển sinh tại trường và đi tư vấn tuyển sinh tại các tỉnh theo kế hoạch; tư vấn tuyển sinh trên các nhóm Zalo, Fanpage, Facebook của Nhà trường; Thực hiện kế hoạch tư vấn cho SV khóa 18T4 tiếp tục học liên thông cao đẳng năm 2021; </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Tiếp tục nhận hồ sơ đăng ký tuyển sinh trực tuyến, trực tiếp và gửi thông báo sinh viên nhập học năm học 2021 – 2022; tăng cường xây dựng các video quảng bá hình ảnh và thương hiệu Nhà trường; thực hiện đúng quy định về nhận dạng thương hiệu của trường; </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liên hệ với các doanh nghiệp có nhu cầu đào tạo an toàn, vệ sinh lao động cho các nhóm đối tượng 1, 4, 5, 6; làm việc với Công ty PCN Telecom để ký kết hợp tác triển khai chương trình đào tạo ngắn hạn; thông báo hỗ trợ tiếp nhận hồ sơ đăng ký thi giấy phép lái xe hạng A1 cho SV;</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Thực hiện Báo cáo công tác tuyển sinh, tốt nghiệp ngày 25 hằng tháng cho Tổng cục Giáo dục nghề nghiệp và Sở Lao động – Thương binh và Xã hội.</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hướng dẫn sinh viên đăng ký, cài đặt và sử dụng ứng dụng VssID– sổ Bảo hiểm xã hội điện tử, sổ sức khỏe điện tử; thực hiện hồ sơ gia hạn và đăng ký mua BHYT cho sinh viên; tiếp tục công tác chụp hình, cập nhật thông tin, xử lý và đăng ảnh SV lên phần mềm quản lý đào tạo PMT-EMS; bán đồng phục cho SV; tiếp tục hỗ trợ SV dưới 18 tuổi tiêm vắc xin phòng dịch COVID-19 và báo cáo kết quả thực hiện cho các cơ quan quản lý;</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shd w:val="clear" w:color="auto" w:fill="FFFFFF"/>
        </w:rPr>
        <w:t>Tiếp tục thực hiện giải quyết các thủ tục hành chính, chế độ chính sách, xác nhận nhận hồ sơ xin miễn, giảm học phí HK1/2021-2022 cho SV;</w:t>
      </w:r>
    </w:p>
    <w:p w:rsidR="00805988" w:rsidRPr="00740BC8" w:rsidRDefault="00805988" w:rsidP="00740BC8">
      <w:pPr>
        <w:tabs>
          <w:tab w:val="left" w:pos="993"/>
          <w:tab w:val="left" w:pos="4320"/>
        </w:tabs>
        <w:spacing w:line="276" w:lineRule="auto"/>
        <w:ind w:right="84" w:firstLine="567"/>
        <w:jc w:val="both"/>
        <w:rPr>
          <w:szCs w:val="28"/>
          <w:shd w:val="clear" w:color="auto" w:fill="FFFFFF"/>
        </w:rPr>
      </w:pPr>
      <w:r w:rsidRPr="00740BC8">
        <w:rPr>
          <w:szCs w:val="28"/>
          <w:shd w:val="clear" w:color="auto" w:fill="FFFFFF"/>
        </w:rPr>
        <w:t xml:space="preserve">Tiếp tục phát triển trang thư viện số </w:t>
      </w:r>
      <w:hyperlink r:id="rId8" w:history="1">
        <w:r w:rsidRPr="00740BC8">
          <w:rPr>
            <w:rStyle w:val="Hyperlink"/>
            <w:szCs w:val="28"/>
            <w:shd w:val="clear" w:color="auto" w:fill="FFFFFF"/>
          </w:rPr>
          <w:t>http://thuvienso.lttc.edu.vn</w:t>
        </w:r>
      </w:hyperlink>
      <w:r w:rsidRPr="00740BC8">
        <w:rPr>
          <w:szCs w:val="28"/>
          <w:shd w:val="clear" w:color="auto" w:fill="FFFFFF"/>
        </w:rPr>
        <w:t xml:space="preserve"> của Nhà trường;</w:t>
      </w:r>
    </w:p>
    <w:p w:rsidR="00805988" w:rsidRPr="00740BC8" w:rsidRDefault="00805988" w:rsidP="00740BC8">
      <w:pPr>
        <w:tabs>
          <w:tab w:val="left" w:pos="993"/>
          <w:tab w:val="left" w:pos="4320"/>
        </w:tabs>
        <w:spacing w:line="276" w:lineRule="auto"/>
        <w:ind w:right="84" w:firstLine="567"/>
        <w:jc w:val="both"/>
        <w:rPr>
          <w:szCs w:val="28"/>
        </w:rPr>
      </w:pPr>
      <w:r w:rsidRPr="00740BC8">
        <w:rPr>
          <w:rFonts w:eastAsia="Calibri"/>
          <w:szCs w:val="28"/>
        </w:rPr>
        <w:t>Phối hợp với</w:t>
      </w:r>
      <w:r w:rsidRPr="00740BC8">
        <w:rPr>
          <w:szCs w:val="28"/>
        </w:rPr>
        <w:t xml:space="preserve"> Công ty TNHH CBRE Việt Nam để tổ chức cho SV tham quan tại doanh nghiệp và tổ chức buổi giao lưu giữa SV và doanh nghiệp tại trường;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Triển khai thực hiện kế hoạch tổ chức phong trào thi đua bảo đảm trật tự, an toàn giao thông trong ngành Giáo dục và Đào tạo Thành phố Hồ Chí Minh giai đoạn 2021-2025; tập huấn, truyên truyền phòng chống ma túy cho SV;</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Tiếp tục thu học phí của sinh viên các hệ còn nợ và học phí HK1/2021-2022; thực hiện chi trả tiền miễn giảm học phí cho SV; thông báo đến sinh viên về cảnh báo kết quả học tập và còn nợ học phí </w:t>
      </w:r>
      <w:r w:rsidRPr="00740BC8">
        <w:rPr>
          <w:i/>
          <w:szCs w:val="28"/>
        </w:rPr>
        <w:t>(qua hệ thống phần mềm của trường)</w:t>
      </w:r>
      <w:r w:rsidRPr="00740BC8">
        <w:rPr>
          <w:szCs w:val="28"/>
        </w:rPr>
        <w:t>; tăng cường hướng dẫn sinh viên đóng học phí qua hệ thống ngân hàng.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Triển khai Kế hoạch chuyển đổi số của trường theo yêu cầu của ngành giáo dục. </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lastRenderedPageBreak/>
        <w:t>Tiếp tục tổ chức thi kết thúc môn học, tốt nghiệp theo hình thức vấn đáp trực tuyến các môn văn hóa, chính trị, lý thuyết nghề đợt 2 HK1/2021-2022; tổ chức thi tốt nghiệp cho khối lớp 18T7 và các khóa cũ thi lại; cập nhật điểm thi vào phần mềm PMT-EMS; rà soát, xác định hình thức thi các môn trong HK1/2021-2022;</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rà soát, cập nhật bộ ngân hàng câu hỏi trắc nghiệm đối với các học phần tổ chức thi trắc nghiệm;</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Tiến hành các công việc theo kế hoạch thực hiện đánh giá ngoài chương trình đào tạo ngành Công nghệ Ô tô và Điện Công nghiệp </w:t>
      </w:r>
      <w:r w:rsidRPr="00740BC8">
        <w:rPr>
          <w:i/>
          <w:szCs w:val="28"/>
        </w:rPr>
        <w:t>(Dự kiến thực hiện đánh giá ngoài từ 22/12/2021 đến 26/12/2021);</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Cập nhật kết quả đánh giá duy trì hệ thống quản lý chất lượng ISO trên trang website nhà trường; Thực hiện báo cáo giải trình các AOC đối với các quy trình quản lý chất lượng theo tiêu chuẩn ISO sau đợt đánh giá ngày 25, 26/11/2021 </w:t>
      </w:r>
      <w:r w:rsidRPr="00740BC8">
        <w:rPr>
          <w:i/>
          <w:szCs w:val="28"/>
        </w:rPr>
        <w:t>(Trưởng đơn vị thuộc hệ thống quản lý ISO chịu trách nhiệm cập nhật trong báo cáo hàng tháng nội dung hành động khắc phục AOC, cập nhật việc bổ sung các tài liệu và thủ tục liên quan do đơn vị phụ trách)</w:t>
      </w:r>
      <w:r w:rsidRPr="00740BC8">
        <w:rPr>
          <w:szCs w:val="28"/>
        </w:rPr>
        <w:t xml:space="preserve">. </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công tác góp ý và chọn bài viết, hoàn chỉnh Kỷ yếu Hội thảo Truyền thống "50 năm hình thành để phát triển Trường cao đẳng Lý Tự Trọng Thành phố Hồ Chí Minh";</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phối hợp với Trường Cao đẳng City of Glasgow, Anh quốc tổ chức tập huấn cho giảng viên tham gia giảng dạy chương trình cao đẳng liên kết quốc tế Glasgow; triển khai tiếp nhận hồ sơ dự án chương trình cho SV mượn máy tính do Quỹ Dari</w:t>
      </w:r>
      <w:r w:rsidR="00740BC8" w:rsidRPr="00740BC8">
        <w:rPr>
          <w:szCs w:val="28"/>
        </w:rPr>
        <w:t>u, Thụy S</w:t>
      </w:r>
      <w:r w:rsidRPr="00740BC8">
        <w:rPr>
          <w:szCs w:val="28"/>
        </w:rPr>
        <w:t>ĩ tài trợ; Làm việc với trường ĐH Công nghệ Kyushu – Nhật Bản về đào tạo kép và thực tập tại các doanh nghiệp của Nhật cho ngành AI của khoa CNTT;</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Xét duyệt, nghiệm thu đề tài khoa học công nghệ cấp trường của khoa Động lực; xét duyệt đề tài tham gia hội thi Thiết bị đào tạo tự làm năm 2022 tại Vũng Tàu;</w:t>
      </w:r>
    </w:p>
    <w:p w:rsidR="00805988" w:rsidRPr="00740BC8" w:rsidRDefault="00805988" w:rsidP="00740BC8">
      <w:pPr>
        <w:tabs>
          <w:tab w:val="left" w:pos="993"/>
          <w:tab w:val="left" w:pos="4320"/>
        </w:tabs>
        <w:spacing w:line="276" w:lineRule="auto"/>
        <w:ind w:firstLine="567"/>
        <w:jc w:val="both"/>
        <w:rPr>
          <w:szCs w:val="28"/>
        </w:rPr>
      </w:pPr>
      <w:r w:rsidRPr="00740BC8">
        <w:rPr>
          <w:szCs w:val="28"/>
        </w:rPr>
        <w:t>Hoàn thiện phiên bản mới trang website của Trường (tiếng Việt – tiếng Anh), phân quyền Trưởng đơn vị chịu trách nhiệm cập nhật thông tin do đơn vị phụ trách; ban hành quy định đăng thông tin trên trang website.</w:t>
      </w:r>
    </w:p>
    <w:p w:rsidR="00882782" w:rsidRPr="00740BC8" w:rsidRDefault="00882782" w:rsidP="00740BC8">
      <w:pPr>
        <w:pStyle w:val="ListParagraph"/>
        <w:numPr>
          <w:ilvl w:val="3"/>
          <w:numId w:val="3"/>
        </w:numPr>
        <w:tabs>
          <w:tab w:val="left" w:pos="851"/>
        </w:tabs>
        <w:spacing w:line="276" w:lineRule="auto"/>
        <w:ind w:left="0" w:firstLine="567"/>
        <w:jc w:val="both"/>
        <w:rPr>
          <w:b/>
          <w:szCs w:val="28"/>
          <w:lang w:val="vi-VN"/>
        </w:rPr>
      </w:pPr>
      <w:r w:rsidRPr="00740BC8">
        <w:rPr>
          <w:b/>
          <w:szCs w:val="28"/>
          <w:lang w:val="vi-VN"/>
        </w:rPr>
        <w:t xml:space="preserve">Lãnh đạo công tác tổ chức, cán bộ </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Tổ chức Khai giảng năm học 2021 – 2022 và Kỷ niệm 50 năm hình thành và phát triển trường CĐ Lý Tự Trọng Thành phố Hồ Chí Minh;</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Thực hiện Kế hoạch tuyển dụng viên chức đợt 1 năm học 2021 – 2022 khi được Sở Giáo dục và Đào tạo phê duyệt; Xây dựng kế hoạch tổ chức lễ Khai giảng năm học 2021 - 2022; H</w:t>
      </w:r>
      <w:r w:rsidRPr="00740BC8">
        <w:rPr>
          <w:szCs w:val="28"/>
          <w:lang w:val="vi-VN"/>
        </w:rPr>
        <w:t>oàn thiện</w:t>
      </w:r>
      <w:r w:rsidRPr="00740BC8">
        <w:rPr>
          <w:szCs w:val="28"/>
        </w:rPr>
        <w:t xml:space="preserve"> nội dung văn kiện Hội nghị cán bộ, công chức, viên chức gửi Sở Giáo dục - Đào tạo;</w:t>
      </w:r>
      <w:r w:rsidRPr="00740BC8">
        <w:rPr>
          <w:szCs w:val="28"/>
          <w:lang w:val="vi-VN"/>
        </w:rPr>
        <w:t xml:space="preserve"> </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Tổng kết công tác năm 2021 và xây dựng chương trình hành động năm 2022 của trường; Rà soát, điều chỉnh Quy chế tổ chức hoạt động trường theo </w:t>
      </w:r>
      <w:r w:rsidRPr="00740BC8">
        <w:rPr>
          <w:szCs w:val="28"/>
        </w:rPr>
        <w:lastRenderedPageBreak/>
        <w:t xml:space="preserve">Thông tư 15/2021/TT-BLĐTBXH ngày 21/10/2021 quy định về Điều lệ Trường cao đẳng; </w:t>
      </w:r>
      <w:r w:rsidR="00740BC8">
        <w:rPr>
          <w:szCs w:val="28"/>
        </w:rPr>
        <w:t xml:space="preserve">Rà soát </w:t>
      </w:r>
      <w:r w:rsidRPr="00740BC8">
        <w:rPr>
          <w:szCs w:val="28"/>
        </w:rPr>
        <w:t>Quy định chức năng nhiệm vụ các đơn vị trong trường;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Xây dựng kế hoạch thực hiện nhiệm vụ công nghệ thông tin năm học 2021 – 2022 gửi Sở Giáo dục và Đào tạo trước ngày 15/12/2021; Thực hiện hồ sơ đánh giá, phân loại hiệu quả công việc trong quý 4/2021 gửi Sở Giáo dục và Đào tạo trước ngày 31/12/2021;</w:t>
      </w:r>
    </w:p>
    <w:p w:rsidR="00805988" w:rsidRDefault="00805988" w:rsidP="00740BC8">
      <w:pPr>
        <w:tabs>
          <w:tab w:val="left" w:pos="993"/>
          <w:tab w:val="left" w:pos="4320"/>
        </w:tabs>
        <w:spacing w:line="276" w:lineRule="auto"/>
        <w:ind w:right="84" w:firstLine="567"/>
        <w:jc w:val="both"/>
        <w:rPr>
          <w:bCs/>
          <w:szCs w:val="28"/>
        </w:rPr>
      </w:pPr>
      <w:r w:rsidRPr="00740BC8">
        <w:rPr>
          <w:szCs w:val="28"/>
        </w:rPr>
        <w:t>Rà soát ban hành các Quyết định thành lập Hội đồng, Ban Chỉ đạo theo năm tài chính 2022; Củng cố nhiệm vụ của các Hội đồng chuyên môn, Hội đồng khoa, Hội đồng tư vấn nghề nghiệp, tổ môn tại các khoa; xây dựng kế hoạch viết</w:t>
      </w:r>
      <w:r w:rsidRPr="00740BC8">
        <w:rPr>
          <w:bCs/>
          <w:szCs w:val="28"/>
        </w:rPr>
        <w:t xml:space="preserve"> sáng kiến kinh nghiệm năm học 2021 - 2022</w:t>
      </w:r>
      <w:r w:rsidRPr="00740BC8">
        <w:rPr>
          <w:bCs/>
          <w:szCs w:val="28"/>
          <w:lang w:val="vi-VN"/>
        </w:rPr>
        <w:t>;</w:t>
      </w:r>
    </w:p>
    <w:p w:rsidR="00933613" w:rsidRPr="00933613" w:rsidRDefault="00933613" w:rsidP="00740BC8">
      <w:pPr>
        <w:tabs>
          <w:tab w:val="left" w:pos="993"/>
          <w:tab w:val="left" w:pos="4320"/>
        </w:tabs>
        <w:spacing w:line="276" w:lineRule="auto"/>
        <w:ind w:right="84" w:firstLine="567"/>
        <w:jc w:val="both"/>
        <w:rPr>
          <w:szCs w:val="28"/>
        </w:rPr>
      </w:pPr>
      <w:r>
        <w:rPr>
          <w:bCs/>
          <w:szCs w:val="28"/>
        </w:rPr>
        <w:t xml:space="preserve">Họp các tiển ban thuộc Hội đồng khoa học và Đào tạo, tham mưu, tư vấn cho Hội đồng về các định hướng mục tiêu nhiệm vụ và giải pháp thực hiện. </w:t>
      </w:r>
      <w:bookmarkStart w:id="0" w:name="_GoBack"/>
      <w:bookmarkEnd w:id="0"/>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Xây dựng, thực hiện kế hoạch rà soát, điều chỉnh danh sách quy hoạch cán bộ quản lý tại các đơn vị trực thuộc trường năm 2021; kế hoạch đào tạo, bồi dưỡng CB-GV-NV năm 2022; Rà soát, điều động cán bộ và nhân viên các đơn vị cho phù hợp yêu cầu công việc của nhà trường;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cập nhật, báo cáo tình hình và triển khai công tác phòng, chống dịch COVID-19; Kiểm tra tình hình vệ sinh phòng dịch trong khuôn viên trường;</w:t>
      </w:r>
    </w:p>
    <w:p w:rsidR="00805988" w:rsidRPr="00740BC8" w:rsidRDefault="00805988" w:rsidP="00740BC8">
      <w:pPr>
        <w:tabs>
          <w:tab w:val="left" w:pos="993"/>
        </w:tabs>
        <w:spacing w:line="276" w:lineRule="auto"/>
        <w:ind w:right="84" w:firstLine="567"/>
        <w:jc w:val="both"/>
        <w:rPr>
          <w:szCs w:val="28"/>
        </w:rPr>
      </w:pPr>
      <w:r w:rsidRPr="00740BC8">
        <w:rPr>
          <w:szCs w:val="28"/>
        </w:rPr>
        <w:t>Toàn trường thực hiện phong trào thi đua đặc biệt với chủ đề: "giáo dục nghề nghiệp đoàn kết, chung sức, đồng lòng thi đua phòng, chống và chiến thắng đại dịch COVID-19” do Tổng cục GDNN phát động</w:t>
      </w:r>
    </w:p>
    <w:p w:rsidR="00805988" w:rsidRPr="00740BC8" w:rsidRDefault="00805988" w:rsidP="00740BC8">
      <w:pPr>
        <w:tabs>
          <w:tab w:val="left" w:pos="993"/>
        </w:tabs>
        <w:spacing w:line="276" w:lineRule="auto"/>
        <w:ind w:right="84" w:firstLine="567"/>
        <w:jc w:val="both"/>
        <w:rPr>
          <w:szCs w:val="28"/>
        </w:rPr>
      </w:pPr>
      <w:r w:rsidRPr="00740BC8">
        <w:rPr>
          <w:szCs w:val="28"/>
        </w:rPr>
        <w:t>Đảng bộ, các chi bộ và toàn trường thực hiện phong trào thi đua 90 ngày phòng, chống dịch COVID-19 hiệu quả, phấn đấu hoàn thành chỉ tiêu phát triển kỉnh tế - xã hội năm 2021 trong ngành Giáo dục và Đào tạo Thành phố Hồ Chí Minh</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chấn chỉnh, giữ gìn kỷ cương trong CB-GV-NV toàn trường; nhắc nhở CB-GV-NV và SV thực hiện quy tắc ứng xử trong giao tiếp với các đơn vị và cá nhân.</w:t>
      </w:r>
    </w:p>
    <w:p w:rsidR="00882782" w:rsidRPr="00740BC8" w:rsidRDefault="00882782" w:rsidP="00740BC8">
      <w:pPr>
        <w:tabs>
          <w:tab w:val="left" w:pos="993"/>
          <w:tab w:val="left" w:pos="4320"/>
        </w:tabs>
        <w:spacing w:line="276" w:lineRule="auto"/>
        <w:ind w:firstLine="567"/>
        <w:jc w:val="both"/>
        <w:rPr>
          <w:b/>
          <w:szCs w:val="28"/>
        </w:rPr>
      </w:pPr>
      <w:r w:rsidRPr="00740BC8">
        <w:rPr>
          <w:b/>
          <w:szCs w:val="28"/>
        </w:rPr>
        <w:t xml:space="preserve">4. </w:t>
      </w:r>
      <w:r w:rsidRPr="00740BC8">
        <w:rPr>
          <w:b/>
          <w:szCs w:val="28"/>
          <w:lang w:val="vi-VN"/>
        </w:rPr>
        <w:t>Lãnh đạo công tác xây dựng tổ chức Đảng</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Tiếp tục công tác tuyên giáo, công tác xây dựng Đảng, công tác dân vận, công tác kiểm tra giám sát, công tác bảo đảm an ninh chính trị trong Nhà trường</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 Thực hiện báo cáo định kì vào Thứ Tư hàng tuần về hoạt động tuyên truyền đảm bảo an sinh xã hội trong công tác phòng chống dịch bệnh COVID-19 gửi Đảng ủy Sở.</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 Đảng ủy và cấp ủy chi bộ tiếp tục thực hiện việc phổ biến, tuyên truyền các Chỉ thị, Nghị quyết của Đảng đến Đảng viên trong thời gian giãn cách phòng chống dịch theo hướng dẫn của Thành ủy Thành phố Hồ Chí Minh và Đảng ủy Sở Giáo dục.</w:t>
      </w:r>
    </w:p>
    <w:p w:rsidR="00894CBD" w:rsidRPr="00740BC8" w:rsidRDefault="00894CBD" w:rsidP="00740BC8">
      <w:pPr>
        <w:tabs>
          <w:tab w:val="left" w:pos="851"/>
          <w:tab w:val="left" w:pos="4320"/>
        </w:tabs>
        <w:spacing w:line="276" w:lineRule="auto"/>
        <w:ind w:firstLine="567"/>
        <w:jc w:val="both"/>
        <w:rPr>
          <w:szCs w:val="28"/>
        </w:rPr>
      </w:pPr>
      <w:r w:rsidRPr="00740BC8">
        <w:rPr>
          <w:szCs w:val="28"/>
        </w:rPr>
        <w:lastRenderedPageBreak/>
        <w:t xml:space="preserve">+ Các chi bộ tổ chức tổ chức học tập, quán triệt </w:t>
      </w:r>
      <w:r w:rsidR="000E4F18" w:rsidRPr="00740BC8">
        <w:rPr>
          <w:szCs w:val="28"/>
        </w:rPr>
        <w:t xml:space="preserve">Nghị quyết Đại hội XIII của Đảng </w:t>
      </w:r>
      <w:r w:rsidRPr="00740BC8">
        <w:rPr>
          <w:szCs w:val="28"/>
        </w:rPr>
        <w:t>trong chi bộ và triển khai đến đảng viên viết bài thu hoạch theo 2 câu hỏi sau:</w:t>
      </w:r>
    </w:p>
    <w:p w:rsidR="00894CBD" w:rsidRPr="00740BC8" w:rsidRDefault="00C63D08" w:rsidP="00740BC8">
      <w:pPr>
        <w:tabs>
          <w:tab w:val="left" w:pos="851"/>
          <w:tab w:val="left" w:pos="4320"/>
        </w:tabs>
        <w:spacing w:line="276" w:lineRule="auto"/>
        <w:ind w:firstLine="567"/>
        <w:jc w:val="both"/>
        <w:rPr>
          <w:szCs w:val="28"/>
        </w:rPr>
      </w:pPr>
      <w:r w:rsidRPr="00740BC8">
        <w:rPr>
          <w:szCs w:val="28"/>
        </w:rPr>
        <w:t>(</w:t>
      </w:r>
      <w:r w:rsidR="00894CBD" w:rsidRPr="00740BC8">
        <w:rPr>
          <w:szCs w:val="28"/>
        </w:rPr>
        <w:t>1</w:t>
      </w:r>
      <w:r w:rsidRPr="00740BC8">
        <w:rPr>
          <w:szCs w:val="28"/>
        </w:rPr>
        <w:t>)</w:t>
      </w:r>
      <w:r w:rsidR="00894CBD" w:rsidRPr="00740BC8">
        <w:rPr>
          <w:szCs w:val="28"/>
        </w:rPr>
        <w:t xml:space="preserve"> Qua học tập, quán triệt Nghị quyết Đại hội XIII của Đảng, đồng chí hãy trình bày nội dung tâm đắc nhất của mình.</w:t>
      </w:r>
    </w:p>
    <w:p w:rsidR="00894CBD" w:rsidRPr="00740BC8" w:rsidRDefault="00C63D08" w:rsidP="00740BC8">
      <w:pPr>
        <w:tabs>
          <w:tab w:val="left" w:pos="851"/>
          <w:tab w:val="left" w:pos="4320"/>
        </w:tabs>
        <w:spacing w:line="276" w:lineRule="auto"/>
        <w:ind w:firstLine="567"/>
        <w:jc w:val="both"/>
        <w:rPr>
          <w:szCs w:val="28"/>
        </w:rPr>
      </w:pPr>
      <w:r w:rsidRPr="00740BC8">
        <w:rPr>
          <w:szCs w:val="28"/>
        </w:rPr>
        <w:t>(</w:t>
      </w:r>
      <w:r w:rsidR="00894CBD" w:rsidRPr="00740BC8">
        <w:rPr>
          <w:szCs w:val="28"/>
        </w:rPr>
        <w:t>2</w:t>
      </w:r>
      <w:r w:rsidRPr="00740BC8">
        <w:rPr>
          <w:szCs w:val="28"/>
        </w:rPr>
        <w:t>)</w:t>
      </w:r>
      <w:r w:rsidR="00894CBD" w:rsidRPr="00740BC8">
        <w:rPr>
          <w:szCs w:val="28"/>
        </w:rPr>
        <w:t xml:space="preserve"> Qua nghiên cứu Nghị Quyết đồng chí hãy vận dụng vào vị trí đang công tác tại đơn vị để góp phần nâng cao hiệu quả và chất lượng công việc.</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 Các chi bộ tiếp tục quan tâm đôn đốc công tác phát triển Đảng và hướng dẫn cảm tình đảng thuộc chi bộ.</w:t>
      </w:r>
    </w:p>
    <w:p w:rsidR="00882782" w:rsidRPr="00740BC8" w:rsidRDefault="00882782" w:rsidP="00740BC8">
      <w:pPr>
        <w:tabs>
          <w:tab w:val="left" w:pos="851"/>
          <w:tab w:val="left" w:pos="4320"/>
        </w:tabs>
        <w:spacing w:line="276" w:lineRule="auto"/>
        <w:ind w:firstLine="567"/>
        <w:jc w:val="both"/>
        <w:rPr>
          <w:szCs w:val="28"/>
        </w:rPr>
      </w:pPr>
      <w:r w:rsidRPr="00740BC8">
        <w:rPr>
          <w:szCs w:val="28"/>
        </w:rPr>
        <w:t xml:space="preserve">+ </w:t>
      </w:r>
      <w:r w:rsidR="000E4F18" w:rsidRPr="00740BC8">
        <w:rPr>
          <w:szCs w:val="28"/>
        </w:rPr>
        <w:t>Thông báo kết quả</w:t>
      </w:r>
      <w:r w:rsidRPr="00740BC8">
        <w:rPr>
          <w:szCs w:val="28"/>
        </w:rPr>
        <w:t xml:space="preserve"> kiểm tra giám sát của Đảng bộ, chi bộ sau thời</w:t>
      </w:r>
      <w:r w:rsidR="000E4F18" w:rsidRPr="00740BC8">
        <w:rPr>
          <w:szCs w:val="28"/>
        </w:rPr>
        <w:t xml:space="preserve"> gian giãn cách phòng chống dịch</w:t>
      </w:r>
      <w:r w:rsidRPr="00740BC8">
        <w:rPr>
          <w:szCs w:val="28"/>
        </w:rPr>
        <w:t xml:space="preserve"> </w:t>
      </w:r>
    </w:p>
    <w:p w:rsidR="0001445B" w:rsidRPr="00740BC8" w:rsidRDefault="0001445B" w:rsidP="00740BC8">
      <w:pPr>
        <w:tabs>
          <w:tab w:val="left" w:pos="851"/>
          <w:tab w:val="left" w:pos="4320"/>
        </w:tabs>
        <w:spacing w:line="276" w:lineRule="auto"/>
        <w:ind w:firstLine="567"/>
        <w:jc w:val="both"/>
        <w:rPr>
          <w:szCs w:val="28"/>
        </w:rPr>
      </w:pPr>
      <w:r w:rsidRPr="00740BC8">
        <w:rPr>
          <w:szCs w:val="28"/>
        </w:rPr>
        <w:t xml:space="preserve">Trình Ban Chấp hành Đảng bộ Nghị quyết đề nghị công nhận cảm tình Đảng của chi bộ Sinh viên đối với quần chúng sinh viên Bùi Văn Tuấn Vũ. </w:t>
      </w:r>
    </w:p>
    <w:p w:rsidR="007B5153" w:rsidRPr="00740BC8" w:rsidRDefault="00740BC8" w:rsidP="00740BC8">
      <w:pPr>
        <w:tabs>
          <w:tab w:val="left" w:pos="851"/>
          <w:tab w:val="left" w:pos="4320"/>
        </w:tabs>
        <w:spacing w:line="276" w:lineRule="auto"/>
        <w:ind w:firstLine="567"/>
        <w:jc w:val="both"/>
        <w:rPr>
          <w:szCs w:val="28"/>
        </w:rPr>
      </w:pPr>
      <w:r w:rsidRPr="00740BC8">
        <w:rPr>
          <w:szCs w:val="28"/>
        </w:rPr>
        <w:t xml:space="preserve">Đảng bộ và </w:t>
      </w:r>
      <w:r w:rsidR="007B5153" w:rsidRPr="00740BC8">
        <w:rPr>
          <w:szCs w:val="28"/>
        </w:rPr>
        <w:t xml:space="preserve">chi bộ thực hiện </w:t>
      </w:r>
      <w:r w:rsidRPr="00740BC8">
        <w:rPr>
          <w:szCs w:val="28"/>
        </w:rPr>
        <w:t xml:space="preserve">các </w:t>
      </w:r>
      <w:r w:rsidR="007B5153" w:rsidRPr="00740BC8">
        <w:rPr>
          <w:szCs w:val="28"/>
        </w:rPr>
        <w:t>báo cáo cuối năm, chuẩn bị hồ sơ thực hiện đánh giá chất lượng tổ chức đảng và đảng viên năm 2021</w:t>
      </w:r>
    </w:p>
    <w:p w:rsidR="00882782" w:rsidRPr="00740BC8" w:rsidRDefault="00882782" w:rsidP="00740BC8">
      <w:pPr>
        <w:pStyle w:val="ListParagraph"/>
        <w:numPr>
          <w:ilvl w:val="0"/>
          <w:numId w:val="4"/>
        </w:numPr>
        <w:tabs>
          <w:tab w:val="left" w:pos="851"/>
          <w:tab w:val="left" w:pos="1701"/>
        </w:tabs>
        <w:spacing w:line="276" w:lineRule="auto"/>
        <w:ind w:left="567" w:firstLine="0"/>
        <w:jc w:val="both"/>
        <w:rPr>
          <w:b/>
          <w:szCs w:val="28"/>
        </w:rPr>
      </w:pPr>
      <w:r w:rsidRPr="00740BC8">
        <w:rPr>
          <w:b/>
          <w:szCs w:val="28"/>
          <w:lang w:val="vi-VN"/>
        </w:rPr>
        <w:t>Lãnh đạo công tác khác</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Đối chiếu số dư các tài khoản tại Kho bạc, Ngân hàng; Đối chiếu dự toán kinh phí ngân sách Quý IV/2021 tại kho bạc; Chi thanh toán các khoản tiền lương, thưởng Tết Dương lịch, Tết Nguyên đán,… theo Quy chế chi tiêu nội bộ; Hoàn chỉnh Quy chế chi tiêu nội bộ năm 2022; thực hiện thanh toán đề tài khoa học và công nghệ cấp trường đã được nghiệm thu;</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tiếp nhận, hoàn thiện hồ sơ nhận tài trợ từ các đơn vị, doanh nghiệp; thanh toán các gói thầu mua sắm, sửa chữa năm 2021; Thông báo, xác nhận với các cá nhân còn nợ tạm ứng năm 2021 và thực hiện hồ sơ thanh toán tạm ứng; thực hiện hồ sơ điều chỉnh, bổ sung thông tin đăng ký và quyết toán thuế TNCN năm 2021;</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Triển khai thực hiện công tác mua sắm, sửa chữa phục vụ hoạt động giảng dạy năm học 2021-2022; Xây dựng và triển khai thực hiện kế hoạch kiểm kê tài sản năm 2022;</w:t>
      </w:r>
    </w:p>
    <w:p w:rsidR="00805988" w:rsidRPr="00740BC8" w:rsidRDefault="00805988" w:rsidP="00740BC8">
      <w:pPr>
        <w:tabs>
          <w:tab w:val="left" w:pos="993"/>
          <w:tab w:val="left" w:pos="4320"/>
        </w:tabs>
        <w:spacing w:line="276" w:lineRule="auto"/>
        <w:ind w:right="84" w:firstLine="567"/>
        <w:jc w:val="both"/>
        <w:rPr>
          <w:szCs w:val="28"/>
        </w:rPr>
      </w:pPr>
      <w:r w:rsidRPr="00740BC8">
        <w:rPr>
          <w:spacing w:val="4"/>
          <w:szCs w:val="28"/>
        </w:rPr>
        <w:t>Cung cấp vật tư</w:t>
      </w:r>
      <w:r w:rsidRPr="00740BC8">
        <w:rPr>
          <w:spacing w:val="4"/>
          <w:szCs w:val="28"/>
          <w:lang w:val="vi-VN"/>
        </w:rPr>
        <w:t xml:space="preserve">, thiết bị, dụng cụ theo đề nghị của các đơn vị phục vụ đào tạo và </w:t>
      </w:r>
      <w:r w:rsidRPr="00740BC8">
        <w:rPr>
          <w:spacing w:val="4"/>
          <w:szCs w:val="28"/>
        </w:rPr>
        <w:t>b</w:t>
      </w:r>
      <w:r w:rsidRPr="00740BC8">
        <w:rPr>
          <w:szCs w:val="28"/>
          <w:lang w:val="nl-NL"/>
        </w:rPr>
        <w:t xml:space="preserve">ảo trì máy móc thiết bị tại các xưởng thực hành </w:t>
      </w:r>
      <w:r w:rsidRPr="00740BC8">
        <w:rPr>
          <w:szCs w:val="28"/>
          <w:lang w:val="vi-VN"/>
        </w:rPr>
        <w:t>của các khoa nghề</w:t>
      </w:r>
      <w:r w:rsidRPr="00740BC8">
        <w:rPr>
          <w:szCs w:val="28"/>
          <w:lang w:val="nl-NL"/>
        </w:rPr>
        <w:t>.</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Thực hiện kế hoạch công tác thanh tra, kiểm tra nội bộ; kế hoạch công tác pháp chế; kế hoạch tuyên truyền, phổ biến giáo dục pháp luật năm học 2021 – 2022;</w:t>
      </w:r>
    </w:p>
    <w:p w:rsidR="007B5153" w:rsidRPr="00740BC8" w:rsidRDefault="007B5153" w:rsidP="00740BC8">
      <w:pPr>
        <w:tabs>
          <w:tab w:val="left" w:pos="993"/>
          <w:tab w:val="left" w:pos="4320"/>
        </w:tabs>
        <w:spacing w:line="276" w:lineRule="auto"/>
        <w:ind w:right="84" w:firstLine="567"/>
        <w:jc w:val="both"/>
        <w:rPr>
          <w:spacing w:val="4"/>
          <w:szCs w:val="28"/>
        </w:rPr>
      </w:pPr>
      <w:r w:rsidRPr="00740BC8">
        <w:rPr>
          <w:spacing w:val="4"/>
          <w:szCs w:val="28"/>
        </w:rPr>
        <w:t>Ban Kiểm tra nội bộ hoàn thành Báo cáo Tự kiểm tra việc chấp hành pháp luật GDNN gửi Sở Lao động – TBXH trước 20/12/2021</w:t>
      </w:r>
    </w:p>
    <w:p w:rsidR="00805988" w:rsidRPr="00740BC8" w:rsidRDefault="00805988" w:rsidP="00740BC8">
      <w:pPr>
        <w:tabs>
          <w:tab w:val="left" w:pos="993"/>
          <w:tab w:val="left" w:pos="4320"/>
        </w:tabs>
        <w:spacing w:line="276" w:lineRule="auto"/>
        <w:ind w:right="84" w:firstLine="567"/>
        <w:jc w:val="both"/>
        <w:rPr>
          <w:spacing w:val="4"/>
          <w:szCs w:val="28"/>
        </w:rPr>
      </w:pPr>
      <w:r w:rsidRPr="00740BC8">
        <w:rPr>
          <w:szCs w:val="28"/>
        </w:rPr>
        <w:t>Thực hiện các biểu mẫu báo cáo 3 công khai năm học 2021 - 2022 theo quy định; báo cáo tình hình thực hiện công tác phòng chống tham nhũng năm 2021 của trường;</w:t>
      </w:r>
    </w:p>
    <w:p w:rsidR="00805988" w:rsidRPr="00740BC8" w:rsidRDefault="00805988" w:rsidP="00740BC8">
      <w:pPr>
        <w:tabs>
          <w:tab w:val="left" w:pos="993"/>
          <w:tab w:val="left" w:pos="4320"/>
        </w:tabs>
        <w:spacing w:line="276" w:lineRule="auto"/>
        <w:ind w:right="84" w:firstLine="567"/>
        <w:jc w:val="both"/>
        <w:rPr>
          <w:spacing w:val="4"/>
          <w:szCs w:val="28"/>
        </w:rPr>
      </w:pPr>
      <w:r w:rsidRPr="00740BC8">
        <w:rPr>
          <w:noProof/>
          <w:szCs w:val="28"/>
          <w:lang w:eastAsia="vi-VN"/>
        </w:rPr>
        <w:lastRenderedPageBreak/>
        <w:t>Báo cáo kết quả triển khai công tác phổ biến, giáo dục pháp luật năm 2021 gửi Sở Lao động – Thương binh và xã hội;</w:t>
      </w:r>
    </w:p>
    <w:p w:rsidR="00805988" w:rsidRPr="00740BC8" w:rsidRDefault="00805988" w:rsidP="00740BC8">
      <w:pPr>
        <w:tabs>
          <w:tab w:val="left" w:pos="993"/>
          <w:tab w:val="left" w:pos="4320"/>
        </w:tabs>
        <w:spacing w:line="276" w:lineRule="auto"/>
        <w:ind w:right="84" w:firstLine="567"/>
        <w:jc w:val="both"/>
        <w:rPr>
          <w:spacing w:val="4"/>
          <w:szCs w:val="28"/>
        </w:rPr>
      </w:pPr>
      <w:r w:rsidRPr="00740BC8">
        <w:rPr>
          <w:spacing w:val="4"/>
          <w:szCs w:val="28"/>
        </w:rPr>
        <w:t>Rà soát, cập nhật, bổ sung danh sách các văn bản quy phạm pháp luật mới liên quan đến lĩnh vực giáo dục nghề nghiệp của nhà trường.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bảo trì, bảo dưỡng các thiết bị PCCC; Tăng cường công tác chính trị và an ninh trật tự trong trường;</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Thực hiện hồ sơ đăng ký tạm trú, quản lý sinh viên nội trú KTX; Phối hợp với chính quyền địa phương nhằm đảm bảo an ninh trật tự tại KTX;</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Xây dựng kế hoạch tự kiểm tra công tác an toàn, vệ sinh lao động năm học 2021 – 2022 của Nhà trường;</w:t>
      </w:r>
    </w:p>
    <w:p w:rsidR="00882782" w:rsidRPr="00740BC8" w:rsidRDefault="00882782" w:rsidP="00740BC8">
      <w:pPr>
        <w:pStyle w:val="ListParagraph"/>
        <w:numPr>
          <w:ilvl w:val="0"/>
          <w:numId w:val="4"/>
        </w:numPr>
        <w:tabs>
          <w:tab w:val="left" w:pos="851"/>
          <w:tab w:val="left" w:pos="1701"/>
        </w:tabs>
        <w:spacing w:line="276" w:lineRule="auto"/>
        <w:ind w:hanging="2313"/>
        <w:jc w:val="both"/>
        <w:rPr>
          <w:b/>
          <w:szCs w:val="28"/>
        </w:rPr>
      </w:pPr>
      <w:r w:rsidRPr="00740BC8">
        <w:rPr>
          <w:b/>
          <w:szCs w:val="28"/>
        </w:rPr>
        <w:t>Công tác quản trị phục vụ giảng dạy và học tập</w:t>
      </w:r>
    </w:p>
    <w:p w:rsidR="007B5153" w:rsidRPr="00740BC8" w:rsidRDefault="007B5153" w:rsidP="00740BC8">
      <w:pPr>
        <w:tabs>
          <w:tab w:val="left" w:pos="993"/>
          <w:tab w:val="left" w:pos="4320"/>
        </w:tabs>
        <w:spacing w:line="276" w:lineRule="auto"/>
        <w:ind w:right="84" w:firstLine="567"/>
        <w:jc w:val="both"/>
        <w:rPr>
          <w:szCs w:val="28"/>
        </w:rPr>
      </w:pPr>
      <w:r w:rsidRPr="00740BC8">
        <w:rPr>
          <w:szCs w:val="28"/>
        </w:rPr>
        <w:t>Các khoa thực hiện công tác bảo trì, bảo dưỡng, sắp xếp, vệ sinh máy móc thiết bị ở các phòng, xưởng chuẩn bị cho giảng dạy thực hành khi có văn bản cho phép SV đi học trở lại.</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 xml:space="preserve">Tiếp tục bảo trì, bảo dưỡng và vệ sinh: Máy lạnh, quạt, đèn; máy tính, </w:t>
      </w:r>
      <w:r w:rsidRPr="00740BC8">
        <w:rPr>
          <w:szCs w:val="28"/>
          <w:lang w:val="vi-VN"/>
        </w:rPr>
        <w:t xml:space="preserve">máy chiếu, </w:t>
      </w:r>
      <w:r w:rsidRPr="00740BC8">
        <w:rPr>
          <w:szCs w:val="28"/>
        </w:rPr>
        <w:t>bàn ghế</w:t>
      </w:r>
      <w:r w:rsidRPr="00740BC8">
        <w:rPr>
          <w:szCs w:val="28"/>
          <w:lang w:val="vi-VN"/>
        </w:rPr>
        <w:t xml:space="preserve"> </w:t>
      </w:r>
      <w:r w:rsidRPr="00740BC8">
        <w:rPr>
          <w:szCs w:val="28"/>
        </w:rPr>
        <w:t>các phòng học lý thuyết, xưởng thực hành</w:t>
      </w:r>
      <w:r w:rsidRPr="00740BC8">
        <w:rPr>
          <w:szCs w:val="28"/>
          <w:lang w:val="vi-VN"/>
        </w:rPr>
        <w:t xml:space="preserve">; </w:t>
      </w:r>
      <w:r w:rsidRPr="00740BC8">
        <w:rPr>
          <w:szCs w:val="28"/>
        </w:rPr>
        <w:t>Dọn rác trên các mái nhà và sênô, kiểm tra, chống thấm, chống dột các khối nhà A, C, H, G, I,…; sửa chữa cơ sở vật chất tại các khối nhà H2, E2, E3; láng nền giữa khối nhà G và F2;</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Thực hiện công tác phun thuốc khử khuẩn, tổng vệ sinh các khu vực trong và ngoài phòng học, xưởng thực hành; cung cấp, trang bị đầy đủ các phương tiện  phòng chống dịch bệnh COVID-19;</w:t>
      </w:r>
    </w:p>
    <w:p w:rsidR="00805988" w:rsidRPr="00740BC8" w:rsidRDefault="00805988" w:rsidP="00740BC8">
      <w:pPr>
        <w:tabs>
          <w:tab w:val="left" w:pos="993"/>
          <w:tab w:val="left" w:pos="4320"/>
        </w:tabs>
        <w:spacing w:line="276" w:lineRule="auto"/>
        <w:ind w:right="84" w:firstLine="567"/>
        <w:jc w:val="both"/>
        <w:rPr>
          <w:szCs w:val="28"/>
        </w:rPr>
      </w:pPr>
      <w:r w:rsidRPr="00740BC8">
        <w:rPr>
          <w:szCs w:val="28"/>
        </w:rPr>
        <w:t>Tiếp tục thực hiện kế hoạch duy trì sự ổn định của hệ thống mạng, hệ thống phần mềm của nhà trường và nâng cấp hệ thống server, đường truyền internet của Nhà trường. Triển khai công tác sửa chữa cơ bản và Kế hoạch xây dựng sửa chữa cơ bản năm 2022.</w:t>
      </w:r>
    </w:p>
    <w:p w:rsidR="00882782" w:rsidRPr="00740BC8" w:rsidRDefault="00882782" w:rsidP="00740BC8">
      <w:pPr>
        <w:tabs>
          <w:tab w:val="left" w:pos="851"/>
          <w:tab w:val="left" w:pos="993"/>
          <w:tab w:val="left" w:pos="1701"/>
        </w:tabs>
        <w:spacing w:line="276" w:lineRule="auto"/>
        <w:ind w:firstLine="567"/>
        <w:jc w:val="both"/>
        <w:rPr>
          <w:b/>
          <w:bCs/>
          <w:szCs w:val="28"/>
        </w:rPr>
      </w:pPr>
      <w:r w:rsidRPr="00740BC8">
        <w:rPr>
          <w:b/>
          <w:bCs/>
          <w:szCs w:val="28"/>
        </w:rPr>
        <w:t>7. Công tác đoàn thể</w:t>
      </w:r>
    </w:p>
    <w:p w:rsidR="00882782" w:rsidRPr="00740BC8" w:rsidRDefault="00882782" w:rsidP="00740BC8">
      <w:pPr>
        <w:tabs>
          <w:tab w:val="left" w:pos="993"/>
          <w:tab w:val="left" w:pos="4320"/>
        </w:tabs>
        <w:spacing w:line="276" w:lineRule="auto"/>
        <w:ind w:left="567" w:right="84"/>
        <w:jc w:val="both"/>
        <w:rPr>
          <w:b/>
          <w:bCs/>
          <w:i/>
          <w:szCs w:val="28"/>
        </w:rPr>
      </w:pPr>
      <w:r w:rsidRPr="00740BC8">
        <w:rPr>
          <w:b/>
          <w:bCs/>
          <w:i/>
          <w:szCs w:val="28"/>
        </w:rPr>
        <w:t>Công tác Công đoàn</w:t>
      </w:r>
    </w:p>
    <w:p w:rsidR="00805988" w:rsidRPr="00740BC8" w:rsidRDefault="00805988" w:rsidP="00740BC8">
      <w:pPr>
        <w:tabs>
          <w:tab w:val="left" w:pos="993"/>
        </w:tabs>
        <w:spacing w:line="276" w:lineRule="auto"/>
        <w:ind w:right="84" w:firstLine="567"/>
        <w:jc w:val="both"/>
        <w:rPr>
          <w:bCs/>
          <w:szCs w:val="28"/>
          <w:lang w:val="vi-VN"/>
        </w:rPr>
      </w:pPr>
      <w:r w:rsidRPr="00740BC8">
        <w:rPr>
          <w:bCs/>
          <w:szCs w:val="28"/>
          <w:lang w:val="vi-VN"/>
        </w:rPr>
        <w:t xml:space="preserve">Cập nhật báo cáo tình hình </w:t>
      </w:r>
      <w:r w:rsidRPr="00740BC8">
        <w:rPr>
          <w:bCs/>
          <w:szCs w:val="28"/>
          <w:shd w:val="clear" w:color="auto" w:fill="FFFFFF"/>
        </w:rPr>
        <w:t xml:space="preserve">đoàn viên, người lao động bị ảnh hưởng bởi dịch </w:t>
      </w:r>
      <w:r w:rsidR="007B5153" w:rsidRPr="00740BC8">
        <w:rPr>
          <w:bCs/>
          <w:szCs w:val="28"/>
          <w:shd w:val="clear" w:color="auto" w:fill="FFFFFF"/>
        </w:rPr>
        <w:t>COVID</w:t>
      </w:r>
      <w:r w:rsidRPr="00740BC8">
        <w:rPr>
          <w:bCs/>
          <w:szCs w:val="28"/>
          <w:shd w:val="clear" w:color="auto" w:fill="FFFFFF"/>
        </w:rPr>
        <w:t>-19</w:t>
      </w:r>
      <w:r w:rsidRPr="00740BC8">
        <w:rPr>
          <w:bCs/>
          <w:szCs w:val="28"/>
          <w:shd w:val="clear" w:color="auto" w:fill="FFFFFF"/>
          <w:lang w:val="vi-VN"/>
        </w:rPr>
        <w:t xml:space="preserve"> và lập hồ sơ đề nghị hỗ trợ của Liên đoàn lao động thành phố;</w:t>
      </w:r>
      <w:r w:rsidRPr="00740BC8">
        <w:rPr>
          <w:bCs/>
          <w:szCs w:val="28"/>
          <w:shd w:val="clear" w:color="auto" w:fill="FFFFFF"/>
        </w:rPr>
        <w:t xml:space="preserve"> Chuẩn bị quà tết cho công đoàn viên;</w:t>
      </w:r>
      <w:r w:rsidRPr="00740BC8">
        <w:rPr>
          <w:bCs/>
          <w:szCs w:val="28"/>
        </w:rPr>
        <w:t xml:space="preserve"> </w:t>
      </w:r>
    </w:p>
    <w:p w:rsidR="00805988" w:rsidRPr="00740BC8" w:rsidRDefault="00805988" w:rsidP="00740BC8">
      <w:pPr>
        <w:tabs>
          <w:tab w:val="left" w:pos="993"/>
        </w:tabs>
        <w:spacing w:line="276" w:lineRule="auto"/>
        <w:ind w:right="84" w:firstLine="567"/>
        <w:jc w:val="both"/>
        <w:rPr>
          <w:bCs/>
          <w:szCs w:val="28"/>
          <w:lang w:val="vi-VN"/>
        </w:rPr>
      </w:pPr>
      <w:r w:rsidRPr="00740BC8">
        <w:rPr>
          <w:szCs w:val="28"/>
        </w:rPr>
        <w:t xml:space="preserve">Phối hợp chính quyền hoàn thiện văn kiện Hội nghị đại biểu cán bộ, công chức, viên chức năm học 2021 - 2022 </w:t>
      </w:r>
      <w:r w:rsidRPr="00740BC8">
        <w:rPr>
          <w:bCs/>
          <w:szCs w:val="28"/>
        </w:rPr>
        <w:t>gửi Công đoàn Giáo dục Thành phố và Sở Giáo dục và Đào tạo</w:t>
      </w:r>
      <w:r w:rsidRPr="00740BC8">
        <w:rPr>
          <w:szCs w:val="28"/>
        </w:rPr>
        <w:t>;</w:t>
      </w:r>
    </w:p>
    <w:p w:rsidR="00805988" w:rsidRPr="00740BC8" w:rsidRDefault="00805988" w:rsidP="00740BC8">
      <w:pPr>
        <w:tabs>
          <w:tab w:val="left" w:pos="993"/>
        </w:tabs>
        <w:spacing w:line="276" w:lineRule="auto"/>
        <w:ind w:right="84" w:firstLine="567"/>
        <w:jc w:val="both"/>
        <w:rPr>
          <w:bCs/>
          <w:szCs w:val="28"/>
          <w:lang w:val="vi-VN"/>
        </w:rPr>
      </w:pPr>
      <w:r w:rsidRPr="00740BC8">
        <w:rPr>
          <w:szCs w:val="28"/>
        </w:rPr>
        <w:t>Tiếp tục tham gia các hoạt động, phong trào do Cụm Công đoàn và Công đoàn Ngành tổ chức.</w:t>
      </w:r>
    </w:p>
    <w:p w:rsidR="00882782" w:rsidRPr="00740BC8" w:rsidRDefault="00882782" w:rsidP="00740BC8">
      <w:pPr>
        <w:tabs>
          <w:tab w:val="left" w:pos="993"/>
          <w:tab w:val="left" w:pos="4320"/>
        </w:tabs>
        <w:spacing w:line="276" w:lineRule="auto"/>
        <w:ind w:left="567" w:right="84"/>
        <w:jc w:val="both"/>
        <w:rPr>
          <w:b/>
          <w:bCs/>
          <w:i/>
          <w:szCs w:val="28"/>
        </w:rPr>
      </w:pPr>
      <w:r w:rsidRPr="00740BC8">
        <w:rPr>
          <w:b/>
          <w:bCs/>
          <w:i/>
          <w:szCs w:val="28"/>
        </w:rPr>
        <w:t>Công tác Đoàn Thanh niên và Hội Sinh viên</w:t>
      </w:r>
    </w:p>
    <w:p w:rsidR="00805988" w:rsidRPr="00740BC8" w:rsidRDefault="00805988" w:rsidP="00740BC8">
      <w:pPr>
        <w:tabs>
          <w:tab w:val="left" w:pos="993"/>
        </w:tabs>
        <w:spacing w:line="276" w:lineRule="auto"/>
        <w:ind w:right="84" w:firstLine="567"/>
        <w:jc w:val="both"/>
        <w:rPr>
          <w:szCs w:val="28"/>
        </w:rPr>
      </w:pPr>
      <w:r w:rsidRPr="00740BC8">
        <w:rPr>
          <w:szCs w:val="28"/>
        </w:rPr>
        <w:t xml:space="preserve">Tổ chức vòng chung kết cuộc thi Olympic Chính trị - Pháp luật năm 2021; cuộc thi tìm kiếm tài năng Lý Tự Trọng “Lý Tự Trọng Got Talent” năm 2021; Tiếp tục tổ chức chương trình Game show trực tuyến hướng dẫn Ảo thuật; tổ </w:t>
      </w:r>
      <w:r w:rsidRPr="00740BC8">
        <w:rPr>
          <w:szCs w:val="28"/>
        </w:rPr>
        <w:lastRenderedPageBreak/>
        <w:t xml:space="preserve">chức Lễ tổng kết và trao thưởng cuộc thi thiết kế thông điệp nhân kỷ niệm 50 năm hình thành và phát triển Trường Cao đẳng Lý Tự Trọng Thành phố Hồ Chí Minh (1971-2021); </w:t>
      </w:r>
      <w:r w:rsidRPr="00740BC8">
        <w:rPr>
          <w:bCs/>
          <w:szCs w:val="28"/>
        </w:rPr>
        <w:t xml:space="preserve">triển khai thực hiện Công trình Thanh niên “Thắp sáng đường quê”, </w:t>
      </w:r>
      <w:r w:rsidRPr="00740BC8">
        <w:rPr>
          <w:szCs w:val="28"/>
        </w:rPr>
        <w:t xml:space="preserve">xây dựng Nhà tình bạn, phát động phong trào thi đua “Dạy tốt – Học tốt” </w:t>
      </w:r>
      <w:r w:rsidRPr="00740BC8">
        <w:rPr>
          <w:bCs/>
          <w:szCs w:val="28"/>
        </w:rPr>
        <w:t>năm học 2021-2022;</w:t>
      </w:r>
      <w:r w:rsidRPr="00740BC8">
        <w:rPr>
          <w:szCs w:val="28"/>
        </w:rPr>
        <w:t xml:space="preserve"> tổ chức chương trình tư vấn chăm sóc sức khỏe phòng, chống dịch COVID-19 và giáo dục giới tính – Tư vấn tâm lý sức khỏe sinh sản tuổi vị thành niên; </w:t>
      </w:r>
    </w:p>
    <w:p w:rsidR="00805988" w:rsidRPr="00740BC8" w:rsidRDefault="00805988" w:rsidP="00740BC8">
      <w:pPr>
        <w:tabs>
          <w:tab w:val="left" w:pos="993"/>
        </w:tabs>
        <w:spacing w:line="276" w:lineRule="auto"/>
        <w:ind w:right="84" w:firstLine="567"/>
        <w:jc w:val="both"/>
        <w:rPr>
          <w:szCs w:val="28"/>
        </w:rPr>
      </w:pPr>
      <w:r w:rsidRPr="00740BC8">
        <w:rPr>
          <w:szCs w:val="28"/>
        </w:rPr>
        <w:t>Tiếp tục động viên SV tham gia vòng loại cuộc thi “HSSV thành phố với pháp luật” đến 21/12/2021</w:t>
      </w:r>
    </w:p>
    <w:p w:rsidR="00805988" w:rsidRPr="00740BC8" w:rsidRDefault="00805988" w:rsidP="00740BC8">
      <w:pPr>
        <w:tabs>
          <w:tab w:val="left" w:pos="993"/>
        </w:tabs>
        <w:spacing w:line="276" w:lineRule="auto"/>
        <w:ind w:right="84" w:firstLine="567"/>
        <w:jc w:val="both"/>
        <w:rPr>
          <w:szCs w:val="28"/>
        </w:rPr>
      </w:pPr>
      <w:r w:rsidRPr="00740BC8">
        <w:rPr>
          <w:szCs w:val="28"/>
        </w:rPr>
        <w:t>Triển khai trong SV về tham gia cuộc thi thực hiện sản phẩm truyền thông phòng chống ma tuý do Sở Giáo dục và Đào tạo tổ chức</w:t>
      </w:r>
    </w:p>
    <w:p w:rsidR="00805988" w:rsidRPr="00740BC8" w:rsidRDefault="00805988" w:rsidP="00740BC8">
      <w:pPr>
        <w:tabs>
          <w:tab w:val="left" w:pos="993"/>
        </w:tabs>
        <w:spacing w:line="276" w:lineRule="auto"/>
        <w:ind w:right="84" w:firstLine="567"/>
        <w:jc w:val="both"/>
        <w:rPr>
          <w:szCs w:val="28"/>
        </w:rPr>
      </w:pPr>
      <w:r w:rsidRPr="00740BC8">
        <w:rPr>
          <w:szCs w:val="28"/>
        </w:rPr>
        <w:t>Tổ chức thăm hỏi và tặng quà Mẹ Việt Nam Anh hùng, gia đình chính sách nhân kỷ niệm 77 năm Ngày Thành lập Quân đội Nhân dân Việt Nam 22/12; xây dựng và triển khai kế hoạch tổ chức chiến dịch Xuân tình nguyện năm 2022;</w:t>
      </w:r>
    </w:p>
    <w:p w:rsidR="00805988" w:rsidRPr="00740BC8" w:rsidRDefault="00805988" w:rsidP="00740BC8">
      <w:pPr>
        <w:tabs>
          <w:tab w:val="left" w:pos="993"/>
        </w:tabs>
        <w:spacing w:line="276" w:lineRule="auto"/>
        <w:ind w:right="84" w:firstLine="567"/>
        <w:jc w:val="both"/>
        <w:rPr>
          <w:szCs w:val="28"/>
        </w:rPr>
      </w:pPr>
      <w:r w:rsidRPr="00740BC8">
        <w:rPr>
          <w:szCs w:val="28"/>
        </w:rPr>
        <w:t>Tuyên truyền, vận động sinh viên thực hiện nghiêm công tác phòng, chống dịch COVID-19</w:t>
      </w:r>
      <w:r w:rsidRPr="00740BC8">
        <w:rPr>
          <w:szCs w:val="28"/>
          <w:lang w:val="vi-VN"/>
        </w:rPr>
        <w:t>;</w:t>
      </w:r>
      <w:r w:rsidRPr="00740BC8">
        <w:rPr>
          <w:szCs w:val="28"/>
        </w:rPr>
        <w:t xml:space="preserve"> Vận động doanh nghiệp, mạnh thường quân hỗ trợ SV có hoàn cảnh khó khăn do bị ảnh hưởng dịch bệnh COVID-19;</w:t>
      </w:r>
    </w:p>
    <w:p w:rsidR="00882782" w:rsidRPr="00740BC8" w:rsidRDefault="00882782" w:rsidP="00740BC8">
      <w:pPr>
        <w:tabs>
          <w:tab w:val="center" w:pos="1620"/>
        </w:tabs>
        <w:autoSpaceDE w:val="0"/>
        <w:autoSpaceDN w:val="0"/>
        <w:adjustRightInd w:val="0"/>
        <w:spacing w:line="276" w:lineRule="auto"/>
        <w:ind w:firstLine="567"/>
        <w:jc w:val="both"/>
        <w:rPr>
          <w:rFonts w:eastAsia="Arial"/>
          <w:szCs w:val="28"/>
        </w:rPr>
      </w:pPr>
      <w:r w:rsidRPr="00740BC8">
        <w:rPr>
          <w:rFonts w:eastAsia="Arial"/>
          <w:b/>
          <w:szCs w:val="28"/>
        </w:rPr>
        <w:t>8. Kiến nghị, đề nghị của các chi bộ</w:t>
      </w:r>
      <w:r w:rsidR="00E07FE6" w:rsidRPr="00740BC8">
        <w:rPr>
          <w:rFonts w:eastAsia="Arial"/>
          <w:b/>
          <w:szCs w:val="28"/>
        </w:rPr>
        <w:t xml:space="preserve">: không có </w:t>
      </w:r>
    </w:p>
    <w:p w:rsidR="00882782" w:rsidRPr="00740BC8" w:rsidRDefault="00882782" w:rsidP="00740BC8">
      <w:pPr>
        <w:tabs>
          <w:tab w:val="left" w:pos="540"/>
        </w:tabs>
        <w:spacing w:line="276" w:lineRule="auto"/>
        <w:jc w:val="both"/>
        <w:rPr>
          <w:szCs w:val="28"/>
        </w:rPr>
      </w:pPr>
      <w:r w:rsidRPr="00740BC8">
        <w:rPr>
          <w:rFonts w:eastAsia="Arial"/>
          <w:szCs w:val="28"/>
        </w:rPr>
        <w:tab/>
      </w:r>
    </w:p>
    <w:p w:rsidR="00882782" w:rsidRPr="00740BC8" w:rsidRDefault="00882782" w:rsidP="00740BC8">
      <w:pPr>
        <w:tabs>
          <w:tab w:val="center" w:pos="6379"/>
        </w:tabs>
        <w:spacing w:line="276" w:lineRule="auto"/>
        <w:jc w:val="both"/>
        <w:rPr>
          <w:b/>
          <w:szCs w:val="28"/>
        </w:rPr>
      </w:pPr>
      <w:r w:rsidRPr="00740BC8">
        <w:rPr>
          <w:b/>
          <w:szCs w:val="28"/>
        </w:rPr>
        <w:tab/>
        <w:t>T/M BAN CHẤP HÀNH</w:t>
      </w:r>
    </w:p>
    <w:p w:rsidR="00882782" w:rsidRPr="00740BC8" w:rsidRDefault="00882782" w:rsidP="00740BC8">
      <w:pPr>
        <w:tabs>
          <w:tab w:val="center" w:pos="6379"/>
        </w:tabs>
        <w:spacing w:line="276" w:lineRule="auto"/>
        <w:jc w:val="both"/>
        <w:rPr>
          <w:szCs w:val="28"/>
        </w:rPr>
      </w:pPr>
      <w:r w:rsidRPr="00740BC8">
        <w:rPr>
          <w:b/>
          <w:szCs w:val="28"/>
        </w:rPr>
        <w:tab/>
      </w:r>
      <w:r w:rsidRPr="00740BC8">
        <w:rPr>
          <w:szCs w:val="28"/>
        </w:rPr>
        <w:t>BÍ THƯ</w:t>
      </w:r>
    </w:p>
    <w:p w:rsidR="00882782" w:rsidRPr="00740BC8" w:rsidRDefault="00882782" w:rsidP="00740BC8">
      <w:pPr>
        <w:tabs>
          <w:tab w:val="center" w:pos="6379"/>
        </w:tabs>
        <w:spacing w:line="276" w:lineRule="auto"/>
        <w:jc w:val="both"/>
        <w:rPr>
          <w:szCs w:val="28"/>
        </w:rPr>
      </w:pPr>
    </w:p>
    <w:p w:rsidR="00882782" w:rsidRPr="00740BC8" w:rsidRDefault="00882782" w:rsidP="00740BC8">
      <w:pPr>
        <w:tabs>
          <w:tab w:val="center" w:pos="6379"/>
        </w:tabs>
        <w:spacing w:line="276" w:lineRule="auto"/>
        <w:jc w:val="both"/>
        <w:rPr>
          <w:szCs w:val="28"/>
        </w:rPr>
      </w:pPr>
    </w:p>
    <w:p w:rsidR="00882782" w:rsidRPr="00740BC8" w:rsidRDefault="00882782" w:rsidP="00740BC8">
      <w:pPr>
        <w:tabs>
          <w:tab w:val="center" w:pos="6379"/>
        </w:tabs>
        <w:spacing w:line="276" w:lineRule="auto"/>
        <w:jc w:val="both"/>
        <w:rPr>
          <w:szCs w:val="28"/>
        </w:rPr>
      </w:pPr>
    </w:p>
    <w:p w:rsidR="00882782" w:rsidRPr="00740BC8" w:rsidRDefault="00882782" w:rsidP="00740BC8">
      <w:pPr>
        <w:tabs>
          <w:tab w:val="center" w:pos="6379"/>
        </w:tabs>
        <w:spacing w:line="276" w:lineRule="auto"/>
        <w:jc w:val="both"/>
        <w:rPr>
          <w:szCs w:val="28"/>
        </w:rPr>
      </w:pPr>
    </w:p>
    <w:p w:rsidR="00882782" w:rsidRPr="00740BC8" w:rsidRDefault="00882782" w:rsidP="00740BC8">
      <w:pPr>
        <w:tabs>
          <w:tab w:val="center" w:pos="6379"/>
        </w:tabs>
        <w:spacing w:line="276" w:lineRule="auto"/>
        <w:jc w:val="both"/>
        <w:rPr>
          <w:szCs w:val="28"/>
        </w:rPr>
      </w:pPr>
    </w:p>
    <w:p w:rsidR="00882782" w:rsidRPr="00B6763D" w:rsidRDefault="00882782" w:rsidP="00740BC8">
      <w:pPr>
        <w:tabs>
          <w:tab w:val="center" w:pos="6379"/>
        </w:tabs>
        <w:spacing w:line="276" w:lineRule="auto"/>
        <w:jc w:val="both"/>
        <w:rPr>
          <w:b/>
          <w:szCs w:val="28"/>
        </w:rPr>
      </w:pPr>
      <w:r w:rsidRPr="00740BC8">
        <w:rPr>
          <w:szCs w:val="28"/>
        </w:rPr>
        <w:tab/>
      </w:r>
      <w:r w:rsidRPr="00740BC8">
        <w:rPr>
          <w:b/>
          <w:szCs w:val="28"/>
        </w:rPr>
        <w:t>Phạm Hữu Lộc</w:t>
      </w:r>
    </w:p>
    <w:p w:rsidR="00882782" w:rsidRPr="00B6763D" w:rsidRDefault="00882782" w:rsidP="00740BC8">
      <w:pPr>
        <w:tabs>
          <w:tab w:val="center" w:pos="6379"/>
        </w:tabs>
        <w:spacing w:line="276" w:lineRule="auto"/>
        <w:jc w:val="both"/>
        <w:rPr>
          <w:szCs w:val="28"/>
        </w:rPr>
      </w:pPr>
    </w:p>
    <w:p w:rsidR="00CC6C4E" w:rsidRDefault="00CC6C4E" w:rsidP="00740BC8">
      <w:pPr>
        <w:spacing w:line="276" w:lineRule="auto"/>
      </w:pPr>
    </w:p>
    <w:sectPr w:rsidR="00CC6C4E" w:rsidSect="0074691A">
      <w:footerReference w:type="default" r:id="rId9"/>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4AD" w:rsidRDefault="00D814AD">
      <w:r>
        <w:separator/>
      </w:r>
    </w:p>
  </w:endnote>
  <w:endnote w:type="continuationSeparator" w:id="0">
    <w:p w:rsidR="00D814AD" w:rsidRDefault="00D81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Centu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79821"/>
      <w:docPartObj>
        <w:docPartGallery w:val="Page Numbers (Bottom of Page)"/>
        <w:docPartUnique/>
      </w:docPartObj>
    </w:sdtPr>
    <w:sdtEndPr>
      <w:rPr>
        <w:noProof/>
      </w:rPr>
    </w:sdtEndPr>
    <w:sdtContent>
      <w:p w:rsidR="0074691A" w:rsidRDefault="00CB4B11">
        <w:pPr>
          <w:pStyle w:val="Footer"/>
          <w:jc w:val="right"/>
        </w:pPr>
        <w:r>
          <w:fldChar w:fldCharType="begin"/>
        </w:r>
        <w:r>
          <w:instrText xml:space="preserve"> PAGE   \* MERGEFORMAT </w:instrText>
        </w:r>
        <w:r>
          <w:fldChar w:fldCharType="separate"/>
        </w:r>
        <w:r w:rsidR="003345CF">
          <w:rPr>
            <w:noProof/>
          </w:rPr>
          <w:t>8</w:t>
        </w:r>
        <w:r>
          <w:rPr>
            <w:noProof/>
          </w:rPr>
          <w:fldChar w:fldCharType="end"/>
        </w:r>
      </w:p>
    </w:sdtContent>
  </w:sdt>
  <w:p w:rsidR="006512DA" w:rsidRDefault="00D814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4AD" w:rsidRDefault="00D814AD">
      <w:r>
        <w:separator/>
      </w:r>
    </w:p>
  </w:footnote>
  <w:footnote w:type="continuationSeparator" w:id="0">
    <w:p w:rsidR="00D814AD" w:rsidRDefault="00D814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6508D"/>
    <w:multiLevelType w:val="hybridMultilevel"/>
    <w:tmpl w:val="8FB21DF0"/>
    <w:lvl w:ilvl="0" w:tplc="006801A6">
      <w:start w:val="1"/>
      <w:numFmt w:val="bullet"/>
      <w:lvlText w:val="-"/>
      <w:lvlJc w:val="left"/>
      <w:pPr>
        <w:ind w:left="900" w:hanging="360"/>
      </w:pPr>
      <w:rPr>
        <w:rFonts w:ascii="Times New Roman" w:eastAsia="Calibri" w:hAnsi="Times New Roman" w:cs="Times New Roman" w:hint="default"/>
        <w:b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CD7AE2"/>
    <w:multiLevelType w:val="hybridMultilevel"/>
    <w:tmpl w:val="92E4B08A"/>
    <w:lvl w:ilvl="0" w:tplc="3586D332">
      <w:start w:val="219"/>
      <w:numFmt w:val="bullet"/>
      <w:lvlText w:val="-"/>
      <w:lvlJc w:val="left"/>
      <w:pPr>
        <w:ind w:left="2203" w:hanging="360"/>
      </w:pPr>
      <w:rPr>
        <w:rFonts w:ascii="VNI-Times" w:eastAsia="Times New Roman" w:hAnsi="VNI-Times"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6C6676E"/>
    <w:multiLevelType w:val="hybridMultilevel"/>
    <w:tmpl w:val="A7E20106"/>
    <w:lvl w:ilvl="0" w:tplc="6852A7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3"/>
  </w:num>
  <w:num w:numId="5">
    <w:abstractNumId w:val="6"/>
  </w:num>
  <w:num w:numId="6">
    <w:abstractNumId w:val="8"/>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782"/>
    <w:rsid w:val="0001445B"/>
    <w:rsid w:val="000E4F18"/>
    <w:rsid w:val="0012040D"/>
    <w:rsid w:val="00163012"/>
    <w:rsid w:val="001B7EB6"/>
    <w:rsid w:val="00222875"/>
    <w:rsid w:val="002C39A3"/>
    <w:rsid w:val="003345CF"/>
    <w:rsid w:val="003D3692"/>
    <w:rsid w:val="00433A91"/>
    <w:rsid w:val="004B0997"/>
    <w:rsid w:val="00512C01"/>
    <w:rsid w:val="005420AF"/>
    <w:rsid w:val="00635CA7"/>
    <w:rsid w:val="007073B6"/>
    <w:rsid w:val="00740BC8"/>
    <w:rsid w:val="007B5153"/>
    <w:rsid w:val="008010A9"/>
    <w:rsid w:val="00805988"/>
    <w:rsid w:val="00882782"/>
    <w:rsid w:val="00894CBD"/>
    <w:rsid w:val="008D37A0"/>
    <w:rsid w:val="00933613"/>
    <w:rsid w:val="009A5A83"/>
    <w:rsid w:val="00A36FB5"/>
    <w:rsid w:val="00B82F3A"/>
    <w:rsid w:val="00BD2CF6"/>
    <w:rsid w:val="00C3188F"/>
    <w:rsid w:val="00C63D08"/>
    <w:rsid w:val="00C653FB"/>
    <w:rsid w:val="00C70C3D"/>
    <w:rsid w:val="00CB4B11"/>
    <w:rsid w:val="00CC6C4E"/>
    <w:rsid w:val="00D814AD"/>
    <w:rsid w:val="00D9529F"/>
    <w:rsid w:val="00DC30C6"/>
    <w:rsid w:val="00DC6917"/>
    <w:rsid w:val="00DD6FB8"/>
    <w:rsid w:val="00E07FE6"/>
    <w:rsid w:val="00E16F90"/>
    <w:rsid w:val="00E37B85"/>
    <w:rsid w:val="00E429FC"/>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782"/>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82782"/>
    <w:pPr>
      <w:ind w:left="720"/>
      <w:contextualSpacing/>
    </w:pPr>
  </w:style>
  <w:style w:type="paragraph" w:styleId="Footer">
    <w:name w:val="footer"/>
    <w:basedOn w:val="Normal"/>
    <w:link w:val="FooterChar"/>
    <w:uiPriority w:val="99"/>
    <w:unhideWhenUsed/>
    <w:rsid w:val="00882782"/>
    <w:pPr>
      <w:tabs>
        <w:tab w:val="center" w:pos="4680"/>
        <w:tab w:val="right" w:pos="9360"/>
      </w:tabs>
    </w:pPr>
  </w:style>
  <w:style w:type="character" w:customStyle="1" w:styleId="FooterChar">
    <w:name w:val="Footer Char"/>
    <w:basedOn w:val="DefaultParagraphFont"/>
    <w:link w:val="Footer"/>
    <w:uiPriority w:val="99"/>
    <w:rsid w:val="00882782"/>
    <w:rPr>
      <w:rFonts w:eastAsia="Times New Roman" w:cs="Times New Roman"/>
      <w:szCs w:val="24"/>
    </w:rPr>
  </w:style>
  <w:style w:type="character" w:customStyle="1" w:styleId="ListParagraphChar">
    <w:name w:val="List Paragraph Char"/>
    <w:link w:val="ListParagraph"/>
    <w:uiPriority w:val="34"/>
    <w:rsid w:val="00882782"/>
    <w:rPr>
      <w:rFonts w:eastAsia="Times New Roman" w:cs="Times New Roman"/>
      <w:szCs w:val="24"/>
    </w:rPr>
  </w:style>
  <w:style w:type="character" w:styleId="Hyperlink">
    <w:name w:val="Hyperlink"/>
    <w:rsid w:val="00805988"/>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782"/>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82782"/>
    <w:pPr>
      <w:ind w:left="720"/>
      <w:contextualSpacing/>
    </w:pPr>
  </w:style>
  <w:style w:type="paragraph" w:styleId="Footer">
    <w:name w:val="footer"/>
    <w:basedOn w:val="Normal"/>
    <w:link w:val="FooterChar"/>
    <w:uiPriority w:val="99"/>
    <w:unhideWhenUsed/>
    <w:rsid w:val="00882782"/>
    <w:pPr>
      <w:tabs>
        <w:tab w:val="center" w:pos="4680"/>
        <w:tab w:val="right" w:pos="9360"/>
      </w:tabs>
    </w:pPr>
  </w:style>
  <w:style w:type="character" w:customStyle="1" w:styleId="FooterChar">
    <w:name w:val="Footer Char"/>
    <w:basedOn w:val="DefaultParagraphFont"/>
    <w:link w:val="Footer"/>
    <w:uiPriority w:val="99"/>
    <w:rsid w:val="00882782"/>
    <w:rPr>
      <w:rFonts w:eastAsia="Times New Roman" w:cs="Times New Roman"/>
      <w:szCs w:val="24"/>
    </w:rPr>
  </w:style>
  <w:style w:type="character" w:customStyle="1" w:styleId="ListParagraphChar">
    <w:name w:val="List Paragraph Char"/>
    <w:link w:val="ListParagraph"/>
    <w:uiPriority w:val="34"/>
    <w:rsid w:val="00882782"/>
    <w:rPr>
      <w:rFonts w:eastAsia="Times New Roman" w:cs="Times New Roman"/>
      <w:szCs w:val="24"/>
    </w:rPr>
  </w:style>
  <w:style w:type="character" w:styleId="Hyperlink">
    <w:name w:val="Hyperlink"/>
    <w:rsid w:val="0080598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so.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dcterms:created xsi:type="dcterms:W3CDTF">2021-12-02T02:47:00Z</dcterms:created>
  <dcterms:modified xsi:type="dcterms:W3CDTF">2021-12-02T02:47:00Z</dcterms:modified>
</cp:coreProperties>
</file>