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6C094" w14:textId="77777777" w:rsidR="00953D30" w:rsidRPr="00471EFB" w:rsidRDefault="00953D30" w:rsidP="00953D30">
      <w:pPr>
        <w:pStyle w:val="NormalWeb"/>
        <w:jc w:val="center"/>
        <w:rPr>
          <w:b/>
          <w:bCs/>
          <w:sz w:val="26"/>
          <w:szCs w:val="26"/>
        </w:rPr>
      </w:pPr>
      <w:r w:rsidRPr="00471EFB">
        <w:rPr>
          <w:b/>
          <w:bCs/>
          <w:sz w:val="26"/>
          <w:szCs w:val="26"/>
        </w:rPr>
        <w:t>ỦY BAN NHÂN DÂN THÀNH PHỐ HỒ CHÍ MINH</w:t>
      </w:r>
    </w:p>
    <w:p w14:paraId="51A6B0AE" w14:textId="77777777" w:rsidR="00953D30" w:rsidRPr="00471EFB" w:rsidRDefault="00953D30" w:rsidP="00953D30">
      <w:pPr>
        <w:pStyle w:val="NormalWeb"/>
        <w:jc w:val="center"/>
        <w:rPr>
          <w:b/>
          <w:bCs/>
          <w:sz w:val="26"/>
          <w:szCs w:val="26"/>
        </w:rPr>
      </w:pPr>
      <w:r w:rsidRPr="00471EFB">
        <w:rPr>
          <w:b/>
          <w:bCs/>
          <w:sz w:val="26"/>
          <w:szCs w:val="26"/>
        </w:rPr>
        <w:t>TRƯỜNG CAO ĐẲNG LÝ TỰ TRỌNG THÀNH PHỐ HỒ CHÍ MINH</w:t>
      </w:r>
    </w:p>
    <w:p w14:paraId="02D4D590" w14:textId="52149663" w:rsidR="00953D30" w:rsidRPr="00471EFB" w:rsidRDefault="00953D30" w:rsidP="00953D30">
      <w:pPr>
        <w:pStyle w:val="NormalWeb"/>
        <w:jc w:val="center"/>
        <w:rPr>
          <w:b/>
          <w:bCs/>
          <w:sz w:val="26"/>
          <w:szCs w:val="26"/>
        </w:rPr>
      </w:pPr>
      <w:r w:rsidRPr="00471EFB">
        <w:rPr>
          <w:b/>
          <w:bCs/>
          <w:sz w:val="26"/>
          <w:szCs w:val="26"/>
        </w:rPr>
        <w:t>KHOA KHOA HỌC CƠ BẢN</w:t>
      </w:r>
    </w:p>
    <w:p w14:paraId="7ADA38E4" w14:textId="77777777" w:rsidR="00953D30" w:rsidRPr="00471EFB" w:rsidRDefault="00953D30" w:rsidP="00953D30">
      <w:pPr>
        <w:pStyle w:val="NormalWeb"/>
        <w:jc w:val="center"/>
        <w:rPr>
          <w:b/>
          <w:bCs/>
          <w:sz w:val="26"/>
          <w:szCs w:val="26"/>
        </w:rPr>
      </w:pPr>
    </w:p>
    <w:p w14:paraId="27918C37" w14:textId="20C5765F" w:rsidR="00953D30" w:rsidRPr="00471EFB" w:rsidRDefault="00953D30" w:rsidP="00953D30">
      <w:pPr>
        <w:pStyle w:val="NormalWeb"/>
        <w:jc w:val="center"/>
        <w:rPr>
          <w:sz w:val="26"/>
          <w:szCs w:val="26"/>
        </w:rPr>
      </w:pPr>
      <w:r w:rsidRPr="00471EFB">
        <w:rPr>
          <w:noProof/>
          <w:sz w:val="26"/>
          <w:szCs w:val="26"/>
        </w:rPr>
        <w:drawing>
          <wp:inline distT="0" distB="0" distL="0" distR="0" wp14:anchorId="7797AA9F" wp14:editId="3C6496F0">
            <wp:extent cx="1905000" cy="1905000"/>
            <wp:effectExtent l="0" t="0" r="0" b="0"/>
            <wp:docPr id="1" name="Picture 1" descr="Ly Tu Trong College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 Tu Trong College | 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525AD195" w14:textId="77777777" w:rsidR="00953D30" w:rsidRPr="00471EFB" w:rsidRDefault="00953D30" w:rsidP="00953D30">
      <w:pPr>
        <w:pStyle w:val="NormalWeb"/>
        <w:jc w:val="center"/>
        <w:rPr>
          <w:sz w:val="26"/>
          <w:szCs w:val="26"/>
        </w:rPr>
      </w:pPr>
    </w:p>
    <w:p w14:paraId="3A119A54" w14:textId="77777777" w:rsidR="00953D30" w:rsidRPr="00471EFB" w:rsidRDefault="00953D30" w:rsidP="00953D30">
      <w:pPr>
        <w:pStyle w:val="NormalWeb"/>
        <w:jc w:val="center"/>
        <w:rPr>
          <w:b/>
          <w:bCs/>
          <w:sz w:val="26"/>
          <w:szCs w:val="26"/>
        </w:rPr>
      </w:pPr>
      <w:r w:rsidRPr="00471EFB">
        <w:rPr>
          <w:b/>
          <w:bCs/>
          <w:sz w:val="26"/>
          <w:szCs w:val="26"/>
        </w:rPr>
        <w:t>TIỂU LUẬN KẾT THÚC HỌC PHẦN</w:t>
      </w:r>
    </w:p>
    <w:p w14:paraId="505A5804" w14:textId="199FB26D" w:rsidR="00953D30" w:rsidRPr="00471EFB" w:rsidRDefault="00953D30" w:rsidP="00953D30">
      <w:pPr>
        <w:pStyle w:val="NormalWeb"/>
        <w:jc w:val="center"/>
        <w:rPr>
          <w:b/>
          <w:bCs/>
          <w:sz w:val="26"/>
          <w:szCs w:val="26"/>
        </w:rPr>
      </w:pPr>
      <w:r w:rsidRPr="00471EFB">
        <w:rPr>
          <w:b/>
          <w:bCs/>
          <w:sz w:val="26"/>
          <w:szCs w:val="26"/>
        </w:rPr>
        <w:t>HÓA HỌC 1</w:t>
      </w:r>
    </w:p>
    <w:p w14:paraId="1E8CCBF4" w14:textId="77777777" w:rsidR="00953D30" w:rsidRPr="00471EFB" w:rsidRDefault="00953D30" w:rsidP="00953D30">
      <w:pPr>
        <w:pStyle w:val="NormalWeb"/>
        <w:jc w:val="center"/>
        <w:rPr>
          <w:b/>
          <w:bCs/>
          <w:sz w:val="26"/>
          <w:szCs w:val="26"/>
        </w:rPr>
      </w:pPr>
    </w:p>
    <w:p w14:paraId="34EF7795" w14:textId="77777777" w:rsidR="00953D30" w:rsidRPr="00471EFB" w:rsidRDefault="00953D30" w:rsidP="00953D30">
      <w:pPr>
        <w:pStyle w:val="NormalWeb"/>
        <w:rPr>
          <w:sz w:val="26"/>
          <w:szCs w:val="26"/>
        </w:rPr>
      </w:pPr>
      <w:r w:rsidRPr="00471EFB">
        <w:rPr>
          <w:sz w:val="26"/>
          <w:szCs w:val="26"/>
        </w:rPr>
        <w:t>Giảng viên hướng dẫn: HỒ THỊ THU HƯƠNG</w:t>
      </w:r>
    </w:p>
    <w:p w14:paraId="61CB58B5" w14:textId="23C69354" w:rsidR="00953D30" w:rsidRPr="00471EFB" w:rsidRDefault="00953D30" w:rsidP="00953D30">
      <w:pPr>
        <w:pStyle w:val="NormalWeb"/>
        <w:rPr>
          <w:sz w:val="26"/>
          <w:szCs w:val="26"/>
        </w:rPr>
      </w:pPr>
      <w:r w:rsidRPr="00471EFB">
        <w:rPr>
          <w:sz w:val="26"/>
          <w:szCs w:val="26"/>
        </w:rPr>
        <w:t xml:space="preserve">Sinh viên: </w:t>
      </w:r>
      <w:r w:rsidRPr="00471EFB">
        <w:rPr>
          <w:sz w:val="26"/>
          <w:szCs w:val="26"/>
        </w:rPr>
        <w:t>NGUYỄN NAM LONG</w:t>
      </w:r>
    </w:p>
    <w:p w14:paraId="5116FFD4" w14:textId="4B5126F5" w:rsidR="00953D30" w:rsidRPr="00471EFB" w:rsidRDefault="00953D30" w:rsidP="00953D30">
      <w:pPr>
        <w:pStyle w:val="NormalWeb"/>
        <w:rPr>
          <w:sz w:val="26"/>
          <w:szCs w:val="26"/>
        </w:rPr>
      </w:pPr>
      <w:r w:rsidRPr="00471EFB">
        <w:rPr>
          <w:sz w:val="26"/>
          <w:szCs w:val="26"/>
        </w:rPr>
        <w:t xml:space="preserve">Mã số sinh viên: </w:t>
      </w:r>
      <w:r w:rsidRPr="00471EFB">
        <w:rPr>
          <w:sz w:val="26"/>
          <w:szCs w:val="26"/>
        </w:rPr>
        <w:t>19000685</w:t>
      </w:r>
    </w:p>
    <w:p w14:paraId="7A614D51" w14:textId="6FE6CC76" w:rsidR="00953D30" w:rsidRPr="00471EFB" w:rsidRDefault="00953D30" w:rsidP="00953D30">
      <w:pPr>
        <w:pStyle w:val="NormalWeb"/>
        <w:rPr>
          <w:sz w:val="26"/>
          <w:szCs w:val="26"/>
        </w:rPr>
      </w:pPr>
      <w:r w:rsidRPr="00471EFB">
        <w:rPr>
          <w:sz w:val="26"/>
          <w:szCs w:val="26"/>
        </w:rPr>
        <w:t xml:space="preserve">Lớp học: </w:t>
      </w:r>
      <w:r w:rsidRPr="00471EFB">
        <w:rPr>
          <w:sz w:val="26"/>
          <w:szCs w:val="26"/>
        </w:rPr>
        <w:t>19T4-TKW1</w:t>
      </w:r>
    </w:p>
    <w:p w14:paraId="3000817E" w14:textId="1E74964B" w:rsidR="00953D30" w:rsidRPr="00471EFB" w:rsidRDefault="00953D30" w:rsidP="00953D30">
      <w:pPr>
        <w:pStyle w:val="NormalWeb"/>
        <w:rPr>
          <w:sz w:val="26"/>
          <w:szCs w:val="26"/>
        </w:rPr>
      </w:pPr>
    </w:p>
    <w:p w14:paraId="79B674B7" w14:textId="67A87688" w:rsidR="00953D30" w:rsidRPr="00471EFB" w:rsidRDefault="00953D30" w:rsidP="00953D30">
      <w:pPr>
        <w:pStyle w:val="NormalWeb"/>
        <w:rPr>
          <w:sz w:val="26"/>
          <w:szCs w:val="26"/>
        </w:rPr>
      </w:pPr>
    </w:p>
    <w:p w14:paraId="5F414408" w14:textId="77777777" w:rsidR="00953D30" w:rsidRPr="00471EFB" w:rsidRDefault="00953D30" w:rsidP="00953D30">
      <w:pPr>
        <w:pStyle w:val="NormalWeb"/>
        <w:rPr>
          <w:sz w:val="26"/>
          <w:szCs w:val="26"/>
        </w:rPr>
      </w:pPr>
    </w:p>
    <w:p w14:paraId="6BD6B0F6" w14:textId="77777777" w:rsidR="00953D30" w:rsidRPr="00471EFB" w:rsidRDefault="00953D30" w:rsidP="00953D30">
      <w:pPr>
        <w:pStyle w:val="NormalWeb"/>
        <w:jc w:val="center"/>
        <w:rPr>
          <w:sz w:val="26"/>
          <w:szCs w:val="26"/>
        </w:rPr>
      </w:pPr>
    </w:p>
    <w:p w14:paraId="01E00C73" w14:textId="1F647484" w:rsidR="00953D30" w:rsidRPr="00471EFB" w:rsidRDefault="00953D30" w:rsidP="00953D30">
      <w:pPr>
        <w:pStyle w:val="NormalWeb"/>
        <w:jc w:val="center"/>
        <w:rPr>
          <w:sz w:val="26"/>
          <w:szCs w:val="26"/>
        </w:rPr>
      </w:pPr>
      <w:r w:rsidRPr="00471EFB">
        <w:rPr>
          <w:sz w:val="26"/>
          <w:szCs w:val="26"/>
        </w:rPr>
        <w:t>Tp. Hồ Chí Minh tháng 12/2021</w:t>
      </w:r>
    </w:p>
    <w:p w14:paraId="3AAE97C0" w14:textId="77777777" w:rsidR="00953D30" w:rsidRPr="00471EFB" w:rsidRDefault="00953D30" w:rsidP="00953D30">
      <w:pPr>
        <w:jc w:val="center"/>
        <w:rPr>
          <w:rFonts w:ascii="Times New Roman" w:hAnsi="Times New Roman" w:cs="Times New Roman"/>
          <w:b/>
          <w:bCs/>
          <w:sz w:val="26"/>
          <w:szCs w:val="26"/>
        </w:rPr>
      </w:pPr>
      <w:r w:rsidRPr="00471EFB">
        <w:rPr>
          <w:rFonts w:ascii="Times New Roman" w:hAnsi="Times New Roman" w:cs="Times New Roman"/>
          <w:b/>
          <w:bCs/>
          <w:sz w:val="26"/>
          <w:szCs w:val="26"/>
        </w:rPr>
        <w:lastRenderedPageBreak/>
        <w:t>ĐỀ TÀI SỐ 21</w:t>
      </w:r>
    </w:p>
    <w:p w14:paraId="570083BB" w14:textId="77777777" w:rsidR="00953D30" w:rsidRPr="00471EFB" w:rsidRDefault="00953D30" w:rsidP="00953D30">
      <w:pPr>
        <w:rPr>
          <w:rFonts w:ascii="Times New Roman" w:hAnsi="Times New Roman" w:cs="Times New Roman"/>
          <w:sz w:val="26"/>
          <w:szCs w:val="26"/>
        </w:rPr>
      </w:pPr>
    </w:p>
    <w:p w14:paraId="49CA74C0" w14:textId="77777777" w:rsidR="00953D30" w:rsidRPr="00471EFB" w:rsidRDefault="00953D30" w:rsidP="00953D30">
      <w:pPr>
        <w:rPr>
          <w:rFonts w:ascii="Times New Roman" w:hAnsi="Times New Roman" w:cs="Times New Roman"/>
          <w:b/>
          <w:bCs/>
          <w:sz w:val="26"/>
          <w:szCs w:val="26"/>
        </w:rPr>
      </w:pPr>
      <w:r w:rsidRPr="00471EFB">
        <w:rPr>
          <w:rFonts w:ascii="Times New Roman" w:hAnsi="Times New Roman" w:cs="Times New Roman"/>
          <w:b/>
          <w:bCs/>
          <w:sz w:val="26"/>
          <w:szCs w:val="26"/>
        </w:rPr>
        <w:t>PHẦN 1. LÝ THUYẾT CƠ SỞ</w:t>
      </w:r>
    </w:p>
    <w:p w14:paraId="76EDBF17"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Trình bày lý thuyết về amin</w:t>
      </w:r>
    </w:p>
    <w:p w14:paraId="19C8D14A"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a. Tính chất vật lí</w:t>
      </w:r>
    </w:p>
    <w:p w14:paraId="4811C824"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b. Tính chất hóa học</w:t>
      </w:r>
    </w:p>
    <w:p w14:paraId="6D37F91F"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c. Điều chế</w:t>
      </w:r>
    </w:p>
    <w:p w14:paraId="175D179F" w14:textId="77777777" w:rsidR="00953D30" w:rsidRPr="00471EFB" w:rsidRDefault="00953D30" w:rsidP="00953D30">
      <w:pPr>
        <w:rPr>
          <w:rFonts w:ascii="Times New Roman" w:hAnsi="Times New Roman" w:cs="Times New Roman"/>
          <w:b/>
          <w:bCs/>
          <w:sz w:val="26"/>
          <w:szCs w:val="26"/>
        </w:rPr>
      </w:pPr>
      <w:r w:rsidRPr="00471EFB">
        <w:rPr>
          <w:rFonts w:ascii="Times New Roman" w:hAnsi="Times New Roman" w:cs="Times New Roman"/>
          <w:b/>
          <w:bCs/>
          <w:sz w:val="26"/>
          <w:szCs w:val="26"/>
        </w:rPr>
        <w:t>PHẦN 2. ỨNG DỤNG LÝ THUYẾT CƠ SỞ VÀO THỰC TẾ</w:t>
      </w:r>
    </w:p>
    <w:p w14:paraId="695FDDE4"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Nội dung nghiên cứu:</w:t>
      </w:r>
    </w:p>
    <w:p w14:paraId="1DD05756"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Tầm quan trọng của axit amin trong đời sống và điều trị y khoa</w:t>
      </w:r>
    </w:p>
    <w:p w14:paraId="5CB33A1C" w14:textId="77777777" w:rsidR="00953D30" w:rsidRPr="00471EFB" w:rsidRDefault="00953D30" w:rsidP="00953D30">
      <w:pPr>
        <w:rPr>
          <w:rFonts w:ascii="Times New Roman" w:hAnsi="Times New Roman" w:cs="Times New Roman"/>
          <w:b/>
          <w:bCs/>
          <w:sz w:val="26"/>
          <w:szCs w:val="26"/>
        </w:rPr>
      </w:pPr>
      <w:r w:rsidRPr="00471EFB">
        <w:rPr>
          <w:rFonts w:ascii="Times New Roman" w:hAnsi="Times New Roman" w:cs="Times New Roman"/>
          <w:b/>
          <w:bCs/>
          <w:sz w:val="26"/>
          <w:szCs w:val="26"/>
        </w:rPr>
        <w:t>PHẦN 3. ỨNG DỤNG LÝ THUYẾT MÔN HỌC VÀO BÀI TẬP</w:t>
      </w:r>
    </w:p>
    <w:p w14:paraId="62C92307"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1/ Nêu hiện tượng và viết phương trình khi cho HCl dư vào dung dịch NaAlO</w:t>
      </w:r>
      <w:r w:rsidRPr="00471EFB">
        <w:rPr>
          <w:rFonts w:ascii="Times New Roman" w:hAnsi="Times New Roman" w:cs="Times New Roman"/>
          <w:sz w:val="26"/>
          <w:szCs w:val="26"/>
          <w:vertAlign w:val="subscript"/>
        </w:rPr>
        <w:t>2</w:t>
      </w:r>
    </w:p>
    <w:p w14:paraId="5951C218"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2/ Cho 13,7 gam kim loại A hóa trị II vào 200ml nước thu được 2,24 lít khí và</w:t>
      </w:r>
    </w:p>
    <w:p w14:paraId="30900AE8"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dung dịch X. Tìm kim loại A và nồng độ dung dịch sau phản ứng</w:t>
      </w:r>
    </w:p>
    <w:p w14:paraId="20FF273F" w14:textId="77777777" w:rsidR="00953D30"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3/ Cho 6,3 gam Al và Mg vào dung dịch HNO</w:t>
      </w:r>
      <w:r w:rsidRPr="00471EFB">
        <w:rPr>
          <w:rFonts w:ascii="Times New Roman" w:hAnsi="Times New Roman" w:cs="Times New Roman"/>
          <w:sz w:val="26"/>
          <w:szCs w:val="26"/>
          <w:vertAlign w:val="subscript"/>
        </w:rPr>
        <w:t>3</w:t>
      </w:r>
      <w:r w:rsidRPr="00471EFB">
        <w:rPr>
          <w:rFonts w:ascii="Times New Roman" w:hAnsi="Times New Roman" w:cs="Times New Roman"/>
          <w:sz w:val="26"/>
          <w:szCs w:val="26"/>
        </w:rPr>
        <w:t xml:space="preserve"> thu được 4,48 lít khí NO (đktc).</w:t>
      </w:r>
    </w:p>
    <w:p w14:paraId="5CC1053D" w14:textId="3E195BF4" w:rsidR="00115AB1" w:rsidRPr="00471EFB" w:rsidRDefault="00953D30" w:rsidP="00953D30">
      <w:pPr>
        <w:rPr>
          <w:rFonts w:ascii="Times New Roman" w:hAnsi="Times New Roman" w:cs="Times New Roman"/>
          <w:sz w:val="26"/>
          <w:szCs w:val="26"/>
        </w:rPr>
      </w:pPr>
      <w:r w:rsidRPr="00471EFB">
        <w:rPr>
          <w:rFonts w:ascii="Times New Roman" w:hAnsi="Times New Roman" w:cs="Times New Roman"/>
          <w:sz w:val="26"/>
          <w:szCs w:val="26"/>
        </w:rPr>
        <w:t>Tính thành phần phần trăm theo khối lượng từng kim loại và khối lượng mu</w:t>
      </w:r>
      <w:r w:rsidR="00115AB1" w:rsidRPr="00471EFB">
        <w:rPr>
          <w:rFonts w:ascii="Times New Roman" w:hAnsi="Times New Roman" w:cs="Times New Roman"/>
          <w:sz w:val="26"/>
          <w:szCs w:val="26"/>
        </w:rPr>
        <w:t>ối.</w:t>
      </w:r>
    </w:p>
    <w:p w14:paraId="6DE97C79" w14:textId="3159302F" w:rsidR="00115AB1" w:rsidRPr="00471EFB" w:rsidRDefault="00115AB1" w:rsidP="00953D30">
      <w:pPr>
        <w:rPr>
          <w:rFonts w:ascii="Times New Roman" w:hAnsi="Times New Roman" w:cs="Times New Roman"/>
          <w:sz w:val="26"/>
          <w:szCs w:val="26"/>
        </w:rPr>
      </w:pPr>
    </w:p>
    <w:p w14:paraId="459A4939" w14:textId="4AF7FADB" w:rsidR="00115AB1" w:rsidRPr="00471EFB" w:rsidRDefault="00115AB1" w:rsidP="00953D30">
      <w:pPr>
        <w:rPr>
          <w:rFonts w:ascii="Times New Roman" w:hAnsi="Times New Roman" w:cs="Times New Roman"/>
          <w:sz w:val="26"/>
          <w:szCs w:val="26"/>
        </w:rPr>
      </w:pPr>
    </w:p>
    <w:p w14:paraId="265F73A9" w14:textId="36E4D48A" w:rsidR="00115AB1" w:rsidRPr="00471EFB" w:rsidRDefault="00115AB1" w:rsidP="00953D30">
      <w:pPr>
        <w:rPr>
          <w:rFonts w:ascii="Times New Roman" w:hAnsi="Times New Roman" w:cs="Times New Roman"/>
          <w:sz w:val="26"/>
          <w:szCs w:val="26"/>
        </w:rPr>
      </w:pPr>
    </w:p>
    <w:p w14:paraId="03BA8A2D" w14:textId="2653A43C" w:rsidR="00115AB1" w:rsidRPr="00471EFB" w:rsidRDefault="00115AB1" w:rsidP="00953D30">
      <w:pPr>
        <w:rPr>
          <w:rFonts w:ascii="Times New Roman" w:hAnsi="Times New Roman" w:cs="Times New Roman"/>
          <w:sz w:val="26"/>
          <w:szCs w:val="26"/>
        </w:rPr>
      </w:pPr>
    </w:p>
    <w:p w14:paraId="71D05B00" w14:textId="613FFA98" w:rsidR="00115AB1" w:rsidRPr="00471EFB" w:rsidRDefault="00115AB1" w:rsidP="00953D30">
      <w:pPr>
        <w:rPr>
          <w:rFonts w:ascii="Times New Roman" w:hAnsi="Times New Roman" w:cs="Times New Roman"/>
          <w:sz w:val="26"/>
          <w:szCs w:val="26"/>
        </w:rPr>
      </w:pPr>
    </w:p>
    <w:p w14:paraId="6E7D9320" w14:textId="628220C5" w:rsidR="00115AB1" w:rsidRPr="00471EFB" w:rsidRDefault="00115AB1" w:rsidP="00953D30">
      <w:pPr>
        <w:rPr>
          <w:rFonts w:ascii="Times New Roman" w:hAnsi="Times New Roman" w:cs="Times New Roman"/>
          <w:sz w:val="26"/>
          <w:szCs w:val="26"/>
        </w:rPr>
      </w:pPr>
    </w:p>
    <w:p w14:paraId="35300001" w14:textId="0D7D096C" w:rsidR="00115AB1" w:rsidRPr="00471EFB" w:rsidRDefault="00115AB1" w:rsidP="00953D30">
      <w:pPr>
        <w:rPr>
          <w:rFonts w:ascii="Times New Roman" w:hAnsi="Times New Roman" w:cs="Times New Roman"/>
          <w:sz w:val="26"/>
          <w:szCs w:val="26"/>
        </w:rPr>
      </w:pPr>
    </w:p>
    <w:p w14:paraId="10DF2CA9" w14:textId="5CC0FA41" w:rsidR="00115AB1" w:rsidRPr="00471EFB" w:rsidRDefault="00115AB1" w:rsidP="00953D30">
      <w:pPr>
        <w:rPr>
          <w:rFonts w:ascii="Times New Roman" w:hAnsi="Times New Roman" w:cs="Times New Roman"/>
          <w:sz w:val="26"/>
          <w:szCs w:val="26"/>
        </w:rPr>
      </w:pPr>
    </w:p>
    <w:p w14:paraId="724D658E" w14:textId="1E3DDF8A" w:rsidR="00115AB1" w:rsidRPr="00471EFB" w:rsidRDefault="00115AB1" w:rsidP="00953D30">
      <w:pPr>
        <w:rPr>
          <w:rFonts w:ascii="Times New Roman" w:hAnsi="Times New Roman" w:cs="Times New Roman"/>
          <w:sz w:val="26"/>
          <w:szCs w:val="26"/>
        </w:rPr>
      </w:pPr>
    </w:p>
    <w:p w14:paraId="46B57ACA" w14:textId="3B346010" w:rsidR="00115AB1" w:rsidRPr="00471EFB" w:rsidRDefault="00115AB1" w:rsidP="00953D30">
      <w:pPr>
        <w:rPr>
          <w:rFonts w:ascii="Times New Roman" w:hAnsi="Times New Roman" w:cs="Times New Roman"/>
          <w:sz w:val="26"/>
          <w:szCs w:val="26"/>
        </w:rPr>
      </w:pPr>
    </w:p>
    <w:p w14:paraId="3B57B502" w14:textId="2EC7F0EF" w:rsidR="00115AB1" w:rsidRPr="00471EFB" w:rsidRDefault="00115AB1" w:rsidP="00953D30">
      <w:pPr>
        <w:rPr>
          <w:rFonts w:ascii="Times New Roman" w:hAnsi="Times New Roman" w:cs="Times New Roman"/>
          <w:sz w:val="26"/>
          <w:szCs w:val="26"/>
        </w:rPr>
      </w:pPr>
    </w:p>
    <w:p w14:paraId="4772C72F" w14:textId="31C432C7" w:rsidR="00115AB1" w:rsidRPr="00471EFB" w:rsidRDefault="00115AB1" w:rsidP="00115AB1">
      <w:pPr>
        <w:jc w:val="center"/>
        <w:rPr>
          <w:rFonts w:ascii="Times New Roman" w:hAnsi="Times New Roman" w:cs="Times New Roman"/>
          <w:b/>
          <w:bCs/>
          <w:sz w:val="26"/>
          <w:szCs w:val="26"/>
        </w:rPr>
      </w:pPr>
      <w:r w:rsidRPr="00471EFB">
        <w:rPr>
          <w:rFonts w:ascii="Times New Roman" w:hAnsi="Times New Roman" w:cs="Times New Roman"/>
          <w:b/>
          <w:bCs/>
          <w:sz w:val="26"/>
          <w:szCs w:val="26"/>
        </w:rPr>
        <w:lastRenderedPageBreak/>
        <w:t>ĐỀ TÀI SỐ 21</w:t>
      </w:r>
    </w:p>
    <w:p w14:paraId="4EDCDC33" w14:textId="41383F5D" w:rsidR="00115AB1" w:rsidRPr="00471EFB" w:rsidRDefault="00115AB1" w:rsidP="00115AB1">
      <w:pPr>
        <w:rPr>
          <w:rFonts w:ascii="Times New Roman" w:hAnsi="Times New Roman" w:cs="Times New Roman"/>
          <w:b/>
          <w:bCs/>
          <w:sz w:val="26"/>
          <w:szCs w:val="26"/>
        </w:rPr>
      </w:pPr>
      <w:r w:rsidRPr="00471EFB">
        <w:rPr>
          <w:rFonts w:ascii="Times New Roman" w:hAnsi="Times New Roman" w:cs="Times New Roman"/>
          <w:b/>
          <w:bCs/>
          <w:sz w:val="26"/>
          <w:szCs w:val="26"/>
        </w:rPr>
        <w:t>MỞ ĐẦU</w:t>
      </w:r>
    </w:p>
    <w:p w14:paraId="25E3A3B6" w14:textId="5A9BCCDE" w:rsidR="00115AB1" w:rsidRPr="00471EFB" w:rsidRDefault="00115AB1" w:rsidP="00115AB1">
      <w:pPr>
        <w:rPr>
          <w:rFonts w:ascii="Times New Roman" w:hAnsi="Times New Roman" w:cs="Times New Roman"/>
          <w:sz w:val="26"/>
          <w:szCs w:val="26"/>
        </w:rPr>
      </w:pPr>
      <w:r w:rsidRPr="00471EFB">
        <w:rPr>
          <w:rFonts w:ascii="Times New Roman" w:hAnsi="Times New Roman" w:cs="Times New Roman"/>
          <w:sz w:val="26"/>
          <w:szCs w:val="26"/>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260F4C53" w14:textId="322C820F" w:rsidR="00115AB1" w:rsidRPr="00471EFB" w:rsidRDefault="00115AB1" w:rsidP="00115AB1">
      <w:pPr>
        <w:rPr>
          <w:rFonts w:ascii="Times New Roman" w:hAnsi="Times New Roman" w:cs="Times New Roman"/>
          <w:b/>
          <w:bCs/>
          <w:sz w:val="26"/>
          <w:szCs w:val="26"/>
        </w:rPr>
      </w:pPr>
      <w:r w:rsidRPr="00471EFB">
        <w:rPr>
          <w:rFonts w:ascii="Times New Roman" w:hAnsi="Times New Roman" w:cs="Times New Roman"/>
          <w:b/>
          <w:bCs/>
          <w:sz w:val="26"/>
          <w:szCs w:val="26"/>
        </w:rPr>
        <w:t>NỘI DUNG</w:t>
      </w:r>
    </w:p>
    <w:p w14:paraId="5E789B30" w14:textId="77777777" w:rsidR="00115AB1" w:rsidRPr="00471EFB" w:rsidRDefault="00115AB1" w:rsidP="00115AB1">
      <w:pPr>
        <w:rPr>
          <w:rFonts w:ascii="Times New Roman" w:hAnsi="Times New Roman" w:cs="Times New Roman"/>
          <w:b/>
          <w:bCs/>
          <w:sz w:val="26"/>
          <w:szCs w:val="26"/>
        </w:rPr>
      </w:pPr>
      <w:r w:rsidRPr="00471EFB">
        <w:rPr>
          <w:rFonts w:ascii="Times New Roman" w:hAnsi="Times New Roman" w:cs="Times New Roman"/>
          <w:b/>
          <w:bCs/>
          <w:sz w:val="26"/>
          <w:szCs w:val="26"/>
        </w:rPr>
        <w:t>PHẦN 1. LÝ THUYẾT CƠ SỞ</w:t>
      </w:r>
    </w:p>
    <w:p w14:paraId="70865A41" w14:textId="6FFFFBF8" w:rsidR="00115AB1" w:rsidRPr="00471EFB" w:rsidRDefault="00115AB1" w:rsidP="00115AB1">
      <w:pPr>
        <w:jc w:val="center"/>
        <w:rPr>
          <w:rFonts w:ascii="Times New Roman" w:hAnsi="Times New Roman" w:cs="Times New Roman"/>
          <w:b/>
          <w:bCs/>
          <w:sz w:val="26"/>
          <w:szCs w:val="26"/>
        </w:rPr>
      </w:pPr>
      <w:r w:rsidRPr="00471EFB">
        <w:rPr>
          <w:rFonts w:ascii="Times New Roman" w:hAnsi="Times New Roman" w:cs="Times New Roman"/>
          <w:b/>
          <w:bCs/>
          <w:sz w:val="26"/>
          <w:szCs w:val="26"/>
        </w:rPr>
        <w:t>AMIN</w:t>
      </w:r>
    </w:p>
    <w:p w14:paraId="04C8325D" w14:textId="4949CE29" w:rsidR="005B0BE7" w:rsidRPr="00471EFB" w:rsidRDefault="005B0BE7" w:rsidP="005B0BE7">
      <w:pPr>
        <w:pStyle w:val="ListParagraph"/>
        <w:numPr>
          <w:ilvl w:val="0"/>
          <w:numId w:val="1"/>
        </w:numPr>
        <w:rPr>
          <w:rStyle w:val="Emphasis"/>
          <w:rFonts w:ascii="Times New Roman" w:hAnsi="Times New Roman" w:cs="Times New Roman"/>
          <w:i w:val="0"/>
          <w:iCs w:val="0"/>
          <w:sz w:val="26"/>
          <w:szCs w:val="26"/>
          <w:bdr w:val="none" w:sz="0" w:space="0" w:color="auto" w:frame="1"/>
          <w:shd w:val="clear" w:color="auto" w:fill="FFFFFF"/>
        </w:rPr>
      </w:pPr>
      <w:r w:rsidRPr="00471EFB">
        <w:rPr>
          <w:rStyle w:val="Emphasis"/>
          <w:rFonts w:ascii="Times New Roman" w:hAnsi="Times New Roman" w:cs="Times New Roman"/>
          <w:b/>
          <w:bCs/>
          <w:i w:val="0"/>
          <w:iCs w:val="0"/>
          <w:sz w:val="26"/>
          <w:szCs w:val="26"/>
          <w:bdr w:val="none" w:sz="0" w:space="0" w:color="auto" w:frame="1"/>
          <w:shd w:val="clear" w:color="auto" w:fill="FFFFFF"/>
        </w:rPr>
        <w:t>Tính chất vật lý</w:t>
      </w:r>
    </w:p>
    <w:p w14:paraId="7C842533" w14:textId="77777777" w:rsidR="005B0BE7" w:rsidRPr="00471EFB" w:rsidRDefault="005B0BE7" w:rsidP="005B0BE7">
      <w:pPr>
        <w:pStyle w:val="NormalWeb"/>
        <w:shd w:val="clear" w:color="auto" w:fill="FFFFFF"/>
        <w:spacing w:before="0" w:beforeAutospacing="0" w:after="240" w:afterAutospacing="0"/>
        <w:ind w:left="360"/>
        <w:jc w:val="both"/>
        <w:rPr>
          <w:sz w:val="26"/>
          <w:szCs w:val="26"/>
        </w:rPr>
      </w:pPr>
      <w:r w:rsidRPr="00471EFB">
        <w:rPr>
          <w:sz w:val="26"/>
          <w:szCs w:val="26"/>
        </w:rPr>
        <w:t>- Metylamin, đimetylamin, trimetylamin và etylamin là những chất khí, mùi khai khó chịu, tan nhiều trong nước.</w:t>
      </w:r>
    </w:p>
    <w:p w14:paraId="74940937" w14:textId="4EC1E6BC" w:rsidR="005B0BE7" w:rsidRPr="00471EFB" w:rsidRDefault="005B0BE7" w:rsidP="005B0BE7">
      <w:pPr>
        <w:pStyle w:val="NormalWeb"/>
        <w:shd w:val="clear" w:color="auto" w:fill="FFFFFF"/>
        <w:spacing w:before="0" w:beforeAutospacing="0" w:after="240" w:afterAutospacing="0"/>
        <w:jc w:val="both"/>
        <w:rPr>
          <w:sz w:val="26"/>
          <w:szCs w:val="26"/>
        </w:rPr>
      </w:pPr>
      <w:r w:rsidRPr="00471EFB">
        <w:rPr>
          <w:sz w:val="26"/>
          <w:szCs w:val="26"/>
        </w:rPr>
        <w:t xml:space="preserve">      </w:t>
      </w:r>
      <w:r w:rsidRPr="00471EFB">
        <w:rPr>
          <w:sz w:val="26"/>
          <w:szCs w:val="26"/>
        </w:rPr>
        <w:t>- Các amin có phân tử khối cao hơn là những chất lỏng hoặc rắn, nhiệt độ sôi tăng dần và độ tan trong nước giảm dần theo chiều tăng của phân tử khối.</w:t>
      </w:r>
    </w:p>
    <w:p w14:paraId="6E326E33" w14:textId="2D266417" w:rsidR="005B0BE7" w:rsidRPr="00471EFB" w:rsidRDefault="005B0BE7" w:rsidP="005B0BE7">
      <w:pPr>
        <w:pStyle w:val="NormalWeb"/>
        <w:shd w:val="clear" w:color="auto" w:fill="FFFFFF"/>
        <w:spacing w:before="0" w:beforeAutospacing="0" w:after="240" w:afterAutospacing="0"/>
        <w:jc w:val="both"/>
        <w:rPr>
          <w:sz w:val="26"/>
          <w:szCs w:val="26"/>
        </w:rPr>
      </w:pPr>
      <w:r w:rsidRPr="00471EFB">
        <w:rPr>
          <w:sz w:val="26"/>
          <w:szCs w:val="26"/>
        </w:rPr>
        <w:t xml:space="preserve">      </w:t>
      </w:r>
      <w:r w:rsidRPr="00471EFB">
        <w:rPr>
          <w:sz w:val="26"/>
          <w:szCs w:val="26"/>
        </w:rPr>
        <w:t>- Các amin thơm là chất lỏng hoặc chất rắn và dễ bị oxi hóa.</w:t>
      </w:r>
    </w:p>
    <w:p w14:paraId="2F76D2DD" w14:textId="2DE1675D" w:rsidR="005B0BE7" w:rsidRPr="00471EFB" w:rsidRDefault="005B0BE7" w:rsidP="005B0BE7">
      <w:pPr>
        <w:rPr>
          <w:rStyle w:val="Emphasis"/>
          <w:rFonts w:ascii="Times New Roman" w:hAnsi="Times New Roman" w:cs="Times New Roman"/>
          <w:i w:val="0"/>
          <w:iCs w:val="0"/>
          <w:sz w:val="26"/>
          <w:szCs w:val="26"/>
          <w:bdr w:val="none" w:sz="0" w:space="0" w:color="auto" w:frame="1"/>
          <w:shd w:val="clear" w:color="auto" w:fill="FFFFFF"/>
        </w:rPr>
      </w:pPr>
      <w:r w:rsidRPr="00471EFB">
        <w:rPr>
          <w:rFonts w:ascii="Times New Roman" w:hAnsi="Times New Roman" w:cs="Times New Roman"/>
          <w:sz w:val="26"/>
          <w:szCs w:val="26"/>
        </w:rPr>
        <w:t xml:space="preserve">      </w:t>
      </w:r>
      <w:r w:rsidRPr="00471EFB">
        <w:rPr>
          <w:rFonts w:ascii="Times New Roman" w:hAnsi="Times New Roman" w:cs="Times New Roman"/>
          <w:sz w:val="26"/>
          <w:szCs w:val="26"/>
        </w:rPr>
        <w:t>- Các amin đều độc.</w:t>
      </w:r>
    </w:p>
    <w:p w14:paraId="5970B009" w14:textId="77777777" w:rsidR="009D2FF0" w:rsidRPr="00471EFB" w:rsidRDefault="005B0BE7" w:rsidP="009D2FF0">
      <w:pPr>
        <w:pStyle w:val="ListParagraph"/>
        <w:numPr>
          <w:ilvl w:val="0"/>
          <w:numId w:val="1"/>
        </w:numPr>
        <w:rPr>
          <w:rStyle w:val="Strong"/>
          <w:rFonts w:ascii="Times New Roman" w:hAnsi="Times New Roman" w:cs="Times New Roman"/>
          <w:b w:val="0"/>
          <w:bCs w:val="0"/>
          <w:sz w:val="26"/>
          <w:szCs w:val="26"/>
          <w:bdr w:val="none" w:sz="0" w:space="0" w:color="auto" w:frame="1"/>
          <w:shd w:val="clear" w:color="auto" w:fill="FFFFFF"/>
        </w:rPr>
      </w:pPr>
      <w:r w:rsidRPr="00471EFB">
        <w:rPr>
          <w:rStyle w:val="Strong"/>
          <w:rFonts w:ascii="Times New Roman" w:hAnsi="Times New Roman" w:cs="Times New Roman"/>
          <w:sz w:val="26"/>
          <w:szCs w:val="26"/>
          <w:shd w:val="clear" w:color="auto" w:fill="FFFFFF"/>
        </w:rPr>
        <w:t>Cấu tạo phân tử và tính chất hóa học</w:t>
      </w:r>
    </w:p>
    <w:p w14:paraId="280B44B7" w14:textId="5357EDBB" w:rsidR="009D2FF0" w:rsidRPr="00471EFB" w:rsidRDefault="009D2FF0" w:rsidP="009D2FF0">
      <w:pPr>
        <w:pStyle w:val="ListParagraph"/>
        <w:numPr>
          <w:ilvl w:val="0"/>
          <w:numId w:val="5"/>
        </w:numPr>
        <w:rPr>
          <w:rStyle w:val="Emphasis"/>
          <w:rFonts w:ascii="Times New Roman" w:hAnsi="Times New Roman" w:cs="Times New Roman"/>
          <w:b/>
          <w:bCs/>
          <w:i w:val="0"/>
          <w:iCs w:val="0"/>
          <w:sz w:val="26"/>
          <w:szCs w:val="26"/>
        </w:rPr>
      </w:pPr>
      <w:r w:rsidRPr="00471EFB">
        <w:rPr>
          <w:rStyle w:val="Emphasis"/>
          <w:rFonts w:ascii="Times New Roman" w:hAnsi="Times New Roman" w:cs="Times New Roman"/>
          <w:b/>
          <w:bCs/>
          <w:i w:val="0"/>
          <w:iCs w:val="0"/>
          <w:sz w:val="26"/>
          <w:szCs w:val="26"/>
        </w:rPr>
        <w:t>Cấu tạo phân tử</w:t>
      </w:r>
    </w:p>
    <w:p w14:paraId="4D869B36" w14:textId="54BBC49E" w:rsidR="009D2FF0" w:rsidRPr="00471EFB" w:rsidRDefault="009D2FF0" w:rsidP="009D2FF0">
      <w:pPr>
        <w:ind w:left="1080"/>
        <w:rPr>
          <w:rFonts w:ascii="Times New Roman" w:hAnsi="Times New Roman" w:cs="Times New Roman"/>
          <w:sz w:val="26"/>
          <w:szCs w:val="26"/>
        </w:rPr>
      </w:pPr>
      <w:r w:rsidRPr="00471EFB">
        <w:rPr>
          <w:rFonts w:ascii="Times New Roman" w:hAnsi="Times New Roman" w:cs="Times New Roman"/>
          <w:sz w:val="26"/>
          <w:szCs w:val="26"/>
        </w:rPr>
        <w:t>Trong phân tử amin, nguyên tử N tạo được một, hai hoặc ba liên kết với gốc hiđrocacbon, tương ứng có amin bậc một RNH</w:t>
      </w:r>
      <w:r w:rsidRPr="00471EFB">
        <w:rPr>
          <w:rFonts w:ascii="Times New Roman" w:hAnsi="Times New Roman" w:cs="Times New Roman"/>
          <w:sz w:val="26"/>
          <w:szCs w:val="26"/>
          <w:vertAlign w:val="subscript"/>
        </w:rPr>
        <w:t>2</w:t>
      </w:r>
      <w:r w:rsidRPr="00471EFB">
        <w:rPr>
          <w:rFonts w:ascii="Times New Roman" w:hAnsi="Times New Roman" w:cs="Times New Roman"/>
          <w:sz w:val="26"/>
          <w:szCs w:val="26"/>
        </w:rPr>
        <w:t>, amin bậc hai R-NH-R</w:t>
      </w:r>
      <w:r w:rsidRPr="00471EFB">
        <w:rPr>
          <w:rFonts w:ascii="Times New Roman" w:hAnsi="Times New Roman" w:cs="Times New Roman"/>
          <w:sz w:val="26"/>
          <w:szCs w:val="26"/>
          <w:vertAlign w:val="superscript"/>
        </w:rPr>
        <w:t>1</w:t>
      </w:r>
      <w:r w:rsidRPr="00471EFB">
        <w:rPr>
          <w:rFonts w:ascii="Times New Roman" w:hAnsi="Times New Roman" w:cs="Times New Roman"/>
          <w:sz w:val="26"/>
          <w:szCs w:val="26"/>
        </w:rPr>
        <w:t xml:space="preserve">, amin bậc ba </w:t>
      </w:r>
      <w:r w:rsidR="00784C92" w:rsidRPr="00471EFB">
        <w:rPr>
          <w:rFonts w:ascii="Times New Roman" w:hAnsi="Times New Roman" w:cs="Times New Roman"/>
          <w:sz w:val="26"/>
          <w:szCs w:val="26"/>
        </w:rPr>
        <w:t>R</w:t>
      </w:r>
      <w:r w:rsidR="00784C92" w:rsidRPr="00471EFB">
        <w:rPr>
          <w:rFonts w:ascii="Times New Roman" w:hAnsi="Times New Roman" w:cs="Times New Roman"/>
          <w:sz w:val="26"/>
          <w:szCs w:val="26"/>
          <w:vertAlign w:val="subscript"/>
        </w:rPr>
        <w:t>1</w:t>
      </w:r>
      <w:r w:rsidR="00784C92" w:rsidRPr="00471EFB">
        <w:rPr>
          <w:rFonts w:ascii="Times New Roman" w:hAnsi="Times New Roman" w:cs="Times New Roman"/>
          <w:sz w:val="26"/>
          <w:szCs w:val="26"/>
        </w:rPr>
        <w:t>-(N-R</w:t>
      </w:r>
      <w:r w:rsidR="00784C92" w:rsidRPr="00471EFB">
        <w:rPr>
          <w:rFonts w:ascii="Times New Roman" w:hAnsi="Times New Roman" w:cs="Times New Roman"/>
          <w:sz w:val="26"/>
          <w:szCs w:val="26"/>
          <w:vertAlign w:val="subscript"/>
        </w:rPr>
        <w:t>3</w:t>
      </w:r>
      <w:r w:rsidR="00784C92" w:rsidRPr="00471EFB">
        <w:rPr>
          <w:rFonts w:ascii="Times New Roman" w:hAnsi="Times New Roman" w:cs="Times New Roman"/>
          <w:sz w:val="26"/>
          <w:szCs w:val="26"/>
        </w:rPr>
        <w:t>)-R</w:t>
      </w:r>
      <w:r w:rsidR="00784C92" w:rsidRPr="00471EFB">
        <w:rPr>
          <w:rFonts w:ascii="Times New Roman" w:hAnsi="Times New Roman" w:cs="Times New Roman"/>
          <w:sz w:val="26"/>
          <w:szCs w:val="26"/>
          <w:vertAlign w:val="subscript"/>
        </w:rPr>
        <w:t>2</w:t>
      </w:r>
    </w:p>
    <w:p w14:paraId="353D5FFE" w14:textId="389E8DCF" w:rsidR="009D2FF0" w:rsidRPr="00471EFB" w:rsidRDefault="009D2FF0" w:rsidP="009D2FF0">
      <w:pPr>
        <w:ind w:left="1080"/>
        <w:rPr>
          <w:rFonts w:ascii="Times New Roman" w:hAnsi="Times New Roman" w:cs="Times New Roman"/>
          <w:sz w:val="26"/>
          <w:szCs w:val="26"/>
        </w:rPr>
      </w:pPr>
      <w:r w:rsidRPr="00471EFB">
        <w:rPr>
          <w:rFonts w:ascii="Times New Roman" w:hAnsi="Times New Roman" w:cs="Times New Roman"/>
          <w:sz w:val="26"/>
          <w:szCs w:val="26"/>
        </w:rPr>
        <w:t>Như vậy, phân tử amin có nguyên tử nitơ tương tự như trong phân tử NH</w:t>
      </w:r>
      <w:r w:rsidRPr="00471EFB">
        <w:rPr>
          <w:rFonts w:ascii="Times New Roman" w:hAnsi="Times New Roman" w:cs="Times New Roman"/>
          <w:sz w:val="26"/>
          <w:szCs w:val="26"/>
          <w:vertAlign w:val="subscript"/>
        </w:rPr>
        <w:t>3</w:t>
      </w:r>
      <w:r w:rsidRPr="00471EFB">
        <w:rPr>
          <w:rFonts w:ascii="Times New Roman" w:hAnsi="Times New Roman" w:cs="Times New Roman"/>
          <w:sz w:val="26"/>
          <w:szCs w:val="26"/>
        </w:rPr>
        <w:t> nên các amin có tính bazơ. Ngoài ra, amin còn có tính chất của gốc hiđrocacbon.</w:t>
      </w:r>
    </w:p>
    <w:p w14:paraId="2D680079" w14:textId="15FC84C5" w:rsidR="00DE5238" w:rsidRPr="00471EFB" w:rsidRDefault="00DE5238" w:rsidP="00DE5238">
      <w:pPr>
        <w:pStyle w:val="ListParagraph"/>
        <w:numPr>
          <w:ilvl w:val="0"/>
          <w:numId w:val="5"/>
        </w:numPr>
        <w:rPr>
          <w:rFonts w:ascii="Times New Roman" w:hAnsi="Times New Roman" w:cs="Times New Roman"/>
          <w:b/>
          <w:bCs/>
          <w:sz w:val="26"/>
          <w:szCs w:val="26"/>
          <w:bdr w:val="none" w:sz="0" w:space="0" w:color="auto" w:frame="1"/>
          <w:shd w:val="clear" w:color="auto" w:fill="FFFFFF"/>
        </w:rPr>
      </w:pPr>
      <w:r w:rsidRPr="00471EFB">
        <w:rPr>
          <w:rFonts w:ascii="Times New Roman" w:hAnsi="Times New Roman" w:cs="Times New Roman"/>
          <w:b/>
          <w:bCs/>
          <w:sz w:val="26"/>
          <w:szCs w:val="26"/>
          <w:bdr w:val="none" w:sz="0" w:space="0" w:color="auto" w:frame="1"/>
          <w:shd w:val="clear" w:color="auto" w:fill="FFFFFF"/>
        </w:rPr>
        <w:t xml:space="preserve">Tính chất hóa học </w:t>
      </w:r>
    </w:p>
    <w:p w14:paraId="137E307E" w14:textId="1709794D" w:rsidR="00DE5238" w:rsidRPr="00471EFB" w:rsidRDefault="00DE5238" w:rsidP="00DE5238">
      <w:pPr>
        <w:pStyle w:val="ListParagraph"/>
        <w:numPr>
          <w:ilvl w:val="0"/>
          <w:numId w:val="6"/>
        </w:numPr>
        <w:rPr>
          <w:rFonts w:ascii="Times New Roman" w:hAnsi="Times New Roman" w:cs="Times New Roman"/>
          <w:sz w:val="26"/>
          <w:szCs w:val="26"/>
          <w:bdr w:val="none" w:sz="0" w:space="0" w:color="auto" w:frame="1"/>
          <w:shd w:val="clear" w:color="auto" w:fill="FFFFFF"/>
        </w:rPr>
      </w:pPr>
      <w:r w:rsidRPr="00471EFB">
        <w:rPr>
          <w:rFonts w:ascii="Times New Roman" w:hAnsi="Times New Roman" w:cs="Times New Roman"/>
          <w:sz w:val="26"/>
          <w:szCs w:val="26"/>
          <w:bdr w:val="none" w:sz="0" w:space="0" w:color="auto" w:frame="1"/>
          <w:shd w:val="clear" w:color="auto" w:fill="FFFFFF"/>
        </w:rPr>
        <w:t>Tính bazơ</w:t>
      </w:r>
    </w:p>
    <w:p w14:paraId="617F3BBD" w14:textId="3102EE68" w:rsidR="00DE5238" w:rsidRPr="00471EFB" w:rsidRDefault="00DE5238" w:rsidP="00DE5238">
      <w:pPr>
        <w:ind w:left="1440"/>
        <w:rPr>
          <w:rFonts w:ascii="Times New Roman" w:hAnsi="Times New Roman" w:cs="Times New Roman"/>
          <w:sz w:val="26"/>
          <w:szCs w:val="26"/>
          <w:shd w:val="clear" w:color="auto" w:fill="FFFFFF"/>
        </w:rPr>
      </w:pPr>
      <w:r w:rsidRPr="00471EFB">
        <w:rPr>
          <w:rFonts w:ascii="Times New Roman" w:hAnsi="Times New Roman" w:cs="Times New Roman"/>
          <w:sz w:val="26"/>
          <w:szCs w:val="26"/>
          <w:shd w:val="clear" w:color="auto" w:fill="FFFFFF"/>
        </w:rPr>
        <w:t>Nhúng giấy quỳ tím vào dung dịch metylamin hoặc propylamin, màu quỳ tím chuyển thành xanh. Nếu nhúng quỳ tím vào dung dịch anilin, màu quỳ tím không đổi.</w:t>
      </w:r>
    </w:p>
    <w:p w14:paraId="5880E53F" w14:textId="744FD86E" w:rsidR="00DE5238" w:rsidRPr="00471EFB" w:rsidRDefault="00DE5238" w:rsidP="00DE5238">
      <w:pPr>
        <w:ind w:left="1440"/>
        <w:rPr>
          <w:rFonts w:ascii="Times New Roman" w:hAnsi="Times New Roman" w:cs="Times New Roman"/>
          <w:sz w:val="26"/>
          <w:szCs w:val="26"/>
          <w:shd w:val="clear" w:color="auto" w:fill="FFFFFF"/>
        </w:rPr>
      </w:pPr>
      <w:r w:rsidRPr="00471EFB">
        <w:rPr>
          <w:rFonts w:ascii="Times New Roman" w:hAnsi="Times New Roman" w:cs="Times New Roman"/>
          <w:sz w:val="26"/>
          <w:szCs w:val="26"/>
          <w:shd w:val="clear" w:color="auto" w:fill="FFFFFF"/>
        </w:rPr>
        <w:lastRenderedPageBreak/>
        <w:t>Các amin tan nhiều trong nước như metylamin, etylamin,... có khả năng làm xanh giấy quỳ tím hoặc làm hồng phenolphtalein, có lực bazơ mạnh hơn amoniac nhờ ảnh hưởng của nhóm ankyl.</w:t>
      </w:r>
    </w:p>
    <w:p w14:paraId="362EDCF0" w14:textId="6964E1AC" w:rsidR="00DE5238" w:rsidRPr="00471EFB" w:rsidRDefault="00DE5238" w:rsidP="00DE5238">
      <w:pPr>
        <w:ind w:left="1440"/>
        <w:rPr>
          <w:rFonts w:ascii="Times New Roman" w:hAnsi="Times New Roman" w:cs="Times New Roman"/>
          <w:sz w:val="26"/>
          <w:szCs w:val="26"/>
          <w:shd w:val="clear" w:color="auto" w:fill="FFFFFF"/>
        </w:rPr>
      </w:pPr>
      <w:r w:rsidRPr="00471EFB">
        <w:rPr>
          <w:rFonts w:ascii="Times New Roman" w:hAnsi="Times New Roman" w:cs="Times New Roman"/>
          <w:sz w:val="26"/>
          <w:szCs w:val="26"/>
          <w:shd w:val="clear" w:color="auto" w:fill="FFFFFF"/>
        </w:rPr>
        <w:t>Anilin có tính bazơ, nhưng dung dịch của nó không làm xanh giấy quỳ tím, cũng không làm hồng phenolphtalein vì lực bazơ của nó rất yếu và yếu hơn amoniac. Đó là do ảnh hưởng của gốc phenyl (tương tự phenol).</w:t>
      </w:r>
    </w:p>
    <w:p w14:paraId="5E327466" w14:textId="74E8E566" w:rsidR="00DE5238" w:rsidRPr="00471EFB" w:rsidRDefault="00DE5238" w:rsidP="00DE5238">
      <w:pPr>
        <w:pStyle w:val="ListParagraph"/>
        <w:numPr>
          <w:ilvl w:val="0"/>
          <w:numId w:val="6"/>
        </w:numPr>
        <w:rPr>
          <w:rFonts w:ascii="Times New Roman" w:hAnsi="Times New Roman" w:cs="Times New Roman"/>
          <w:sz w:val="26"/>
          <w:szCs w:val="26"/>
          <w:bdr w:val="none" w:sz="0" w:space="0" w:color="auto" w:frame="1"/>
          <w:shd w:val="clear" w:color="auto" w:fill="FFFFFF"/>
        </w:rPr>
      </w:pPr>
      <w:r w:rsidRPr="00471EFB">
        <w:rPr>
          <w:rFonts w:ascii="Times New Roman" w:hAnsi="Times New Roman" w:cs="Times New Roman"/>
          <w:sz w:val="26"/>
          <w:szCs w:val="26"/>
          <w:bdr w:val="none" w:sz="0" w:space="0" w:color="auto" w:frame="1"/>
          <w:shd w:val="clear" w:color="auto" w:fill="FFFFFF"/>
        </w:rPr>
        <w:t xml:space="preserve">Phản ứng thế </w:t>
      </w:r>
    </w:p>
    <w:p w14:paraId="5BFF2EFB" w14:textId="77777777" w:rsidR="00DE5238" w:rsidRPr="00471EFB" w:rsidRDefault="00DE5238" w:rsidP="00DE5238">
      <w:pPr>
        <w:shd w:val="clear" w:color="auto" w:fill="FFFFFF"/>
        <w:spacing w:before="100" w:beforeAutospacing="1" w:after="100" w:afterAutospacing="1" w:line="240" w:lineRule="auto"/>
        <w:ind w:left="1440"/>
        <w:rPr>
          <w:rFonts w:ascii="Times New Roman" w:eastAsia="Times New Roman" w:hAnsi="Times New Roman" w:cs="Times New Roman"/>
          <w:sz w:val="26"/>
          <w:szCs w:val="26"/>
        </w:rPr>
      </w:pPr>
      <w:r w:rsidRPr="00DE5238">
        <w:rPr>
          <w:rFonts w:ascii="Times New Roman" w:eastAsia="Times New Roman" w:hAnsi="Times New Roman" w:cs="Times New Roman"/>
          <w:sz w:val="26"/>
          <w:szCs w:val="26"/>
        </w:rPr>
        <w:t>Thí nghiệm: Nhỏ vài giọt nước brom vào ống nghiệm đã đựng sẵn 1 ml anilin, thấy trong ống nghiệm xuất hiện kết tủa trắng.</w:t>
      </w:r>
    </w:p>
    <w:p w14:paraId="3C73F297" w14:textId="5D0D22DC" w:rsidR="00DE5238" w:rsidRPr="00DE5238" w:rsidRDefault="00DE5238" w:rsidP="00DE5238">
      <w:pPr>
        <w:shd w:val="clear" w:color="auto" w:fill="FFFFFF"/>
        <w:spacing w:before="100" w:beforeAutospacing="1" w:after="100" w:afterAutospacing="1" w:line="240" w:lineRule="auto"/>
        <w:ind w:left="1440"/>
        <w:rPr>
          <w:rFonts w:ascii="Times New Roman" w:eastAsia="Times New Roman" w:hAnsi="Times New Roman" w:cs="Times New Roman"/>
          <w:sz w:val="26"/>
          <w:szCs w:val="26"/>
        </w:rPr>
      </w:pPr>
      <w:r w:rsidRPr="00DE5238">
        <w:rPr>
          <w:rFonts w:ascii="Times New Roman" w:eastAsia="Times New Roman" w:hAnsi="Times New Roman" w:cs="Times New Roman"/>
          <w:sz w:val="26"/>
          <w:szCs w:val="26"/>
        </w:rPr>
        <w:t>Giải thích: Do ảnh hưởng của nhóm NH</w:t>
      </w:r>
      <w:r w:rsidRPr="00DE5238">
        <w:rPr>
          <w:rFonts w:ascii="Times New Roman" w:eastAsia="Times New Roman" w:hAnsi="Times New Roman" w:cs="Times New Roman"/>
          <w:sz w:val="26"/>
          <w:szCs w:val="26"/>
          <w:vertAlign w:val="subscript"/>
        </w:rPr>
        <w:t>2</w:t>
      </w:r>
      <w:r w:rsidRPr="00DE5238">
        <w:rPr>
          <w:rFonts w:ascii="Times New Roman" w:eastAsia="Times New Roman" w:hAnsi="Times New Roman" w:cs="Times New Roman"/>
          <w:sz w:val="26"/>
          <w:szCs w:val="26"/>
        </w:rPr>
        <w:t>, ba nguyên tử H ở các vị trí ortho và para so với nhóm NH</w:t>
      </w:r>
      <w:r w:rsidRPr="00DE5238">
        <w:rPr>
          <w:rFonts w:ascii="Times New Roman" w:eastAsia="Times New Roman" w:hAnsi="Times New Roman" w:cs="Times New Roman"/>
          <w:sz w:val="26"/>
          <w:szCs w:val="26"/>
          <w:vertAlign w:val="subscript"/>
        </w:rPr>
        <w:t>2</w:t>
      </w:r>
      <w:r w:rsidRPr="00DE5238">
        <w:rPr>
          <w:rFonts w:ascii="Times New Roman" w:eastAsia="Times New Roman" w:hAnsi="Times New Roman" w:cs="Times New Roman"/>
          <w:sz w:val="26"/>
          <w:szCs w:val="26"/>
        </w:rPr>
        <w:t> trong nhân thơm của anilin dễ bị thay thế bởi ba nguyên tử brom:</w:t>
      </w:r>
    </w:p>
    <w:p w14:paraId="72D7E2F4" w14:textId="77777777" w:rsidR="00DE5238" w:rsidRPr="00471EFB" w:rsidRDefault="00DE5238" w:rsidP="00DE5238">
      <w:pPr>
        <w:shd w:val="clear" w:color="auto" w:fill="FFFFFF"/>
        <w:spacing w:after="240" w:line="240" w:lineRule="auto"/>
        <w:jc w:val="both"/>
        <w:rPr>
          <w:rFonts w:ascii="Times New Roman" w:eastAsia="Times New Roman" w:hAnsi="Times New Roman" w:cs="Times New Roman"/>
          <w:sz w:val="26"/>
          <w:szCs w:val="26"/>
        </w:rPr>
      </w:pPr>
      <w:r w:rsidRPr="00471EFB">
        <w:rPr>
          <w:rFonts w:ascii="Times New Roman" w:eastAsia="Times New Roman" w:hAnsi="Times New Roman" w:cs="Times New Roman"/>
          <w:noProof/>
          <w:sz w:val="26"/>
          <w:szCs w:val="26"/>
        </w:rPr>
        <w:drawing>
          <wp:inline distT="0" distB="0" distL="0" distR="0" wp14:anchorId="211554F6" wp14:editId="0A369332">
            <wp:extent cx="5553075" cy="1895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53075" cy="1895475"/>
                    </a:xfrm>
                    <a:prstGeom prst="rect">
                      <a:avLst/>
                    </a:prstGeom>
                    <a:noFill/>
                    <a:ln>
                      <a:noFill/>
                    </a:ln>
                  </pic:spPr>
                </pic:pic>
              </a:graphicData>
            </a:graphic>
          </wp:inline>
        </w:drawing>
      </w:r>
    </w:p>
    <w:p w14:paraId="472E5928" w14:textId="623C4754" w:rsidR="00DE5238" w:rsidRPr="00DE5238" w:rsidRDefault="00C2019C" w:rsidP="00DE5238">
      <w:pPr>
        <w:shd w:val="clear" w:color="auto" w:fill="FFFFFF"/>
        <w:spacing w:after="240" w:line="240" w:lineRule="auto"/>
        <w:jc w:val="both"/>
        <w:rPr>
          <w:rFonts w:ascii="Times New Roman" w:eastAsia="Times New Roman" w:hAnsi="Times New Roman" w:cs="Times New Roman"/>
          <w:sz w:val="26"/>
          <w:szCs w:val="26"/>
        </w:rPr>
      </w:pPr>
      <w:r w:rsidRPr="00471EFB">
        <w:rPr>
          <w:rFonts w:ascii="Times New Roman" w:eastAsia="Times New Roman" w:hAnsi="Times New Roman" w:cs="Times New Roman"/>
          <w:sz w:val="26"/>
          <w:szCs w:val="26"/>
        </w:rPr>
        <w:t xml:space="preserve">                        </w:t>
      </w:r>
      <w:r w:rsidR="00DE5238" w:rsidRPr="00DE5238">
        <w:rPr>
          <w:rFonts w:ascii="Times New Roman" w:eastAsia="Times New Roman" w:hAnsi="Times New Roman" w:cs="Times New Roman"/>
          <w:sz w:val="26"/>
          <w:szCs w:val="26"/>
        </w:rPr>
        <w:t>Phản ứng này dùng để nhận biết anilin.</w:t>
      </w:r>
    </w:p>
    <w:p w14:paraId="25B57FBB" w14:textId="0BAA4464" w:rsidR="00DE5238" w:rsidRPr="00471EFB" w:rsidRDefault="00C2019C" w:rsidP="00C2019C">
      <w:pPr>
        <w:pStyle w:val="ListParagraph"/>
        <w:numPr>
          <w:ilvl w:val="0"/>
          <w:numId w:val="1"/>
        </w:numPr>
        <w:rPr>
          <w:rFonts w:ascii="Times New Roman" w:hAnsi="Times New Roman" w:cs="Times New Roman"/>
          <w:b/>
          <w:bCs/>
          <w:sz w:val="26"/>
          <w:szCs w:val="26"/>
          <w:bdr w:val="none" w:sz="0" w:space="0" w:color="auto" w:frame="1"/>
          <w:shd w:val="clear" w:color="auto" w:fill="FFFFFF"/>
        </w:rPr>
      </w:pPr>
      <w:r w:rsidRPr="00471EFB">
        <w:rPr>
          <w:rFonts w:ascii="Times New Roman" w:hAnsi="Times New Roman" w:cs="Times New Roman"/>
          <w:b/>
          <w:bCs/>
          <w:sz w:val="26"/>
          <w:szCs w:val="26"/>
          <w:bdr w:val="none" w:sz="0" w:space="0" w:color="auto" w:frame="1"/>
          <w:shd w:val="clear" w:color="auto" w:fill="FFFFFF"/>
        </w:rPr>
        <w:t>Điều chế</w:t>
      </w:r>
    </w:p>
    <w:p w14:paraId="773EAAFB" w14:textId="77777777" w:rsidR="00C2019C" w:rsidRPr="00C2019C"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a) Thay thế nguyên tử H của phân tử amoniac</w:t>
      </w:r>
    </w:p>
    <w:p w14:paraId="3A3268C1" w14:textId="77777777" w:rsidR="00C2019C" w:rsidRPr="00C2019C" w:rsidRDefault="00C2019C" w:rsidP="00C2019C">
      <w:pPr>
        <w:spacing w:after="150" w:line="240" w:lineRule="auto"/>
        <w:jc w:val="center"/>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NH</w:t>
      </w:r>
      <w:r w:rsidRPr="00C2019C">
        <w:rPr>
          <w:rFonts w:ascii="Times New Roman" w:eastAsia="Times New Roman" w:hAnsi="Times New Roman" w:cs="Times New Roman"/>
          <w:sz w:val="26"/>
          <w:szCs w:val="26"/>
          <w:vertAlign w:val="subscript"/>
        </w:rPr>
        <w:t>3</w:t>
      </w:r>
      <w:r w:rsidRPr="00C2019C">
        <w:rPr>
          <w:rFonts w:ascii="Times New Roman" w:eastAsia="Times New Roman" w:hAnsi="Times New Roman" w:cs="Times New Roman"/>
          <w:sz w:val="26"/>
          <w:szCs w:val="26"/>
        </w:rPr>
        <w:t> + RI → R - NH</w:t>
      </w:r>
      <w:r w:rsidRPr="00C2019C">
        <w:rPr>
          <w:rFonts w:ascii="Times New Roman" w:eastAsia="Times New Roman" w:hAnsi="Times New Roman" w:cs="Times New Roman"/>
          <w:sz w:val="26"/>
          <w:szCs w:val="26"/>
          <w:vertAlign w:val="subscript"/>
        </w:rPr>
        <w:t>2</w:t>
      </w:r>
      <w:r w:rsidRPr="00C2019C">
        <w:rPr>
          <w:rFonts w:ascii="Times New Roman" w:eastAsia="Times New Roman" w:hAnsi="Times New Roman" w:cs="Times New Roman"/>
          <w:sz w:val="26"/>
          <w:szCs w:val="26"/>
        </w:rPr>
        <w:t> + HI</w:t>
      </w:r>
    </w:p>
    <w:p w14:paraId="3AE97A79" w14:textId="77777777" w:rsidR="00C2019C" w:rsidRPr="00C2019C"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Ankylamin được điều chế từ amoniac và ankyl halogenua. Ví dụ:</w:t>
      </w:r>
    </w:p>
    <w:p w14:paraId="2A0C3CF0" w14:textId="696FF430" w:rsidR="00C2019C" w:rsidRPr="00C2019C" w:rsidRDefault="00C2019C" w:rsidP="00C2019C">
      <w:pPr>
        <w:spacing w:after="150" w:line="240" w:lineRule="auto"/>
        <w:jc w:val="center"/>
        <w:rPr>
          <w:rFonts w:ascii="Times New Roman" w:eastAsia="Times New Roman" w:hAnsi="Times New Roman" w:cs="Times New Roman"/>
          <w:sz w:val="26"/>
          <w:szCs w:val="26"/>
        </w:rPr>
      </w:pPr>
      <w:r w:rsidRPr="00471EFB">
        <w:rPr>
          <w:rFonts w:ascii="Times New Roman" w:eastAsia="Times New Roman" w:hAnsi="Times New Roman" w:cs="Times New Roman"/>
          <w:noProof/>
          <w:sz w:val="26"/>
          <w:szCs w:val="26"/>
        </w:rPr>
        <w:drawing>
          <wp:inline distT="0" distB="0" distL="0" distR="0" wp14:anchorId="0D98A440" wp14:editId="24A1ACD4">
            <wp:extent cx="5029200" cy="4476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0" cy="447675"/>
                    </a:xfrm>
                    <a:prstGeom prst="rect">
                      <a:avLst/>
                    </a:prstGeom>
                    <a:noFill/>
                    <a:ln>
                      <a:noFill/>
                    </a:ln>
                  </pic:spPr>
                </pic:pic>
              </a:graphicData>
            </a:graphic>
          </wp:inline>
        </w:drawing>
      </w:r>
    </w:p>
    <w:p w14:paraId="328A99E1" w14:textId="77777777" w:rsidR="00C2019C" w:rsidRPr="00C2019C"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b) Khử hợp chất nitro</w:t>
      </w:r>
    </w:p>
    <w:p w14:paraId="0A3E2CA6" w14:textId="77777777" w:rsidR="00C2019C" w:rsidRPr="00C2019C"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Anilin và các amin thơm thường được điều chế bằng cách khử nitrobenzen (hoặc dẫn xuất nitro tương ứng) bởi hiđro mới sinh nhờ tác dụng của kim loại (như Fe, Zn…) với axit HCl. Ví dụ:</w:t>
      </w:r>
    </w:p>
    <w:p w14:paraId="0E43A2F7" w14:textId="65D1CD02" w:rsidR="00C2019C" w:rsidRPr="00C2019C" w:rsidRDefault="00C2019C" w:rsidP="00C2019C">
      <w:pPr>
        <w:spacing w:after="150" w:line="240" w:lineRule="auto"/>
        <w:jc w:val="center"/>
        <w:rPr>
          <w:rFonts w:ascii="Times New Roman" w:eastAsia="Times New Roman" w:hAnsi="Times New Roman" w:cs="Times New Roman"/>
          <w:sz w:val="26"/>
          <w:szCs w:val="26"/>
        </w:rPr>
      </w:pPr>
      <w:r w:rsidRPr="00471EFB">
        <w:rPr>
          <w:rFonts w:ascii="Times New Roman" w:eastAsia="Times New Roman" w:hAnsi="Times New Roman" w:cs="Times New Roman"/>
          <w:noProof/>
          <w:sz w:val="26"/>
          <w:szCs w:val="26"/>
        </w:rPr>
        <w:lastRenderedPageBreak/>
        <w:drawing>
          <wp:inline distT="0" distB="0" distL="0" distR="0" wp14:anchorId="33E1E0D3" wp14:editId="1C1ED4AE">
            <wp:extent cx="5114925" cy="314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314325"/>
                    </a:xfrm>
                    <a:prstGeom prst="rect">
                      <a:avLst/>
                    </a:prstGeom>
                    <a:noFill/>
                    <a:ln>
                      <a:noFill/>
                    </a:ln>
                  </pic:spPr>
                </pic:pic>
              </a:graphicData>
            </a:graphic>
          </wp:inline>
        </w:drawing>
      </w:r>
    </w:p>
    <w:p w14:paraId="53CF9C38" w14:textId="77777777" w:rsidR="00C2019C" w:rsidRPr="00C2019C"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Hoặc viết gọn là:</w:t>
      </w:r>
    </w:p>
    <w:p w14:paraId="5EA8FCEA" w14:textId="60950438" w:rsidR="00C2019C" w:rsidRPr="00C2019C" w:rsidRDefault="00C2019C" w:rsidP="00C2019C">
      <w:pPr>
        <w:spacing w:after="150" w:line="240" w:lineRule="auto"/>
        <w:jc w:val="center"/>
        <w:rPr>
          <w:rFonts w:ascii="Times New Roman" w:eastAsia="Times New Roman" w:hAnsi="Times New Roman" w:cs="Times New Roman"/>
          <w:sz w:val="26"/>
          <w:szCs w:val="26"/>
        </w:rPr>
      </w:pPr>
      <w:r w:rsidRPr="00471EFB">
        <w:rPr>
          <w:rFonts w:ascii="Times New Roman" w:eastAsia="Times New Roman" w:hAnsi="Times New Roman" w:cs="Times New Roman"/>
          <w:noProof/>
          <w:sz w:val="26"/>
          <w:szCs w:val="26"/>
        </w:rPr>
        <w:drawing>
          <wp:inline distT="0" distB="0" distL="0" distR="0" wp14:anchorId="7B7AD39E" wp14:editId="61ED1D97">
            <wp:extent cx="2971800" cy="371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371475"/>
                    </a:xfrm>
                    <a:prstGeom prst="rect">
                      <a:avLst/>
                    </a:prstGeom>
                    <a:noFill/>
                    <a:ln>
                      <a:noFill/>
                    </a:ln>
                  </pic:spPr>
                </pic:pic>
              </a:graphicData>
            </a:graphic>
          </wp:inline>
        </w:drawing>
      </w:r>
    </w:p>
    <w:p w14:paraId="13FB7E6B" w14:textId="77777777" w:rsidR="00C2019C" w:rsidRPr="00C2019C"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c) Dùng kiềm mạnh đẩy amin ra khỏi muối amoni</w:t>
      </w:r>
    </w:p>
    <w:p w14:paraId="322D8771" w14:textId="77777777" w:rsidR="00C2019C" w:rsidRPr="00C2019C"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C</w:t>
      </w:r>
      <w:r w:rsidRPr="00C2019C">
        <w:rPr>
          <w:rFonts w:ascii="Times New Roman" w:eastAsia="Times New Roman" w:hAnsi="Times New Roman" w:cs="Times New Roman"/>
          <w:sz w:val="26"/>
          <w:szCs w:val="26"/>
          <w:vertAlign w:val="subscript"/>
        </w:rPr>
        <w:t>6</w:t>
      </w:r>
      <w:r w:rsidRPr="00C2019C">
        <w:rPr>
          <w:rFonts w:ascii="Times New Roman" w:eastAsia="Times New Roman" w:hAnsi="Times New Roman" w:cs="Times New Roman"/>
          <w:sz w:val="26"/>
          <w:szCs w:val="26"/>
        </w:rPr>
        <w:t>H</w:t>
      </w:r>
      <w:r w:rsidRPr="00C2019C">
        <w:rPr>
          <w:rFonts w:ascii="Times New Roman" w:eastAsia="Times New Roman" w:hAnsi="Times New Roman" w:cs="Times New Roman"/>
          <w:sz w:val="26"/>
          <w:szCs w:val="26"/>
          <w:vertAlign w:val="subscript"/>
        </w:rPr>
        <w:t>5</w:t>
      </w:r>
      <w:r w:rsidRPr="00C2019C">
        <w:rPr>
          <w:rFonts w:ascii="Times New Roman" w:eastAsia="Times New Roman" w:hAnsi="Times New Roman" w:cs="Times New Roman"/>
          <w:sz w:val="26"/>
          <w:szCs w:val="26"/>
        </w:rPr>
        <w:t>NH</w:t>
      </w:r>
      <w:r w:rsidRPr="00C2019C">
        <w:rPr>
          <w:rFonts w:ascii="Times New Roman" w:eastAsia="Times New Roman" w:hAnsi="Times New Roman" w:cs="Times New Roman"/>
          <w:sz w:val="26"/>
          <w:szCs w:val="26"/>
          <w:vertAlign w:val="subscript"/>
        </w:rPr>
        <w:t>3</w:t>
      </w:r>
      <w:r w:rsidRPr="00C2019C">
        <w:rPr>
          <w:rFonts w:ascii="Times New Roman" w:eastAsia="Times New Roman" w:hAnsi="Times New Roman" w:cs="Times New Roman"/>
          <w:sz w:val="26"/>
          <w:szCs w:val="26"/>
        </w:rPr>
        <w:t>Cl + NaOH → C</w:t>
      </w:r>
      <w:r w:rsidRPr="00C2019C">
        <w:rPr>
          <w:rFonts w:ascii="Times New Roman" w:eastAsia="Times New Roman" w:hAnsi="Times New Roman" w:cs="Times New Roman"/>
          <w:sz w:val="26"/>
          <w:szCs w:val="26"/>
          <w:vertAlign w:val="subscript"/>
        </w:rPr>
        <w:t>6</w:t>
      </w:r>
      <w:r w:rsidRPr="00C2019C">
        <w:rPr>
          <w:rFonts w:ascii="Times New Roman" w:eastAsia="Times New Roman" w:hAnsi="Times New Roman" w:cs="Times New Roman"/>
          <w:sz w:val="26"/>
          <w:szCs w:val="26"/>
        </w:rPr>
        <w:t>H</w:t>
      </w:r>
      <w:r w:rsidRPr="00C2019C">
        <w:rPr>
          <w:rFonts w:ascii="Times New Roman" w:eastAsia="Times New Roman" w:hAnsi="Times New Roman" w:cs="Times New Roman"/>
          <w:sz w:val="26"/>
          <w:szCs w:val="26"/>
          <w:vertAlign w:val="subscript"/>
        </w:rPr>
        <w:t>5</w:t>
      </w:r>
      <w:r w:rsidRPr="00C2019C">
        <w:rPr>
          <w:rFonts w:ascii="Times New Roman" w:eastAsia="Times New Roman" w:hAnsi="Times New Roman" w:cs="Times New Roman"/>
          <w:sz w:val="26"/>
          <w:szCs w:val="26"/>
        </w:rPr>
        <w:t>NH</w:t>
      </w:r>
      <w:r w:rsidRPr="00C2019C">
        <w:rPr>
          <w:rFonts w:ascii="Times New Roman" w:eastAsia="Times New Roman" w:hAnsi="Times New Roman" w:cs="Times New Roman"/>
          <w:sz w:val="26"/>
          <w:szCs w:val="26"/>
          <w:vertAlign w:val="subscript"/>
        </w:rPr>
        <w:t>2</w:t>
      </w:r>
      <w:r w:rsidRPr="00C2019C">
        <w:rPr>
          <w:rFonts w:ascii="Times New Roman" w:eastAsia="Times New Roman" w:hAnsi="Times New Roman" w:cs="Times New Roman"/>
          <w:sz w:val="26"/>
          <w:szCs w:val="26"/>
        </w:rPr>
        <w:t> + NaCl + H</w:t>
      </w:r>
      <w:r w:rsidRPr="00C2019C">
        <w:rPr>
          <w:rFonts w:ascii="Times New Roman" w:eastAsia="Times New Roman" w:hAnsi="Times New Roman" w:cs="Times New Roman"/>
          <w:sz w:val="26"/>
          <w:szCs w:val="26"/>
          <w:vertAlign w:val="subscript"/>
        </w:rPr>
        <w:t>2</w:t>
      </w:r>
      <w:r w:rsidRPr="00C2019C">
        <w:rPr>
          <w:rFonts w:ascii="Times New Roman" w:eastAsia="Times New Roman" w:hAnsi="Times New Roman" w:cs="Times New Roman"/>
          <w:sz w:val="26"/>
          <w:szCs w:val="26"/>
        </w:rPr>
        <w:t>O</w:t>
      </w:r>
    </w:p>
    <w:p w14:paraId="4E8253D4" w14:textId="20B63930" w:rsidR="005B0BE7" w:rsidRPr="00471EFB" w:rsidRDefault="00C2019C" w:rsidP="00C2019C">
      <w:pPr>
        <w:spacing w:after="150" w:line="240" w:lineRule="auto"/>
        <w:rPr>
          <w:rFonts w:ascii="Times New Roman" w:eastAsia="Times New Roman" w:hAnsi="Times New Roman" w:cs="Times New Roman"/>
          <w:sz w:val="26"/>
          <w:szCs w:val="26"/>
        </w:rPr>
      </w:pPr>
      <w:r w:rsidRPr="00C2019C">
        <w:rPr>
          <w:rFonts w:ascii="Times New Roman" w:eastAsia="Times New Roman" w:hAnsi="Times New Roman" w:cs="Times New Roman"/>
          <w:sz w:val="26"/>
          <w:szCs w:val="26"/>
        </w:rPr>
        <w:t>→ Phản ứng này dùng để tách anilin ra khỏi hỗn hợp.</w:t>
      </w:r>
    </w:p>
    <w:p w14:paraId="2507650F" w14:textId="77777777" w:rsidR="006148E3" w:rsidRPr="00471EFB" w:rsidRDefault="006148E3" w:rsidP="006148E3">
      <w:pPr>
        <w:rPr>
          <w:rFonts w:ascii="Times New Roman" w:hAnsi="Times New Roman" w:cs="Times New Roman"/>
          <w:b/>
          <w:bCs/>
          <w:sz w:val="26"/>
          <w:szCs w:val="26"/>
        </w:rPr>
      </w:pPr>
      <w:r w:rsidRPr="00471EFB">
        <w:rPr>
          <w:rFonts w:ascii="Times New Roman" w:hAnsi="Times New Roman" w:cs="Times New Roman"/>
          <w:b/>
          <w:bCs/>
          <w:sz w:val="26"/>
          <w:szCs w:val="26"/>
        </w:rPr>
        <w:t>PHẦN 2. ỨNG DỤNG LÝ THUYẾT CƠ SỞ VÀO THỰC TẾ</w:t>
      </w:r>
    </w:p>
    <w:p w14:paraId="0DE62A5F" w14:textId="3C20437A" w:rsidR="006148E3" w:rsidRPr="00471EFB" w:rsidRDefault="006148E3" w:rsidP="006148E3">
      <w:pPr>
        <w:rPr>
          <w:rFonts w:ascii="Times New Roman" w:hAnsi="Times New Roman" w:cs="Times New Roman"/>
          <w:sz w:val="26"/>
          <w:szCs w:val="26"/>
        </w:rPr>
      </w:pPr>
      <w:r w:rsidRPr="00471EFB">
        <w:rPr>
          <w:rFonts w:ascii="Times New Roman" w:hAnsi="Times New Roman" w:cs="Times New Roman"/>
          <w:b/>
          <w:bCs/>
          <w:sz w:val="26"/>
          <w:szCs w:val="26"/>
        </w:rPr>
        <w:t>Nội dung nghiên cứu:</w:t>
      </w:r>
      <w:r w:rsidRPr="00471EFB">
        <w:rPr>
          <w:rFonts w:ascii="Times New Roman" w:hAnsi="Times New Roman" w:cs="Times New Roman"/>
          <w:sz w:val="26"/>
          <w:szCs w:val="26"/>
        </w:rPr>
        <w:t xml:space="preserve"> </w:t>
      </w:r>
      <w:r w:rsidRPr="00471EFB">
        <w:rPr>
          <w:rFonts w:ascii="Times New Roman" w:hAnsi="Times New Roman" w:cs="Times New Roman"/>
          <w:sz w:val="26"/>
          <w:szCs w:val="26"/>
        </w:rPr>
        <w:t>Tầm quan trọng của axit amin trong đời sống và điều trị y khoa</w:t>
      </w:r>
    </w:p>
    <w:p w14:paraId="156B1CAF" w14:textId="77777777" w:rsidR="006148E3" w:rsidRPr="006148E3" w:rsidRDefault="006148E3" w:rsidP="006148E3">
      <w:pPr>
        <w:shd w:val="clear" w:color="auto" w:fill="FFFFFF"/>
        <w:spacing w:after="150" w:line="240" w:lineRule="auto"/>
        <w:jc w:val="both"/>
        <w:rPr>
          <w:rFonts w:ascii="Times New Roman" w:eastAsia="Times New Roman" w:hAnsi="Times New Roman" w:cs="Times New Roman"/>
          <w:color w:val="555555"/>
          <w:sz w:val="26"/>
          <w:szCs w:val="26"/>
        </w:rPr>
      </w:pPr>
      <w:r w:rsidRPr="006148E3">
        <w:rPr>
          <w:rFonts w:ascii="Times New Roman" w:eastAsia="Times New Roman" w:hAnsi="Times New Roman" w:cs="Times New Roman"/>
          <w:color w:val="000000"/>
          <w:sz w:val="26"/>
          <w:szCs w:val="26"/>
          <w:shd w:val="clear" w:color="auto" w:fill="FFFFFF"/>
        </w:rPr>
        <w:t>Việc sử dụng các axit amin trong y học ngày nay được khám phá bằng cách sử dụng các nghiên cứu và ứng dụng lâm sàng. Ta đã biết axit amin rất cần thiết trong quá trình tổng hợp protein và tiền chất trong việc hình thành các phân tử chuyển hóa thứ cấp. Do đó, các axit amin được tìm thấy trong tất cả các bộ phận của cơ thể.</w:t>
      </w:r>
    </w:p>
    <w:p w14:paraId="49383466" w14:textId="77777777" w:rsidR="006148E3" w:rsidRPr="006148E3" w:rsidRDefault="006148E3" w:rsidP="006148E3">
      <w:pPr>
        <w:shd w:val="clear" w:color="auto" w:fill="FFFFFF"/>
        <w:spacing w:after="150" w:line="240" w:lineRule="auto"/>
        <w:jc w:val="both"/>
        <w:rPr>
          <w:rFonts w:ascii="Times New Roman" w:eastAsia="Times New Roman" w:hAnsi="Times New Roman" w:cs="Times New Roman"/>
          <w:color w:val="555555"/>
          <w:sz w:val="26"/>
          <w:szCs w:val="26"/>
        </w:rPr>
      </w:pPr>
      <w:r w:rsidRPr="006148E3">
        <w:rPr>
          <w:rFonts w:ascii="Times New Roman" w:eastAsia="Times New Roman" w:hAnsi="Times New Roman" w:cs="Times New Roman"/>
          <w:color w:val="000000"/>
          <w:sz w:val="26"/>
          <w:szCs w:val="26"/>
          <w:shd w:val="clear" w:color="auto" w:fill="FFFFFF"/>
        </w:rPr>
        <w:t>Các axit amin chủ yếu được tìm thấy dưới dạng đồng phân L đối xứng quang học (L-enantiomers) có trong tất cả các dạng của sự sống. Tuy nhiên, một lượng đáng kể đồng phân D được tạo ra bởi vi khuẩn, là những nhà sản xuất chính của đồng phân đối xứng quang học D. Ở vi khuẩn, đồng phân D này tham gia vào quá trình tổng hợp và liên kết chéo của peptidoglycan cấu tạo nên thành tế bào của hầu hết các loài vi khuẩn. </w:t>
      </w:r>
    </w:p>
    <w:p w14:paraId="0C3F0A32" w14:textId="77777777" w:rsidR="006148E3" w:rsidRPr="006148E3" w:rsidRDefault="006148E3" w:rsidP="006148E3">
      <w:pPr>
        <w:shd w:val="clear" w:color="auto" w:fill="FFFFFF"/>
        <w:spacing w:after="150" w:line="240" w:lineRule="auto"/>
        <w:jc w:val="both"/>
        <w:rPr>
          <w:rFonts w:ascii="Times New Roman" w:eastAsia="Times New Roman" w:hAnsi="Times New Roman" w:cs="Times New Roman"/>
          <w:color w:val="555555"/>
          <w:sz w:val="26"/>
          <w:szCs w:val="26"/>
        </w:rPr>
      </w:pPr>
      <w:r w:rsidRPr="006148E3">
        <w:rPr>
          <w:rFonts w:ascii="Times New Roman" w:eastAsia="Times New Roman" w:hAnsi="Times New Roman" w:cs="Times New Roman"/>
          <w:color w:val="000000"/>
          <w:sz w:val="26"/>
          <w:szCs w:val="26"/>
          <w:shd w:val="clear" w:color="auto" w:fill="FFFFFF"/>
        </w:rPr>
        <w:t>Ở người, các axit amin tham gia vào các quá trình sinh lý khác nhau, chẳng hạn như chức năng cơ xương; ngăn ngừa tình trạng teo, giảm xương và ngừa ung thư. Chúng đóng vai trò quan trọng trong việc truyền tín hiệu tế bào, cân bằng nội môi, biểu hiện gen, tổng hợp hormone, phosphoryl hóa protein và cũng có khả năng chống oxy hóa. Các axit amin cũng là tiền chất quan trọng trong quá trình tổng hợp các hợp chất nitơ trọng lượng phân tử thấp, có nhiều tầm quan trọng về mặt sinh học. Sự tồn tại của các axit amin và các chất chuyển hóa của chúng, chẳng hạn như: Glutathione, polyamine, taurine, serotonin và hormone tuyến giáp, với nhiều tác dụng sinh lý rất quan trọng đối với các chức năng của cơ thể. </w:t>
      </w:r>
    </w:p>
    <w:p w14:paraId="6976CB2C" w14:textId="77777777" w:rsidR="006148E3" w:rsidRPr="006148E3" w:rsidRDefault="006148E3" w:rsidP="006148E3">
      <w:pPr>
        <w:shd w:val="clear" w:color="auto" w:fill="FFFFFF"/>
        <w:spacing w:after="150" w:line="240" w:lineRule="auto"/>
        <w:jc w:val="both"/>
        <w:rPr>
          <w:rFonts w:ascii="Times New Roman" w:eastAsia="Times New Roman" w:hAnsi="Times New Roman" w:cs="Times New Roman"/>
          <w:color w:val="555555"/>
          <w:sz w:val="26"/>
          <w:szCs w:val="26"/>
        </w:rPr>
      </w:pPr>
      <w:r w:rsidRPr="006148E3">
        <w:rPr>
          <w:rFonts w:ascii="Times New Roman" w:eastAsia="Times New Roman" w:hAnsi="Times New Roman" w:cs="Times New Roman"/>
          <w:color w:val="000000"/>
          <w:sz w:val="26"/>
          <w:szCs w:val="26"/>
          <w:shd w:val="clear" w:color="auto" w:fill="FFFFFF"/>
        </w:rPr>
        <w:t>Việc hấp thụ không đủ axit amin từ chế độ ăn uống và tổng hợp dưới mức tối ưu của cơ thể có thể khiến một người gặp các triệu chứng thiếu axit amin, chẳng hạn như: Giảm cân, tăng trưởng và phát triển kém do axit amin không được lưu trữ trong cơ thể trong thời gian dài và đủ lượng. Vì vậy, việc đáp ứng tối đa nhu cầu hàng ngày từ chế độ ăn và bổ sung axit amin là cần thiết để cơ thể khỏe mạnh.</w:t>
      </w:r>
    </w:p>
    <w:p w14:paraId="0D5D3ADE" w14:textId="77777777" w:rsidR="006148E3" w:rsidRPr="006148E3" w:rsidRDefault="006148E3" w:rsidP="006148E3">
      <w:pPr>
        <w:shd w:val="clear" w:color="auto" w:fill="FFFFFF"/>
        <w:spacing w:after="150" w:line="240" w:lineRule="auto"/>
        <w:jc w:val="both"/>
        <w:rPr>
          <w:rFonts w:ascii="Times New Roman" w:eastAsia="Times New Roman" w:hAnsi="Times New Roman" w:cs="Times New Roman"/>
          <w:color w:val="555555"/>
          <w:sz w:val="26"/>
          <w:szCs w:val="26"/>
        </w:rPr>
      </w:pPr>
      <w:r w:rsidRPr="006148E3">
        <w:rPr>
          <w:rFonts w:ascii="Times New Roman" w:eastAsia="Times New Roman" w:hAnsi="Times New Roman" w:cs="Times New Roman"/>
          <w:color w:val="000000"/>
          <w:sz w:val="26"/>
          <w:szCs w:val="26"/>
          <w:shd w:val="clear" w:color="auto" w:fill="FFFFFF"/>
        </w:rPr>
        <w:t xml:space="preserve">Việc sử dụng các axit amin trong điều trị y khoa là một lựa chọn khả thi và quan trọng đối với y học tự nhiên. Một số lĩnh vực ứng dụng điều trị nổi bật nhất của axit amin là điều trị chứng mất cân bằng chuyển hóa não và dẫn truyền thần kinh. Các lĩnh vực khác mà axit amin cũng được tìm thấy các ứng dụng chính là chức năng miễn dịch, sức khỏe tim mạch và </w:t>
      </w:r>
      <w:r w:rsidRPr="006148E3">
        <w:rPr>
          <w:rFonts w:ascii="Times New Roman" w:eastAsia="Times New Roman" w:hAnsi="Times New Roman" w:cs="Times New Roman"/>
          <w:color w:val="000000"/>
          <w:sz w:val="26"/>
          <w:szCs w:val="26"/>
          <w:shd w:val="clear" w:color="auto" w:fill="FFFFFF"/>
        </w:rPr>
        <w:lastRenderedPageBreak/>
        <w:t>tiêu hóa, điều trị các bệnh gan, mệt mỏi, tổn thương cơ xương, ngăn ngừa ung thư, bỏng, chấn thương và nhiễm trùng huyết, bệnh nước tiểu có mùi ngọt (MSUD*) và bệnh tiểu đường.</w:t>
      </w:r>
    </w:p>
    <w:p w14:paraId="00FA7B6A" w14:textId="77777777" w:rsidR="006148E3" w:rsidRPr="00471EFB" w:rsidRDefault="006148E3" w:rsidP="006148E3">
      <w:pPr>
        <w:rPr>
          <w:rFonts w:ascii="Times New Roman" w:hAnsi="Times New Roman" w:cs="Times New Roman"/>
          <w:b/>
          <w:bCs/>
          <w:sz w:val="26"/>
          <w:szCs w:val="26"/>
        </w:rPr>
      </w:pPr>
      <w:r w:rsidRPr="00471EFB">
        <w:rPr>
          <w:rFonts w:ascii="Times New Roman" w:hAnsi="Times New Roman" w:cs="Times New Roman"/>
          <w:b/>
          <w:bCs/>
          <w:sz w:val="26"/>
          <w:szCs w:val="26"/>
        </w:rPr>
        <w:t>PHẦN 3. ỨNG DỤNG LÝ THUYẾT MÔN HỌC VÀO BÀI TẬP</w:t>
      </w:r>
    </w:p>
    <w:p w14:paraId="245D3134" w14:textId="0CC3C2CD" w:rsidR="006148E3" w:rsidRPr="00471EFB" w:rsidRDefault="0060285D" w:rsidP="006148E3">
      <w:pPr>
        <w:rPr>
          <w:rFonts w:ascii="Times New Roman" w:hAnsi="Times New Roman" w:cs="Times New Roman"/>
          <w:sz w:val="26"/>
          <w:szCs w:val="26"/>
          <w:vertAlign w:val="subscript"/>
        </w:rPr>
      </w:pPr>
      <w:r w:rsidRPr="00471EFB">
        <w:rPr>
          <w:rFonts w:ascii="Times New Roman" w:hAnsi="Times New Roman" w:cs="Times New Roman"/>
          <w:b/>
          <w:bCs/>
          <w:sz w:val="26"/>
          <w:szCs w:val="26"/>
        </w:rPr>
        <w:t>Câu 1:</w:t>
      </w:r>
      <w:r w:rsidR="006148E3" w:rsidRPr="00471EFB">
        <w:rPr>
          <w:rFonts w:ascii="Times New Roman" w:hAnsi="Times New Roman" w:cs="Times New Roman"/>
          <w:sz w:val="26"/>
          <w:szCs w:val="26"/>
        </w:rPr>
        <w:t xml:space="preserve"> Nêu hiện tượng và viết phương trình khi cho HCl dư vào dung dịch NaAlO</w:t>
      </w:r>
      <w:r w:rsidR="006148E3" w:rsidRPr="00471EFB">
        <w:rPr>
          <w:rFonts w:ascii="Times New Roman" w:hAnsi="Times New Roman" w:cs="Times New Roman"/>
          <w:sz w:val="26"/>
          <w:szCs w:val="26"/>
          <w:vertAlign w:val="subscript"/>
        </w:rPr>
        <w:t>2</w:t>
      </w:r>
    </w:p>
    <w:p w14:paraId="4F1474C2" w14:textId="4F71939E" w:rsidR="0060285D" w:rsidRPr="00471EFB" w:rsidRDefault="0060285D" w:rsidP="006148E3">
      <w:pPr>
        <w:rPr>
          <w:rFonts w:ascii="Times New Roman" w:hAnsi="Times New Roman" w:cs="Times New Roman"/>
          <w:sz w:val="26"/>
          <w:szCs w:val="26"/>
        </w:rPr>
      </w:pPr>
      <w:r w:rsidRPr="00471EFB">
        <w:rPr>
          <w:rFonts w:ascii="Times New Roman" w:hAnsi="Times New Roman" w:cs="Times New Roman"/>
          <w:sz w:val="26"/>
          <w:szCs w:val="26"/>
        </w:rPr>
        <w:t>NaAlO</w:t>
      </w:r>
      <w:r w:rsidRPr="00471EFB">
        <w:rPr>
          <w:rFonts w:ascii="Times New Roman" w:hAnsi="Times New Roman" w:cs="Times New Roman"/>
          <w:sz w:val="26"/>
          <w:szCs w:val="26"/>
          <w:vertAlign w:val="subscript"/>
        </w:rPr>
        <w:t>2</w:t>
      </w:r>
      <w:r w:rsidRPr="00471EFB">
        <w:rPr>
          <w:rFonts w:ascii="Times New Roman" w:hAnsi="Times New Roman" w:cs="Times New Roman"/>
          <w:sz w:val="26"/>
          <w:szCs w:val="26"/>
          <w:vertAlign w:val="subscript"/>
        </w:rPr>
        <w:t xml:space="preserve"> </w:t>
      </w:r>
      <w:r w:rsidRPr="00471EFB">
        <w:rPr>
          <w:rFonts w:ascii="Times New Roman" w:hAnsi="Times New Roman" w:cs="Times New Roman"/>
          <w:sz w:val="26"/>
          <w:szCs w:val="26"/>
        </w:rPr>
        <w:t xml:space="preserve">+ </w:t>
      </w:r>
      <w:r w:rsidRPr="00471EFB">
        <w:rPr>
          <w:rFonts w:ascii="Times New Roman" w:hAnsi="Times New Roman" w:cs="Times New Roman"/>
          <w:sz w:val="26"/>
          <w:szCs w:val="26"/>
        </w:rPr>
        <w:t>HCl</w:t>
      </w:r>
      <w:r w:rsidRPr="00471EFB">
        <w:rPr>
          <w:rFonts w:ascii="Times New Roman" w:hAnsi="Times New Roman" w:cs="Times New Roman"/>
          <w:sz w:val="26"/>
          <w:szCs w:val="26"/>
        </w:rPr>
        <w:t xml:space="preserve"> + H</w:t>
      </w:r>
      <w:r w:rsidRPr="00471EFB">
        <w:rPr>
          <w:rFonts w:ascii="Times New Roman" w:hAnsi="Times New Roman" w:cs="Times New Roman"/>
          <w:sz w:val="26"/>
          <w:szCs w:val="26"/>
          <w:vertAlign w:val="subscript"/>
        </w:rPr>
        <w:t>2</w:t>
      </w:r>
      <w:r w:rsidRPr="00471EFB">
        <w:rPr>
          <w:rFonts w:ascii="Times New Roman" w:hAnsi="Times New Roman" w:cs="Times New Roman"/>
          <w:sz w:val="26"/>
          <w:szCs w:val="26"/>
        </w:rPr>
        <w:t xml:space="preserve">O </w:t>
      </w:r>
      <w:r w:rsidRPr="00471EFB">
        <w:rPr>
          <w:rFonts w:ascii="Times New Roman" w:hAnsi="Times New Roman" w:cs="Times New Roman"/>
          <w:color w:val="000000"/>
          <w:sz w:val="26"/>
          <w:szCs w:val="26"/>
          <w:shd w:val="clear" w:color="auto" w:fill="FFFFFF"/>
        </w:rPr>
        <w:t>→</w:t>
      </w:r>
      <w:r w:rsidRPr="00471EFB">
        <w:rPr>
          <w:rFonts w:ascii="Times New Roman" w:hAnsi="Times New Roman" w:cs="Times New Roman"/>
          <w:color w:val="000000"/>
          <w:sz w:val="26"/>
          <w:szCs w:val="26"/>
          <w:shd w:val="clear" w:color="auto" w:fill="FFFFFF"/>
        </w:rPr>
        <w:t xml:space="preserve"> </w:t>
      </w:r>
      <w:r w:rsidRPr="00471EFB">
        <w:rPr>
          <w:rFonts w:ascii="Times New Roman" w:hAnsi="Times New Roman" w:cs="Times New Roman"/>
          <w:color w:val="000000"/>
          <w:sz w:val="26"/>
          <w:szCs w:val="26"/>
          <w:shd w:val="clear" w:color="auto" w:fill="FFFFFF"/>
        </w:rPr>
        <w:t>Al(OH)</w:t>
      </w:r>
      <w:r w:rsidRPr="00471EFB">
        <w:rPr>
          <w:rFonts w:ascii="Times New Roman" w:hAnsi="Times New Roman" w:cs="Times New Roman"/>
          <w:color w:val="000000"/>
          <w:sz w:val="26"/>
          <w:szCs w:val="26"/>
          <w:shd w:val="clear" w:color="auto" w:fill="FFFFFF"/>
          <w:vertAlign w:val="subscript"/>
        </w:rPr>
        <w:t>3</w:t>
      </w:r>
      <w:r w:rsidRPr="00471EFB">
        <w:rPr>
          <w:rFonts w:ascii="Times New Roman" w:hAnsi="Times New Roman" w:cs="Times New Roman"/>
          <w:b/>
          <w:bCs/>
          <w:sz w:val="26"/>
          <w:szCs w:val="26"/>
          <w:shd w:val="clear" w:color="auto" w:fill="FFFFFF"/>
        </w:rPr>
        <w:t>↓</w:t>
      </w:r>
      <w:r w:rsidRPr="00471EFB">
        <w:rPr>
          <w:rFonts w:ascii="Times New Roman" w:hAnsi="Times New Roman" w:cs="Times New Roman"/>
          <w:color w:val="000000"/>
          <w:sz w:val="26"/>
          <w:szCs w:val="26"/>
          <w:shd w:val="clear" w:color="auto" w:fill="FFFFFF"/>
        </w:rPr>
        <w:t> </w:t>
      </w:r>
      <w:r w:rsidRPr="00471EFB">
        <w:rPr>
          <w:rFonts w:ascii="Times New Roman" w:hAnsi="Times New Roman" w:cs="Times New Roman"/>
          <w:color w:val="000000"/>
          <w:sz w:val="26"/>
          <w:szCs w:val="26"/>
          <w:shd w:val="clear" w:color="auto" w:fill="FFFFFF"/>
        </w:rPr>
        <w:t>+ NaCl</w:t>
      </w:r>
    </w:p>
    <w:p w14:paraId="5485DCD7" w14:textId="5338F461" w:rsidR="0060285D" w:rsidRPr="00471EFB" w:rsidRDefault="0060285D" w:rsidP="006148E3">
      <w:pPr>
        <w:rPr>
          <w:rFonts w:ascii="Times New Roman" w:hAnsi="Times New Roman" w:cs="Times New Roman"/>
          <w:color w:val="000000"/>
          <w:sz w:val="26"/>
          <w:szCs w:val="26"/>
          <w:shd w:val="clear" w:color="auto" w:fill="FFFFFF"/>
        </w:rPr>
      </w:pPr>
      <w:r w:rsidRPr="00471EFB">
        <w:rPr>
          <w:rFonts w:ascii="Times New Roman" w:hAnsi="Times New Roman" w:cs="Times New Roman"/>
          <w:color w:val="000000"/>
          <w:sz w:val="26"/>
          <w:szCs w:val="26"/>
          <w:shd w:val="clear" w:color="auto" w:fill="FFFFFF"/>
        </w:rPr>
        <w:t>3HCl + Al(OH)</w:t>
      </w:r>
      <w:r w:rsidRPr="00471EFB">
        <w:rPr>
          <w:rFonts w:ascii="Times New Roman" w:hAnsi="Times New Roman" w:cs="Times New Roman"/>
          <w:color w:val="000000"/>
          <w:sz w:val="26"/>
          <w:szCs w:val="26"/>
          <w:shd w:val="clear" w:color="auto" w:fill="FFFFFF"/>
          <w:vertAlign w:val="subscript"/>
        </w:rPr>
        <w:t>3</w:t>
      </w:r>
      <w:r w:rsidRPr="00471EFB">
        <w:rPr>
          <w:rFonts w:ascii="Times New Roman" w:hAnsi="Times New Roman" w:cs="Times New Roman"/>
          <w:color w:val="000000"/>
          <w:sz w:val="26"/>
          <w:szCs w:val="26"/>
          <w:shd w:val="clear" w:color="auto" w:fill="FFFFFF"/>
        </w:rPr>
        <w:t> → AlCl</w:t>
      </w:r>
      <w:r w:rsidRPr="00471EFB">
        <w:rPr>
          <w:rFonts w:ascii="Times New Roman" w:hAnsi="Times New Roman" w:cs="Times New Roman"/>
          <w:color w:val="000000"/>
          <w:sz w:val="26"/>
          <w:szCs w:val="26"/>
          <w:shd w:val="clear" w:color="auto" w:fill="FFFFFF"/>
          <w:vertAlign w:val="subscript"/>
        </w:rPr>
        <w:t>3</w:t>
      </w:r>
      <w:r w:rsidRPr="00471EFB">
        <w:rPr>
          <w:rFonts w:ascii="Times New Roman" w:hAnsi="Times New Roman" w:cs="Times New Roman"/>
          <w:color w:val="000000"/>
          <w:sz w:val="26"/>
          <w:szCs w:val="26"/>
          <w:shd w:val="clear" w:color="auto" w:fill="FFFFFF"/>
        </w:rPr>
        <w:t> + 3H</w:t>
      </w:r>
      <w:r w:rsidRPr="00471EFB">
        <w:rPr>
          <w:rFonts w:ascii="Times New Roman" w:hAnsi="Times New Roman" w:cs="Times New Roman"/>
          <w:color w:val="000000"/>
          <w:sz w:val="26"/>
          <w:szCs w:val="26"/>
          <w:shd w:val="clear" w:color="auto" w:fill="FFFFFF"/>
          <w:vertAlign w:val="subscript"/>
        </w:rPr>
        <w:t>2</w:t>
      </w:r>
      <w:r w:rsidRPr="00471EFB">
        <w:rPr>
          <w:rFonts w:ascii="Times New Roman" w:hAnsi="Times New Roman" w:cs="Times New Roman"/>
          <w:color w:val="000000"/>
          <w:sz w:val="26"/>
          <w:szCs w:val="26"/>
          <w:shd w:val="clear" w:color="auto" w:fill="FFFFFF"/>
        </w:rPr>
        <w:t>O</w:t>
      </w:r>
    </w:p>
    <w:p w14:paraId="4B04213A" w14:textId="092FFC80" w:rsidR="0060285D" w:rsidRPr="00471EFB" w:rsidRDefault="0060285D" w:rsidP="006148E3">
      <w:pPr>
        <w:rPr>
          <w:rFonts w:ascii="Times New Roman" w:hAnsi="Times New Roman" w:cs="Times New Roman"/>
          <w:sz w:val="26"/>
          <w:szCs w:val="26"/>
        </w:rPr>
      </w:pPr>
      <w:r w:rsidRPr="00471EFB">
        <w:rPr>
          <w:rFonts w:ascii="Times New Roman" w:hAnsi="Times New Roman" w:cs="Times New Roman"/>
          <w:color w:val="000000"/>
          <w:sz w:val="26"/>
          <w:szCs w:val="26"/>
          <w:shd w:val="clear" w:color="auto" w:fill="FFFFFF"/>
        </w:rPr>
        <w:t xml:space="preserve">Hiện tượng: </w:t>
      </w:r>
      <w:r w:rsidRPr="00471EFB">
        <w:rPr>
          <w:rFonts w:ascii="Times New Roman" w:hAnsi="Times New Roman" w:cs="Times New Roman"/>
          <w:color w:val="000000"/>
          <w:sz w:val="26"/>
          <w:szCs w:val="26"/>
          <w:shd w:val="clear" w:color="auto" w:fill="FFFFFF"/>
        </w:rPr>
        <w:t>Khi cho muối NaAlO</w:t>
      </w:r>
      <w:r w:rsidRPr="00471EFB">
        <w:rPr>
          <w:rFonts w:ascii="Times New Roman" w:hAnsi="Times New Roman" w:cs="Times New Roman"/>
          <w:color w:val="000000"/>
          <w:sz w:val="26"/>
          <w:szCs w:val="26"/>
          <w:shd w:val="clear" w:color="auto" w:fill="FFFFFF"/>
          <w:vertAlign w:val="subscript"/>
        </w:rPr>
        <w:t>2</w:t>
      </w:r>
      <w:r w:rsidRPr="00471EFB">
        <w:rPr>
          <w:rFonts w:ascii="Times New Roman" w:hAnsi="Times New Roman" w:cs="Times New Roman"/>
          <w:color w:val="000000"/>
          <w:sz w:val="26"/>
          <w:szCs w:val="26"/>
          <w:shd w:val="clear" w:color="auto" w:fill="FFFFFF"/>
        </w:rPr>
        <w:t> tác dụng từ từ với dung dịch axit tạo kết tủa, sau đó kết tủa tan dần.</w:t>
      </w:r>
    </w:p>
    <w:p w14:paraId="26356B5D" w14:textId="649A09CB" w:rsidR="006148E3" w:rsidRPr="00471EFB" w:rsidRDefault="0060285D" w:rsidP="006148E3">
      <w:pPr>
        <w:rPr>
          <w:rFonts w:ascii="Times New Roman" w:hAnsi="Times New Roman" w:cs="Times New Roman"/>
          <w:sz w:val="26"/>
          <w:szCs w:val="26"/>
        </w:rPr>
      </w:pPr>
      <w:r w:rsidRPr="00471EFB">
        <w:rPr>
          <w:rFonts w:ascii="Times New Roman" w:hAnsi="Times New Roman" w:cs="Times New Roman"/>
          <w:b/>
          <w:bCs/>
          <w:sz w:val="26"/>
          <w:szCs w:val="26"/>
        </w:rPr>
        <w:t xml:space="preserve">Câu </w:t>
      </w:r>
      <w:r w:rsidRPr="00471EFB">
        <w:rPr>
          <w:rFonts w:ascii="Times New Roman" w:hAnsi="Times New Roman" w:cs="Times New Roman"/>
          <w:b/>
          <w:bCs/>
          <w:sz w:val="26"/>
          <w:szCs w:val="26"/>
        </w:rPr>
        <w:t>2</w:t>
      </w:r>
      <w:r w:rsidRPr="00471EFB">
        <w:rPr>
          <w:rFonts w:ascii="Times New Roman" w:hAnsi="Times New Roman" w:cs="Times New Roman"/>
          <w:b/>
          <w:bCs/>
          <w:sz w:val="26"/>
          <w:szCs w:val="26"/>
        </w:rPr>
        <w:t>:</w:t>
      </w:r>
      <w:r w:rsidRPr="00471EFB">
        <w:rPr>
          <w:rFonts w:ascii="Times New Roman" w:hAnsi="Times New Roman" w:cs="Times New Roman"/>
          <w:sz w:val="26"/>
          <w:szCs w:val="26"/>
        </w:rPr>
        <w:t xml:space="preserve"> </w:t>
      </w:r>
      <w:r w:rsidR="006148E3" w:rsidRPr="00471EFB">
        <w:rPr>
          <w:rFonts w:ascii="Times New Roman" w:hAnsi="Times New Roman" w:cs="Times New Roman"/>
          <w:sz w:val="26"/>
          <w:szCs w:val="26"/>
        </w:rPr>
        <w:t>Cho 13,7 gam kim loại A hóa trị II vào 200ml nước thu được 2,24 lít khí và</w:t>
      </w:r>
    </w:p>
    <w:p w14:paraId="6A649B19" w14:textId="440DE75A" w:rsidR="006148E3" w:rsidRPr="00471EFB" w:rsidRDefault="006148E3" w:rsidP="006148E3">
      <w:pPr>
        <w:rPr>
          <w:rFonts w:ascii="Times New Roman" w:hAnsi="Times New Roman" w:cs="Times New Roman"/>
          <w:sz w:val="26"/>
          <w:szCs w:val="26"/>
        </w:rPr>
      </w:pPr>
      <w:r w:rsidRPr="00471EFB">
        <w:rPr>
          <w:rFonts w:ascii="Times New Roman" w:hAnsi="Times New Roman" w:cs="Times New Roman"/>
          <w:sz w:val="26"/>
          <w:szCs w:val="26"/>
        </w:rPr>
        <w:t>dung dịch X. Tìm kim loại A và nồng độ dung dịch sau phản ứng</w:t>
      </w:r>
    </w:p>
    <w:p w14:paraId="647130D3" w14:textId="727E22DF" w:rsidR="0060285D" w:rsidRPr="00471EFB" w:rsidRDefault="0060285D" w:rsidP="006148E3">
      <w:pPr>
        <w:rPr>
          <w:rFonts w:ascii="Times New Roman" w:hAnsi="Times New Roman" w:cs="Times New Roman"/>
          <w:color w:val="000000"/>
          <w:sz w:val="26"/>
          <w:szCs w:val="26"/>
          <w:shd w:val="clear" w:color="auto" w:fill="FFFFFF"/>
          <w:vertAlign w:val="subscript"/>
        </w:rPr>
      </w:pPr>
      <w:r w:rsidRPr="00471EFB">
        <w:rPr>
          <w:rFonts w:ascii="Times New Roman" w:hAnsi="Times New Roman" w:cs="Times New Roman"/>
          <w:sz w:val="26"/>
          <w:szCs w:val="26"/>
        </w:rPr>
        <w:t xml:space="preserve">A   +   </w:t>
      </w:r>
      <w:r w:rsidR="007030DB" w:rsidRPr="00471EFB">
        <w:rPr>
          <w:rFonts w:ascii="Times New Roman" w:hAnsi="Times New Roman" w:cs="Times New Roman"/>
          <w:sz w:val="26"/>
          <w:szCs w:val="26"/>
        </w:rPr>
        <w:t>2</w:t>
      </w:r>
      <w:r w:rsidRPr="00471EFB">
        <w:rPr>
          <w:rFonts w:ascii="Times New Roman" w:hAnsi="Times New Roman" w:cs="Times New Roman"/>
          <w:sz w:val="26"/>
          <w:szCs w:val="26"/>
        </w:rPr>
        <w:t>H</w:t>
      </w:r>
      <w:r w:rsidRPr="00471EFB">
        <w:rPr>
          <w:rFonts w:ascii="Times New Roman" w:hAnsi="Times New Roman" w:cs="Times New Roman"/>
          <w:sz w:val="26"/>
          <w:szCs w:val="26"/>
          <w:vertAlign w:val="subscript"/>
        </w:rPr>
        <w:t>2</w:t>
      </w:r>
      <w:r w:rsidRPr="00471EFB">
        <w:rPr>
          <w:rFonts w:ascii="Times New Roman" w:hAnsi="Times New Roman" w:cs="Times New Roman"/>
          <w:sz w:val="26"/>
          <w:szCs w:val="26"/>
        </w:rPr>
        <w:t xml:space="preserve">O   </w:t>
      </w:r>
      <w:r w:rsidRPr="00471EFB">
        <w:rPr>
          <w:rFonts w:ascii="Times New Roman" w:hAnsi="Times New Roman" w:cs="Times New Roman"/>
          <w:color w:val="000000"/>
          <w:sz w:val="26"/>
          <w:szCs w:val="26"/>
          <w:shd w:val="clear" w:color="auto" w:fill="FFFFFF"/>
        </w:rPr>
        <w:t>→</w:t>
      </w:r>
      <w:r w:rsidRPr="00471EFB">
        <w:rPr>
          <w:rFonts w:ascii="Times New Roman" w:hAnsi="Times New Roman" w:cs="Times New Roman"/>
          <w:color w:val="000000"/>
          <w:sz w:val="26"/>
          <w:szCs w:val="26"/>
          <w:shd w:val="clear" w:color="auto" w:fill="FFFFFF"/>
        </w:rPr>
        <w:t xml:space="preserve">   </w:t>
      </w:r>
      <w:r w:rsidR="007030DB" w:rsidRPr="00471EFB">
        <w:rPr>
          <w:rFonts w:ascii="Times New Roman" w:hAnsi="Times New Roman" w:cs="Times New Roman"/>
          <w:color w:val="000000"/>
          <w:sz w:val="26"/>
          <w:szCs w:val="26"/>
          <w:shd w:val="clear" w:color="auto" w:fill="FFFFFF"/>
        </w:rPr>
        <w:t>A(OH)2</w:t>
      </w:r>
      <w:r w:rsidRPr="00471EFB">
        <w:rPr>
          <w:rFonts w:ascii="Times New Roman" w:hAnsi="Times New Roman" w:cs="Times New Roman"/>
          <w:color w:val="000000"/>
          <w:sz w:val="26"/>
          <w:szCs w:val="26"/>
          <w:shd w:val="clear" w:color="auto" w:fill="FFFFFF"/>
        </w:rPr>
        <w:t xml:space="preserve">   +   H</w:t>
      </w:r>
      <w:r w:rsidRPr="00471EFB">
        <w:rPr>
          <w:rFonts w:ascii="Times New Roman" w:hAnsi="Times New Roman" w:cs="Times New Roman"/>
          <w:color w:val="000000"/>
          <w:sz w:val="26"/>
          <w:szCs w:val="26"/>
          <w:shd w:val="clear" w:color="auto" w:fill="FFFFFF"/>
          <w:vertAlign w:val="subscript"/>
        </w:rPr>
        <w:t>2</w:t>
      </w:r>
    </w:p>
    <w:p w14:paraId="145DFC73" w14:textId="4D341259" w:rsidR="007030DB" w:rsidRPr="00471EFB" w:rsidRDefault="007030DB" w:rsidP="006148E3">
      <w:pPr>
        <w:rPr>
          <w:rFonts w:ascii="Times New Roman" w:hAnsi="Times New Roman" w:cs="Times New Roman"/>
          <w:color w:val="000000"/>
          <w:sz w:val="26"/>
          <w:szCs w:val="26"/>
          <w:shd w:val="clear" w:color="auto" w:fill="FFFFFF"/>
        </w:rPr>
      </w:pPr>
      <w:r w:rsidRPr="00471EFB">
        <w:rPr>
          <w:rFonts w:ascii="Times New Roman" w:hAnsi="Times New Roman" w:cs="Times New Roman"/>
          <w:color w:val="000000"/>
          <w:sz w:val="26"/>
          <w:szCs w:val="26"/>
          <w:shd w:val="clear" w:color="auto" w:fill="FFFFFF"/>
        </w:rPr>
        <w:t xml:space="preserve">0,1       0,2                 </w:t>
      </w:r>
      <w:r w:rsidR="00F54A6D" w:rsidRPr="00471EFB">
        <w:rPr>
          <w:rFonts w:ascii="Times New Roman" w:hAnsi="Times New Roman" w:cs="Times New Roman"/>
          <w:color w:val="000000"/>
          <w:sz w:val="26"/>
          <w:szCs w:val="26"/>
          <w:shd w:val="clear" w:color="auto" w:fill="FFFFFF"/>
        </w:rPr>
        <w:t>0,1</w:t>
      </w:r>
      <w:r w:rsidRPr="00471EFB">
        <w:rPr>
          <w:rFonts w:ascii="Times New Roman" w:hAnsi="Times New Roman" w:cs="Times New Roman"/>
          <w:color w:val="000000"/>
          <w:sz w:val="26"/>
          <w:szCs w:val="26"/>
          <w:shd w:val="clear" w:color="auto" w:fill="FFFFFF"/>
        </w:rPr>
        <w:t xml:space="preserve">             0,1    </w:t>
      </w:r>
    </w:p>
    <w:p w14:paraId="3C767145" w14:textId="39EBA3C4" w:rsidR="0060285D" w:rsidRPr="00471EFB" w:rsidRDefault="007030DB" w:rsidP="006148E3">
      <w:pPr>
        <w:rPr>
          <w:rFonts w:ascii="Times New Roman" w:hAnsi="Times New Roman" w:cs="Times New Roman"/>
          <w:color w:val="000000"/>
          <w:sz w:val="26"/>
          <w:szCs w:val="26"/>
          <w:shd w:val="clear" w:color="auto" w:fill="FFFFFF"/>
        </w:rPr>
      </w:pPr>
      <w:r w:rsidRPr="00471EFB">
        <w:rPr>
          <w:rFonts w:ascii="Times New Roman" w:hAnsi="Times New Roman" w:cs="Times New Roman"/>
          <w:color w:val="000000"/>
          <w:sz w:val="26"/>
          <w:szCs w:val="26"/>
          <w:shd w:val="clear" w:color="auto" w:fill="FFFFFF"/>
        </w:rPr>
        <w:t>n</w:t>
      </w:r>
      <w:r w:rsidRPr="00471EFB">
        <w:rPr>
          <w:rFonts w:ascii="Times New Roman" w:hAnsi="Times New Roman" w:cs="Times New Roman"/>
          <w:color w:val="000000"/>
          <w:sz w:val="26"/>
          <w:szCs w:val="26"/>
          <w:shd w:val="clear" w:color="auto" w:fill="FFFFFF"/>
          <w:vertAlign w:val="subscript"/>
        </w:rPr>
        <w:t>H2</w:t>
      </w:r>
      <w:r w:rsidR="0060285D" w:rsidRPr="00471EFB">
        <w:rPr>
          <w:rFonts w:ascii="Times New Roman" w:hAnsi="Times New Roman" w:cs="Times New Roman"/>
          <w:color w:val="000000"/>
          <w:sz w:val="26"/>
          <w:szCs w:val="26"/>
          <w:shd w:val="clear" w:color="auto" w:fill="FFFFFF"/>
        </w:rPr>
        <w:t xml:space="preserve"> = </w:t>
      </w:r>
      <w:r w:rsidRPr="00471EFB">
        <w:rPr>
          <w:rFonts w:ascii="Times New Roman" w:hAnsi="Times New Roman" w:cs="Times New Roman"/>
          <w:color w:val="000000"/>
          <w:sz w:val="26"/>
          <w:szCs w:val="26"/>
          <w:shd w:val="clear" w:color="auto" w:fill="FFFFFF"/>
        </w:rPr>
        <w:t>V</w:t>
      </w:r>
      <w:r w:rsidR="0060285D" w:rsidRPr="00471EFB">
        <w:rPr>
          <w:rFonts w:ascii="Times New Roman" w:hAnsi="Times New Roman" w:cs="Times New Roman"/>
          <w:color w:val="000000"/>
          <w:sz w:val="26"/>
          <w:szCs w:val="26"/>
          <w:shd w:val="clear" w:color="auto" w:fill="FFFFFF"/>
        </w:rPr>
        <w:t>/22,4 = 2,24/22,4 = 0,1 (mol)</w:t>
      </w:r>
    </w:p>
    <w:p w14:paraId="35785542" w14:textId="21BC223D" w:rsidR="0060285D" w:rsidRPr="00471EFB" w:rsidRDefault="007030DB" w:rsidP="006148E3">
      <w:pPr>
        <w:rPr>
          <w:rFonts w:ascii="Times New Roman" w:hAnsi="Times New Roman" w:cs="Times New Roman"/>
          <w:sz w:val="26"/>
          <w:szCs w:val="26"/>
        </w:rPr>
      </w:pP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A</w:t>
      </w:r>
      <w:r w:rsidRPr="00471EFB">
        <w:rPr>
          <w:rFonts w:ascii="Times New Roman" w:hAnsi="Times New Roman" w:cs="Times New Roman"/>
          <w:sz w:val="26"/>
          <w:szCs w:val="26"/>
        </w:rPr>
        <w:t xml:space="preserve"> = m/n = 13,7/0,1 = 137 (g/mol)</w:t>
      </w:r>
    </w:p>
    <w:p w14:paraId="7C761BC6" w14:textId="02394C07" w:rsidR="007030DB" w:rsidRPr="00471EFB" w:rsidRDefault="007030DB" w:rsidP="007030DB">
      <w:pPr>
        <w:pStyle w:val="ListParagraph"/>
        <w:numPr>
          <w:ilvl w:val="0"/>
          <w:numId w:val="9"/>
        </w:numPr>
        <w:rPr>
          <w:rFonts w:ascii="Times New Roman" w:hAnsi="Times New Roman" w:cs="Times New Roman"/>
          <w:sz w:val="26"/>
          <w:szCs w:val="26"/>
        </w:rPr>
      </w:pPr>
      <w:r w:rsidRPr="00471EFB">
        <w:rPr>
          <w:rFonts w:ascii="Times New Roman" w:hAnsi="Times New Roman" w:cs="Times New Roman"/>
          <w:sz w:val="26"/>
          <w:szCs w:val="26"/>
        </w:rPr>
        <w:t>A là Bari (Ba)</w:t>
      </w:r>
    </w:p>
    <w:p w14:paraId="6B264B28" w14:textId="1E393E2A" w:rsidR="007030DB" w:rsidRPr="00471EFB" w:rsidRDefault="00F54A6D" w:rsidP="007030DB">
      <w:pPr>
        <w:rPr>
          <w:rFonts w:ascii="Times New Roman" w:hAnsi="Times New Roman" w:cs="Times New Roman"/>
          <w:sz w:val="26"/>
          <w:szCs w:val="26"/>
        </w:rPr>
      </w:pP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H2O</w:t>
      </w:r>
      <w:r w:rsidRPr="00471EFB">
        <w:rPr>
          <w:rFonts w:ascii="Times New Roman" w:hAnsi="Times New Roman" w:cs="Times New Roman"/>
          <w:sz w:val="26"/>
          <w:szCs w:val="26"/>
        </w:rPr>
        <w:t xml:space="preserve"> = n.M = 0,2 . (1.2+16) = 3,6 (g)</w:t>
      </w:r>
    </w:p>
    <w:p w14:paraId="3D3A8117" w14:textId="1B6E362F" w:rsidR="00F54A6D" w:rsidRPr="00471EFB" w:rsidRDefault="00F54A6D" w:rsidP="007030DB">
      <w:pPr>
        <w:rPr>
          <w:rFonts w:ascii="Times New Roman" w:hAnsi="Times New Roman" w:cs="Times New Roman"/>
          <w:sz w:val="26"/>
          <w:szCs w:val="26"/>
        </w:rPr>
      </w:pP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H2</w:t>
      </w:r>
      <w:r w:rsidRPr="00471EFB">
        <w:rPr>
          <w:rFonts w:ascii="Times New Roman" w:hAnsi="Times New Roman" w:cs="Times New Roman"/>
          <w:sz w:val="26"/>
          <w:szCs w:val="26"/>
        </w:rPr>
        <w:t xml:space="preserve"> = n.M = 0,</w:t>
      </w:r>
      <w:r w:rsidRPr="00471EFB">
        <w:rPr>
          <w:rFonts w:ascii="Times New Roman" w:hAnsi="Times New Roman" w:cs="Times New Roman"/>
          <w:sz w:val="26"/>
          <w:szCs w:val="26"/>
        </w:rPr>
        <w:t>1</w:t>
      </w:r>
      <w:r w:rsidRPr="00471EFB">
        <w:rPr>
          <w:rFonts w:ascii="Times New Roman" w:hAnsi="Times New Roman" w:cs="Times New Roman"/>
          <w:sz w:val="26"/>
          <w:szCs w:val="26"/>
        </w:rPr>
        <w:t xml:space="preserve"> . (1.2) = </w:t>
      </w:r>
      <w:r w:rsidRPr="00471EFB">
        <w:rPr>
          <w:rFonts w:ascii="Times New Roman" w:hAnsi="Times New Roman" w:cs="Times New Roman"/>
          <w:sz w:val="26"/>
          <w:szCs w:val="26"/>
        </w:rPr>
        <w:t>0,2</w:t>
      </w:r>
      <w:r w:rsidRPr="00471EFB">
        <w:rPr>
          <w:rFonts w:ascii="Times New Roman" w:hAnsi="Times New Roman" w:cs="Times New Roman"/>
          <w:sz w:val="26"/>
          <w:szCs w:val="26"/>
        </w:rPr>
        <w:t xml:space="preserve"> (g)</w:t>
      </w:r>
    </w:p>
    <w:p w14:paraId="3CAEBCB9" w14:textId="61B0B4C6" w:rsidR="007030DB" w:rsidRPr="00471EFB" w:rsidRDefault="007030DB" w:rsidP="007030DB">
      <w:pPr>
        <w:rPr>
          <w:rFonts w:ascii="Times New Roman" w:hAnsi="Times New Roman" w:cs="Times New Roman"/>
          <w:sz w:val="26"/>
          <w:szCs w:val="26"/>
        </w:rPr>
      </w:pP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 xml:space="preserve">ddspu </w:t>
      </w:r>
      <w:r w:rsidRPr="00471EFB">
        <w:rPr>
          <w:rFonts w:ascii="Times New Roman" w:hAnsi="Times New Roman" w:cs="Times New Roman"/>
          <w:sz w:val="26"/>
          <w:szCs w:val="26"/>
        </w:rPr>
        <w:t>= 13,7 +</w:t>
      </w:r>
      <w:r w:rsidR="00F54A6D" w:rsidRPr="00471EFB">
        <w:rPr>
          <w:rFonts w:ascii="Times New Roman" w:hAnsi="Times New Roman" w:cs="Times New Roman"/>
          <w:sz w:val="26"/>
          <w:szCs w:val="26"/>
        </w:rPr>
        <w:t xml:space="preserve"> 3,6 – 0,2 = 17,1 (g)</w:t>
      </w:r>
    </w:p>
    <w:p w14:paraId="531404F8" w14:textId="095D6451" w:rsidR="00F54A6D" w:rsidRPr="00471EFB" w:rsidRDefault="00F54A6D" w:rsidP="007030DB">
      <w:pPr>
        <w:rPr>
          <w:rFonts w:ascii="Times New Roman" w:hAnsi="Times New Roman" w:cs="Times New Roman"/>
          <w:sz w:val="26"/>
          <w:szCs w:val="26"/>
        </w:rPr>
      </w:pP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 xml:space="preserve">Ba(OH)2 </w:t>
      </w:r>
      <w:r w:rsidRPr="00471EFB">
        <w:rPr>
          <w:rFonts w:ascii="Times New Roman" w:hAnsi="Times New Roman" w:cs="Times New Roman"/>
          <w:sz w:val="26"/>
          <w:szCs w:val="26"/>
        </w:rPr>
        <w:t>= n.M = 0,1 . (137+(16+1).2) =  17,1 (g)</w:t>
      </w:r>
    </w:p>
    <w:p w14:paraId="5EDE1BD7" w14:textId="292BA52C" w:rsidR="00F54A6D" w:rsidRPr="00471EFB" w:rsidRDefault="00F54A6D" w:rsidP="007030DB">
      <w:pPr>
        <w:rPr>
          <w:rFonts w:ascii="Times New Roman" w:hAnsi="Times New Roman" w:cs="Times New Roman"/>
          <w:sz w:val="26"/>
          <w:szCs w:val="26"/>
        </w:rPr>
      </w:pPr>
      <w:r w:rsidRPr="00471EFB">
        <w:rPr>
          <w:rStyle w:val="mjx-char"/>
          <w:rFonts w:ascii="Times New Roman" w:hAnsi="Times New Roman" w:cs="Times New Roman"/>
          <w:color w:val="262626"/>
          <w:sz w:val="26"/>
          <w:szCs w:val="26"/>
          <w:shd w:val="clear" w:color="auto" w:fill="FFFFFF"/>
        </w:rPr>
        <w:t>C%</w:t>
      </w:r>
      <w:r w:rsidRPr="00471EFB">
        <w:rPr>
          <w:rStyle w:val="mjx-char"/>
          <w:rFonts w:ascii="Times New Roman" w:hAnsi="Times New Roman" w:cs="Times New Roman"/>
          <w:color w:val="262626"/>
          <w:sz w:val="26"/>
          <w:szCs w:val="26"/>
          <w:shd w:val="clear" w:color="auto" w:fill="FFFFFF"/>
          <w:vertAlign w:val="subscript"/>
        </w:rPr>
        <w:t>Ba(OH)2</w:t>
      </w:r>
      <w:r w:rsidRPr="00471EFB">
        <w:rPr>
          <w:rStyle w:val="mjx-char"/>
          <w:rFonts w:ascii="Times New Roman" w:hAnsi="Times New Roman" w:cs="Times New Roman"/>
          <w:color w:val="262626"/>
          <w:sz w:val="26"/>
          <w:szCs w:val="26"/>
          <w:shd w:val="clear" w:color="auto" w:fill="FFFFFF"/>
          <w:vertAlign w:val="subscript"/>
        </w:rPr>
        <w:t xml:space="preserve"> </w:t>
      </w:r>
      <w:r w:rsidRPr="00471EFB">
        <w:rPr>
          <w:rStyle w:val="mjx-char"/>
          <w:rFonts w:ascii="Times New Roman" w:hAnsi="Times New Roman" w:cs="Times New Roman"/>
          <w:color w:val="262626"/>
          <w:sz w:val="26"/>
          <w:szCs w:val="26"/>
          <w:shd w:val="clear" w:color="auto" w:fill="FFFFFF"/>
        </w:rPr>
        <w:t>= (17,1/17,1).100 = 100%</w:t>
      </w:r>
    </w:p>
    <w:p w14:paraId="309EFB24" w14:textId="5721BAF3" w:rsidR="006148E3" w:rsidRPr="00471EFB" w:rsidRDefault="0060285D" w:rsidP="006148E3">
      <w:pPr>
        <w:rPr>
          <w:rFonts w:ascii="Times New Roman" w:hAnsi="Times New Roman" w:cs="Times New Roman"/>
          <w:sz w:val="26"/>
          <w:szCs w:val="26"/>
        </w:rPr>
      </w:pPr>
      <w:r w:rsidRPr="00471EFB">
        <w:rPr>
          <w:rFonts w:ascii="Times New Roman" w:hAnsi="Times New Roman" w:cs="Times New Roman"/>
          <w:b/>
          <w:bCs/>
          <w:sz w:val="26"/>
          <w:szCs w:val="26"/>
        </w:rPr>
        <w:t xml:space="preserve">Câu </w:t>
      </w:r>
      <w:r w:rsidRPr="00471EFB">
        <w:rPr>
          <w:rFonts w:ascii="Times New Roman" w:hAnsi="Times New Roman" w:cs="Times New Roman"/>
          <w:b/>
          <w:bCs/>
          <w:sz w:val="26"/>
          <w:szCs w:val="26"/>
        </w:rPr>
        <w:t>3</w:t>
      </w:r>
      <w:r w:rsidRPr="00471EFB">
        <w:rPr>
          <w:rFonts w:ascii="Times New Roman" w:hAnsi="Times New Roman" w:cs="Times New Roman"/>
          <w:b/>
          <w:bCs/>
          <w:sz w:val="26"/>
          <w:szCs w:val="26"/>
        </w:rPr>
        <w:t>:</w:t>
      </w:r>
      <w:r w:rsidRPr="00471EFB">
        <w:rPr>
          <w:rFonts w:ascii="Times New Roman" w:hAnsi="Times New Roman" w:cs="Times New Roman"/>
          <w:sz w:val="26"/>
          <w:szCs w:val="26"/>
        </w:rPr>
        <w:t xml:space="preserve"> </w:t>
      </w:r>
      <w:r w:rsidR="006148E3" w:rsidRPr="00471EFB">
        <w:rPr>
          <w:rFonts w:ascii="Times New Roman" w:hAnsi="Times New Roman" w:cs="Times New Roman"/>
          <w:sz w:val="26"/>
          <w:szCs w:val="26"/>
        </w:rPr>
        <w:t>Cho 6,3 gam Al và Mg vào dung dịch HNO3 thu được 4,48 lít khí NO (đktc).</w:t>
      </w:r>
    </w:p>
    <w:p w14:paraId="5E156932" w14:textId="0A6C490D" w:rsidR="006148E3" w:rsidRPr="00471EFB" w:rsidRDefault="006148E3" w:rsidP="006148E3">
      <w:pPr>
        <w:rPr>
          <w:rFonts w:ascii="Times New Roman" w:hAnsi="Times New Roman" w:cs="Times New Roman"/>
          <w:sz w:val="26"/>
          <w:szCs w:val="26"/>
        </w:rPr>
      </w:pPr>
      <w:r w:rsidRPr="00471EFB">
        <w:rPr>
          <w:rFonts w:ascii="Times New Roman" w:hAnsi="Times New Roman" w:cs="Times New Roman"/>
          <w:sz w:val="26"/>
          <w:szCs w:val="26"/>
        </w:rPr>
        <w:t>Tính thành phần phần trăm theo khối lượng từng kim loại và khối lượng muối.</w:t>
      </w:r>
    </w:p>
    <w:p w14:paraId="773B36CF" w14:textId="15469E3A" w:rsidR="00F54A6D" w:rsidRPr="00471EFB" w:rsidRDefault="00F54A6D" w:rsidP="006148E3">
      <w:pPr>
        <w:rPr>
          <w:rFonts w:ascii="Times New Roman" w:hAnsi="Times New Roman" w:cs="Times New Roman"/>
          <w:color w:val="000000"/>
          <w:sz w:val="26"/>
          <w:szCs w:val="26"/>
          <w:shd w:val="clear" w:color="auto" w:fill="FFFFFF"/>
        </w:rPr>
      </w:pPr>
      <w:r w:rsidRPr="00471EFB">
        <w:rPr>
          <w:rFonts w:ascii="Times New Roman" w:hAnsi="Times New Roman" w:cs="Times New Roman"/>
          <w:sz w:val="26"/>
          <w:szCs w:val="26"/>
        </w:rPr>
        <w:t xml:space="preserve">Al   +   </w:t>
      </w:r>
      <w:r w:rsidR="00744FB1" w:rsidRPr="00471EFB">
        <w:rPr>
          <w:rFonts w:ascii="Times New Roman" w:hAnsi="Times New Roman" w:cs="Times New Roman"/>
          <w:sz w:val="26"/>
          <w:szCs w:val="26"/>
        </w:rPr>
        <w:t>4</w:t>
      </w:r>
      <w:r w:rsidRPr="00471EFB">
        <w:rPr>
          <w:rFonts w:ascii="Times New Roman" w:hAnsi="Times New Roman" w:cs="Times New Roman"/>
          <w:sz w:val="26"/>
          <w:szCs w:val="26"/>
        </w:rPr>
        <w:t>HNO</w:t>
      </w:r>
      <w:r w:rsidRPr="00471EFB">
        <w:rPr>
          <w:rFonts w:ascii="Times New Roman" w:hAnsi="Times New Roman" w:cs="Times New Roman"/>
          <w:sz w:val="26"/>
          <w:szCs w:val="26"/>
          <w:vertAlign w:val="subscript"/>
        </w:rPr>
        <w:t>3</w:t>
      </w:r>
      <w:r w:rsidRPr="00471EFB">
        <w:rPr>
          <w:rFonts w:ascii="Times New Roman" w:hAnsi="Times New Roman" w:cs="Times New Roman"/>
          <w:sz w:val="26"/>
          <w:szCs w:val="26"/>
        </w:rPr>
        <w:t xml:space="preserve">   </w:t>
      </w:r>
      <w:r w:rsidRPr="00471EFB">
        <w:rPr>
          <w:rFonts w:ascii="Times New Roman" w:hAnsi="Times New Roman" w:cs="Times New Roman"/>
          <w:color w:val="000000"/>
          <w:sz w:val="26"/>
          <w:szCs w:val="26"/>
          <w:shd w:val="clear" w:color="auto" w:fill="FFFFFF"/>
        </w:rPr>
        <w:t>→</w:t>
      </w:r>
      <w:r w:rsidRPr="00471EFB">
        <w:rPr>
          <w:rFonts w:ascii="Times New Roman" w:hAnsi="Times New Roman" w:cs="Times New Roman"/>
          <w:color w:val="000000"/>
          <w:sz w:val="26"/>
          <w:szCs w:val="26"/>
          <w:shd w:val="clear" w:color="auto" w:fill="FFFFFF"/>
        </w:rPr>
        <w:t xml:space="preserve">   Al(NO</w:t>
      </w:r>
      <w:r w:rsidRPr="00471EFB">
        <w:rPr>
          <w:rFonts w:ascii="Times New Roman" w:hAnsi="Times New Roman" w:cs="Times New Roman"/>
          <w:color w:val="000000"/>
          <w:sz w:val="26"/>
          <w:szCs w:val="26"/>
          <w:shd w:val="clear" w:color="auto" w:fill="FFFFFF"/>
          <w:vertAlign w:val="subscript"/>
        </w:rPr>
        <w:t>3</w:t>
      </w:r>
      <w:r w:rsidRPr="00471EFB">
        <w:rPr>
          <w:rFonts w:ascii="Times New Roman" w:hAnsi="Times New Roman" w:cs="Times New Roman"/>
          <w:color w:val="000000"/>
          <w:sz w:val="26"/>
          <w:szCs w:val="26"/>
          <w:shd w:val="clear" w:color="auto" w:fill="FFFFFF"/>
        </w:rPr>
        <w:t>)</w:t>
      </w:r>
      <w:r w:rsidRPr="00471EFB">
        <w:rPr>
          <w:rFonts w:ascii="Times New Roman" w:hAnsi="Times New Roman" w:cs="Times New Roman"/>
          <w:color w:val="000000"/>
          <w:sz w:val="26"/>
          <w:szCs w:val="26"/>
          <w:shd w:val="clear" w:color="auto" w:fill="FFFFFF"/>
          <w:vertAlign w:val="subscript"/>
        </w:rPr>
        <w:t>3</w:t>
      </w:r>
      <w:r w:rsidRPr="00471EFB">
        <w:rPr>
          <w:rFonts w:ascii="Times New Roman" w:hAnsi="Times New Roman" w:cs="Times New Roman"/>
          <w:color w:val="000000"/>
          <w:sz w:val="26"/>
          <w:szCs w:val="26"/>
          <w:shd w:val="clear" w:color="auto" w:fill="FFFFFF"/>
        </w:rPr>
        <w:t xml:space="preserve">   +   NO   </w:t>
      </w:r>
      <w:r w:rsidR="00744FB1" w:rsidRPr="00471EFB">
        <w:rPr>
          <w:rFonts w:ascii="Times New Roman" w:hAnsi="Times New Roman" w:cs="Times New Roman"/>
          <w:color w:val="000000"/>
          <w:sz w:val="26"/>
          <w:szCs w:val="26"/>
          <w:shd w:val="clear" w:color="auto" w:fill="FFFFFF"/>
        </w:rPr>
        <w:t>+   2H</w:t>
      </w:r>
      <w:r w:rsidR="00744FB1" w:rsidRPr="00471EFB">
        <w:rPr>
          <w:rFonts w:ascii="Times New Roman" w:hAnsi="Times New Roman" w:cs="Times New Roman"/>
          <w:color w:val="000000"/>
          <w:sz w:val="26"/>
          <w:szCs w:val="26"/>
          <w:shd w:val="clear" w:color="auto" w:fill="FFFFFF"/>
          <w:vertAlign w:val="subscript"/>
        </w:rPr>
        <w:t>2</w:t>
      </w:r>
      <w:r w:rsidR="00744FB1" w:rsidRPr="00471EFB">
        <w:rPr>
          <w:rFonts w:ascii="Times New Roman" w:hAnsi="Times New Roman" w:cs="Times New Roman"/>
          <w:color w:val="000000"/>
          <w:sz w:val="26"/>
          <w:szCs w:val="26"/>
          <w:shd w:val="clear" w:color="auto" w:fill="FFFFFF"/>
        </w:rPr>
        <w:t>O</w:t>
      </w:r>
    </w:p>
    <w:p w14:paraId="0C7015FE" w14:textId="57B22D3A" w:rsidR="00744FB1" w:rsidRPr="00471EFB" w:rsidRDefault="00AB235A" w:rsidP="006148E3">
      <w:pPr>
        <w:rPr>
          <w:rFonts w:ascii="Times New Roman" w:hAnsi="Times New Roman" w:cs="Times New Roman"/>
          <w:color w:val="000000"/>
          <w:sz w:val="26"/>
          <w:szCs w:val="26"/>
          <w:shd w:val="clear" w:color="auto" w:fill="FFFFFF"/>
        </w:rPr>
      </w:pPr>
      <w:r w:rsidRPr="00471EFB">
        <w:rPr>
          <w:rFonts w:ascii="Times New Roman" w:hAnsi="Times New Roman" w:cs="Times New Roman"/>
          <w:color w:val="000000"/>
          <w:sz w:val="26"/>
          <w:szCs w:val="26"/>
          <w:shd w:val="clear" w:color="auto" w:fill="FFFFFF"/>
        </w:rPr>
        <w:t xml:space="preserve">X                                X                    X                             </w:t>
      </w:r>
    </w:p>
    <w:p w14:paraId="49E67DF2" w14:textId="43087336" w:rsidR="00744FB1" w:rsidRPr="00471EFB" w:rsidRDefault="00744FB1" w:rsidP="00744FB1">
      <w:pPr>
        <w:rPr>
          <w:rFonts w:ascii="Times New Roman" w:hAnsi="Times New Roman" w:cs="Times New Roman"/>
          <w:color w:val="000000"/>
          <w:sz w:val="26"/>
          <w:szCs w:val="26"/>
          <w:shd w:val="clear" w:color="auto" w:fill="FFFFFF"/>
        </w:rPr>
      </w:pPr>
      <w:r w:rsidRPr="00471EFB">
        <w:rPr>
          <w:rFonts w:ascii="Times New Roman" w:hAnsi="Times New Roman" w:cs="Times New Roman"/>
          <w:sz w:val="26"/>
          <w:szCs w:val="26"/>
        </w:rPr>
        <w:t>3Mg</w:t>
      </w:r>
      <w:r w:rsidRPr="00471EFB">
        <w:rPr>
          <w:rFonts w:ascii="Times New Roman" w:hAnsi="Times New Roman" w:cs="Times New Roman"/>
          <w:sz w:val="26"/>
          <w:szCs w:val="26"/>
        </w:rPr>
        <w:t xml:space="preserve">   +   </w:t>
      </w:r>
      <w:r w:rsidRPr="00471EFB">
        <w:rPr>
          <w:rFonts w:ascii="Times New Roman" w:hAnsi="Times New Roman" w:cs="Times New Roman"/>
          <w:sz w:val="26"/>
          <w:szCs w:val="26"/>
        </w:rPr>
        <w:t>8</w:t>
      </w:r>
      <w:r w:rsidRPr="00471EFB">
        <w:rPr>
          <w:rFonts w:ascii="Times New Roman" w:hAnsi="Times New Roman" w:cs="Times New Roman"/>
          <w:sz w:val="26"/>
          <w:szCs w:val="26"/>
        </w:rPr>
        <w:t>HNO</w:t>
      </w:r>
      <w:r w:rsidRPr="00471EFB">
        <w:rPr>
          <w:rFonts w:ascii="Times New Roman" w:hAnsi="Times New Roman" w:cs="Times New Roman"/>
          <w:sz w:val="26"/>
          <w:szCs w:val="26"/>
          <w:vertAlign w:val="subscript"/>
        </w:rPr>
        <w:t>3</w:t>
      </w:r>
      <w:r w:rsidRPr="00471EFB">
        <w:rPr>
          <w:rFonts w:ascii="Times New Roman" w:hAnsi="Times New Roman" w:cs="Times New Roman"/>
          <w:sz w:val="26"/>
          <w:szCs w:val="26"/>
        </w:rPr>
        <w:t xml:space="preserve">   </w:t>
      </w:r>
      <w:r w:rsidRPr="00471EFB">
        <w:rPr>
          <w:rFonts w:ascii="Times New Roman" w:hAnsi="Times New Roman" w:cs="Times New Roman"/>
          <w:color w:val="000000"/>
          <w:sz w:val="26"/>
          <w:szCs w:val="26"/>
          <w:shd w:val="clear" w:color="auto" w:fill="FFFFFF"/>
        </w:rPr>
        <w:t xml:space="preserve">→   </w:t>
      </w:r>
      <w:r w:rsidRPr="00471EFB">
        <w:rPr>
          <w:rFonts w:ascii="Times New Roman" w:hAnsi="Times New Roman" w:cs="Times New Roman"/>
          <w:color w:val="000000"/>
          <w:sz w:val="26"/>
          <w:szCs w:val="26"/>
          <w:shd w:val="clear" w:color="auto" w:fill="FFFFFF"/>
        </w:rPr>
        <w:t>3Mg</w:t>
      </w:r>
      <w:r w:rsidRPr="00471EFB">
        <w:rPr>
          <w:rFonts w:ascii="Times New Roman" w:hAnsi="Times New Roman" w:cs="Times New Roman"/>
          <w:color w:val="000000"/>
          <w:sz w:val="26"/>
          <w:szCs w:val="26"/>
          <w:shd w:val="clear" w:color="auto" w:fill="FFFFFF"/>
        </w:rPr>
        <w:t>(NO</w:t>
      </w:r>
      <w:r w:rsidRPr="00471EFB">
        <w:rPr>
          <w:rFonts w:ascii="Times New Roman" w:hAnsi="Times New Roman" w:cs="Times New Roman"/>
          <w:color w:val="000000"/>
          <w:sz w:val="26"/>
          <w:szCs w:val="26"/>
          <w:shd w:val="clear" w:color="auto" w:fill="FFFFFF"/>
          <w:vertAlign w:val="subscript"/>
        </w:rPr>
        <w:t>3</w:t>
      </w:r>
      <w:r w:rsidRPr="00471EFB">
        <w:rPr>
          <w:rFonts w:ascii="Times New Roman" w:hAnsi="Times New Roman" w:cs="Times New Roman"/>
          <w:color w:val="000000"/>
          <w:sz w:val="26"/>
          <w:szCs w:val="26"/>
          <w:shd w:val="clear" w:color="auto" w:fill="FFFFFF"/>
        </w:rPr>
        <w:t>)</w:t>
      </w:r>
      <w:r w:rsidRPr="00471EFB">
        <w:rPr>
          <w:rFonts w:ascii="Times New Roman" w:hAnsi="Times New Roman" w:cs="Times New Roman"/>
          <w:color w:val="000000"/>
          <w:sz w:val="26"/>
          <w:szCs w:val="26"/>
          <w:shd w:val="clear" w:color="auto" w:fill="FFFFFF"/>
          <w:vertAlign w:val="subscript"/>
        </w:rPr>
        <w:t>2</w:t>
      </w:r>
      <w:r w:rsidRPr="00471EFB">
        <w:rPr>
          <w:rFonts w:ascii="Times New Roman" w:hAnsi="Times New Roman" w:cs="Times New Roman"/>
          <w:color w:val="000000"/>
          <w:sz w:val="26"/>
          <w:szCs w:val="26"/>
          <w:shd w:val="clear" w:color="auto" w:fill="FFFFFF"/>
        </w:rPr>
        <w:t xml:space="preserve">   +   </w:t>
      </w:r>
      <w:r w:rsidRPr="00471EFB">
        <w:rPr>
          <w:rFonts w:ascii="Times New Roman" w:hAnsi="Times New Roman" w:cs="Times New Roman"/>
          <w:color w:val="000000"/>
          <w:sz w:val="26"/>
          <w:szCs w:val="26"/>
          <w:shd w:val="clear" w:color="auto" w:fill="FFFFFF"/>
        </w:rPr>
        <w:t>2</w:t>
      </w:r>
      <w:r w:rsidRPr="00471EFB">
        <w:rPr>
          <w:rFonts w:ascii="Times New Roman" w:hAnsi="Times New Roman" w:cs="Times New Roman"/>
          <w:color w:val="000000"/>
          <w:sz w:val="26"/>
          <w:szCs w:val="26"/>
          <w:shd w:val="clear" w:color="auto" w:fill="FFFFFF"/>
        </w:rPr>
        <w:t xml:space="preserve">NO   +   </w:t>
      </w:r>
      <w:r w:rsidRPr="00471EFB">
        <w:rPr>
          <w:rFonts w:ascii="Times New Roman" w:hAnsi="Times New Roman" w:cs="Times New Roman"/>
          <w:color w:val="000000"/>
          <w:sz w:val="26"/>
          <w:szCs w:val="26"/>
          <w:shd w:val="clear" w:color="auto" w:fill="FFFFFF"/>
        </w:rPr>
        <w:t>4</w:t>
      </w:r>
      <w:r w:rsidRPr="00471EFB">
        <w:rPr>
          <w:rFonts w:ascii="Times New Roman" w:hAnsi="Times New Roman" w:cs="Times New Roman"/>
          <w:color w:val="000000"/>
          <w:sz w:val="26"/>
          <w:szCs w:val="26"/>
          <w:shd w:val="clear" w:color="auto" w:fill="FFFFFF"/>
        </w:rPr>
        <w:t>H</w:t>
      </w:r>
      <w:r w:rsidRPr="00471EFB">
        <w:rPr>
          <w:rFonts w:ascii="Times New Roman" w:hAnsi="Times New Roman" w:cs="Times New Roman"/>
          <w:color w:val="000000"/>
          <w:sz w:val="26"/>
          <w:szCs w:val="26"/>
          <w:shd w:val="clear" w:color="auto" w:fill="FFFFFF"/>
          <w:vertAlign w:val="subscript"/>
        </w:rPr>
        <w:t>2</w:t>
      </w:r>
      <w:r w:rsidRPr="00471EFB">
        <w:rPr>
          <w:rFonts w:ascii="Times New Roman" w:hAnsi="Times New Roman" w:cs="Times New Roman"/>
          <w:color w:val="000000"/>
          <w:sz w:val="26"/>
          <w:szCs w:val="26"/>
          <w:shd w:val="clear" w:color="auto" w:fill="FFFFFF"/>
        </w:rPr>
        <w:t>O</w:t>
      </w:r>
    </w:p>
    <w:p w14:paraId="3638B276" w14:textId="6367319E" w:rsidR="00744FB1" w:rsidRPr="00471EFB" w:rsidRDefault="00AB235A" w:rsidP="00744FB1">
      <w:pPr>
        <w:rPr>
          <w:rFonts w:ascii="Times New Roman" w:hAnsi="Times New Roman" w:cs="Times New Roman"/>
          <w:color w:val="000000"/>
          <w:sz w:val="26"/>
          <w:szCs w:val="26"/>
          <w:shd w:val="clear" w:color="auto" w:fill="FFFFFF"/>
        </w:rPr>
      </w:pPr>
      <w:r w:rsidRPr="00471EFB">
        <w:rPr>
          <w:rFonts w:ascii="Times New Roman" w:hAnsi="Times New Roman" w:cs="Times New Roman"/>
          <w:color w:val="000000"/>
          <w:sz w:val="26"/>
          <w:szCs w:val="26"/>
          <w:shd w:val="clear" w:color="auto" w:fill="FFFFFF"/>
        </w:rPr>
        <w:t>Y                                    Y                        2</w:t>
      </w:r>
      <w:r w:rsidR="008425A2" w:rsidRPr="00471EFB">
        <w:rPr>
          <w:rFonts w:ascii="Times New Roman" w:hAnsi="Times New Roman" w:cs="Times New Roman"/>
          <w:color w:val="000000"/>
          <w:sz w:val="26"/>
          <w:szCs w:val="26"/>
          <w:shd w:val="clear" w:color="auto" w:fill="FFFFFF"/>
        </w:rPr>
        <w:t>/3</w:t>
      </w:r>
      <w:r w:rsidRPr="00471EFB">
        <w:rPr>
          <w:rFonts w:ascii="Times New Roman" w:hAnsi="Times New Roman" w:cs="Times New Roman"/>
          <w:color w:val="000000"/>
          <w:sz w:val="26"/>
          <w:szCs w:val="26"/>
          <w:shd w:val="clear" w:color="auto" w:fill="FFFFFF"/>
        </w:rPr>
        <w:t xml:space="preserve">Y                                  </w:t>
      </w:r>
    </w:p>
    <w:p w14:paraId="3AD5AA7C" w14:textId="608B67CB" w:rsidR="00744FB1" w:rsidRPr="00471EFB" w:rsidRDefault="00744FB1" w:rsidP="00744FB1">
      <w:pPr>
        <w:rPr>
          <w:rFonts w:ascii="Times New Roman" w:hAnsi="Times New Roman" w:cs="Times New Roman"/>
          <w:sz w:val="26"/>
          <w:szCs w:val="26"/>
        </w:rPr>
      </w:pPr>
      <w:r w:rsidRPr="00471EFB">
        <w:rPr>
          <w:rFonts w:ascii="Times New Roman" w:hAnsi="Times New Roman" w:cs="Times New Roman"/>
          <w:color w:val="000000"/>
          <w:sz w:val="26"/>
          <w:szCs w:val="26"/>
          <w:shd w:val="clear" w:color="auto" w:fill="FFFFFF"/>
        </w:rPr>
        <w:t>n</w:t>
      </w:r>
      <w:r w:rsidRPr="00471EFB">
        <w:rPr>
          <w:rFonts w:ascii="Times New Roman" w:hAnsi="Times New Roman" w:cs="Times New Roman"/>
          <w:color w:val="000000"/>
          <w:sz w:val="26"/>
          <w:szCs w:val="26"/>
          <w:shd w:val="clear" w:color="auto" w:fill="FFFFFF"/>
          <w:vertAlign w:val="subscript"/>
        </w:rPr>
        <w:t xml:space="preserve">NO </w:t>
      </w:r>
      <w:r w:rsidRPr="00471EFB">
        <w:rPr>
          <w:rFonts w:ascii="Times New Roman" w:hAnsi="Times New Roman" w:cs="Times New Roman"/>
          <w:color w:val="000000"/>
          <w:sz w:val="26"/>
          <w:szCs w:val="26"/>
          <w:shd w:val="clear" w:color="auto" w:fill="FFFFFF"/>
        </w:rPr>
        <w:t xml:space="preserve">= </w:t>
      </w:r>
      <w:r w:rsidR="00AB235A" w:rsidRPr="00471EFB">
        <w:rPr>
          <w:rFonts w:ascii="Times New Roman" w:hAnsi="Times New Roman" w:cs="Times New Roman"/>
          <w:color w:val="000000"/>
          <w:sz w:val="26"/>
          <w:szCs w:val="26"/>
          <w:shd w:val="clear" w:color="auto" w:fill="FFFFFF"/>
        </w:rPr>
        <w:t>V</w:t>
      </w:r>
      <w:r w:rsidRPr="00471EFB">
        <w:rPr>
          <w:rFonts w:ascii="Times New Roman" w:hAnsi="Times New Roman" w:cs="Times New Roman"/>
          <w:color w:val="000000"/>
          <w:sz w:val="26"/>
          <w:szCs w:val="26"/>
          <w:shd w:val="clear" w:color="auto" w:fill="FFFFFF"/>
        </w:rPr>
        <w:t xml:space="preserve">/22,4 = </w:t>
      </w:r>
      <w:r w:rsidRPr="00471EFB">
        <w:rPr>
          <w:rFonts w:ascii="Times New Roman" w:hAnsi="Times New Roman" w:cs="Times New Roman"/>
          <w:sz w:val="26"/>
          <w:szCs w:val="26"/>
        </w:rPr>
        <w:t>4,48</w:t>
      </w:r>
      <w:r w:rsidRPr="00471EFB">
        <w:rPr>
          <w:rFonts w:ascii="Times New Roman" w:hAnsi="Times New Roman" w:cs="Times New Roman"/>
          <w:sz w:val="26"/>
          <w:szCs w:val="26"/>
        </w:rPr>
        <w:t xml:space="preserve">/22,4 = </w:t>
      </w:r>
      <w:r w:rsidR="00806CEB" w:rsidRPr="00471EFB">
        <w:rPr>
          <w:rFonts w:ascii="Times New Roman" w:hAnsi="Times New Roman" w:cs="Times New Roman"/>
          <w:sz w:val="26"/>
          <w:szCs w:val="26"/>
        </w:rPr>
        <w:t>0,2 (mol)</w:t>
      </w:r>
    </w:p>
    <w:p w14:paraId="612BEC6A" w14:textId="35C01D28" w:rsidR="00806CEB" w:rsidRPr="00471EFB" w:rsidRDefault="00806CEB" w:rsidP="00744FB1">
      <w:pPr>
        <w:rPr>
          <w:rFonts w:ascii="Times New Roman" w:hAnsi="Times New Roman" w:cs="Times New Roman"/>
          <w:sz w:val="26"/>
          <w:szCs w:val="26"/>
        </w:rPr>
      </w:pPr>
      <w:r w:rsidRPr="00471EFB">
        <w:rPr>
          <w:rFonts w:ascii="Times New Roman" w:hAnsi="Times New Roman" w:cs="Times New Roman"/>
          <w:sz w:val="26"/>
          <w:szCs w:val="26"/>
        </w:rPr>
        <w:lastRenderedPageBreak/>
        <w:t>Gọi X, Y lần lượt là số mol của Al và Mg</w:t>
      </w:r>
    </w:p>
    <w:p w14:paraId="0454F277" w14:textId="6A92BF7F" w:rsidR="00744FB1" w:rsidRPr="00471EFB" w:rsidRDefault="00AB235A" w:rsidP="006148E3">
      <w:pPr>
        <w:rPr>
          <w:rFonts w:ascii="Times New Roman" w:hAnsi="Times New Roman" w:cs="Times New Roman"/>
          <w:sz w:val="26"/>
          <w:szCs w:val="26"/>
        </w:rPr>
      </w:pPr>
      <w:r w:rsidRPr="00471EFB">
        <w:rPr>
          <w:rFonts w:ascii="Times New Roman" w:hAnsi="Times New Roman" w:cs="Times New Roman"/>
          <w:sz w:val="26"/>
          <w:szCs w:val="26"/>
        </w:rPr>
        <w:t>Ta có</w:t>
      </w:r>
    </w:p>
    <w:p w14:paraId="6BCB005C" w14:textId="528CE5D9" w:rsidR="00AB235A" w:rsidRPr="00471EFB" w:rsidRDefault="00AB235A" w:rsidP="006148E3">
      <w:pPr>
        <w:rPr>
          <w:rFonts w:ascii="Times New Roman" w:hAnsi="Times New Roman" w:cs="Times New Roman"/>
          <w:sz w:val="26"/>
          <w:szCs w:val="26"/>
        </w:rPr>
      </w:pPr>
      <w:r w:rsidRPr="00471EFB">
        <w:rPr>
          <w:rFonts w:ascii="Times New Roman" w:hAnsi="Times New Roman" w:cs="Times New Roman"/>
          <w:sz w:val="26"/>
          <w:szCs w:val="26"/>
        </w:rPr>
        <w:t xml:space="preserve">27X + 24Y = 6,3 </w:t>
      </w:r>
    </w:p>
    <w:p w14:paraId="1AC96C2A" w14:textId="7167C66E" w:rsidR="00AB235A" w:rsidRPr="00471EFB" w:rsidRDefault="00AB235A" w:rsidP="006148E3">
      <w:pPr>
        <w:rPr>
          <w:rFonts w:ascii="Times New Roman" w:hAnsi="Times New Roman" w:cs="Times New Roman"/>
          <w:sz w:val="26"/>
          <w:szCs w:val="26"/>
        </w:rPr>
      </w:pPr>
      <w:r w:rsidRPr="00471EFB">
        <w:rPr>
          <w:rFonts w:ascii="Times New Roman" w:hAnsi="Times New Roman" w:cs="Times New Roman"/>
          <w:sz w:val="26"/>
          <w:szCs w:val="26"/>
        </w:rPr>
        <w:t>X + 2</w:t>
      </w:r>
      <w:r w:rsidR="008425A2" w:rsidRPr="00471EFB">
        <w:rPr>
          <w:rFonts w:ascii="Times New Roman" w:hAnsi="Times New Roman" w:cs="Times New Roman"/>
          <w:sz w:val="26"/>
          <w:szCs w:val="26"/>
        </w:rPr>
        <w:t>/3</w:t>
      </w:r>
      <w:r w:rsidRPr="00471EFB">
        <w:rPr>
          <w:rFonts w:ascii="Times New Roman" w:hAnsi="Times New Roman" w:cs="Times New Roman"/>
          <w:sz w:val="26"/>
          <w:szCs w:val="26"/>
        </w:rPr>
        <w:t>Y = 0,2</w:t>
      </w:r>
    </w:p>
    <w:p w14:paraId="1A786E76" w14:textId="5F0AA437" w:rsidR="00AB235A" w:rsidRPr="00471EFB" w:rsidRDefault="008425A2" w:rsidP="00AB235A">
      <w:pPr>
        <w:pStyle w:val="ListParagraph"/>
        <w:numPr>
          <w:ilvl w:val="0"/>
          <w:numId w:val="9"/>
        </w:numPr>
        <w:rPr>
          <w:rFonts w:ascii="Times New Roman" w:hAnsi="Times New Roman" w:cs="Times New Roman"/>
          <w:sz w:val="26"/>
          <w:szCs w:val="26"/>
        </w:rPr>
      </w:pPr>
      <w:r w:rsidRPr="00471EFB">
        <w:rPr>
          <w:rFonts w:ascii="Times New Roman" w:hAnsi="Times New Roman" w:cs="Times New Roman"/>
          <w:sz w:val="26"/>
          <w:szCs w:val="26"/>
        </w:rPr>
        <w:t>X = 0,1; Y = 0,15</w:t>
      </w:r>
    </w:p>
    <w:p w14:paraId="364AB99B" w14:textId="439F7555" w:rsidR="008425A2" w:rsidRPr="00471EFB" w:rsidRDefault="00F526B3" w:rsidP="008425A2">
      <w:pPr>
        <w:ind w:left="360"/>
        <w:rPr>
          <w:rFonts w:ascii="Times New Roman" w:hAnsi="Times New Roman" w:cs="Times New Roman"/>
          <w:sz w:val="26"/>
          <w:szCs w:val="26"/>
        </w:rPr>
      </w:pP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Al</w:t>
      </w:r>
      <w:r w:rsidR="008425A2" w:rsidRPr="00471EFB">
        <w:rPr>
          <w:rFonts w:ascii="Times New Roman" w:hAnsi="Times New Roman" w:cs="Times New Roman"/>
          <w:sz w:val="26"/>
          <w:szCs w:val="26"/>
          <w:vertAlign w:val="subscript"/>
        </w:rPr>
        <w:t xml:space="preserve"> </w:t>
      </w:r>
      <w:r w:rsidR="008425A2" w:rsidRPr="00471EFB">
        <w:rPr>
          <w:rFonts w:ascii="Times New Roman" w:hAnsi="Times New Roman" w:cs="Times New Roman"/>
          <w:sz w:val="26"/>
          <w:szCs w:val="26"/>
        </w:rPr>
        <w:t>= 27 . X = 27 . 0,1 = 2,7 (g)</w:t>
      </w:r>
    </w:p>
    <w:p w14:paraId="63A79967" w14:textId="512405AD" w:rsidR="008425A2" w:rsidRPr="00471EFB" w:rsidRDefault="00F526B3" w:rsidP="008425A2">
      <w:pPr>
        <w:ind w:left="360"/>
        <w:rPr>
          <w:rFonts w:ascii="Times New Roman" w:hAnsi="Times New Roman" w:cs="Times New Roman"/>
          <w:sz w:val="26"/>
          <w:szCs w:val="26"/>
        </w:rPr>
      </w:pP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Mg</w:t>
      </w:r>
      <w:r w:rsidR="008425A2" w:rsidRPr="00471EFB">
        <w:rPr>
          <w:rFonts w:ascii="Times New Roman" w:hAnsi="Times New Roman" w:cs="Times New Roman"/>
          <w:sz w:val="26"/>
          <w:szCs w:val="26"/>
          <w:vertAlign w:val="subscript"/>
        </w:rPr>
        <w:t xml:space="preserve"> </w:t>
      </w:r>
      <w:r w:rsidR="008425A2" w:rsidRPr="00471EFB">
        <w:rPr>
          <w:rFonts w:ascii="Times New Roman" w:hAnsi="Times New Roman" w:cs="Times New Roman"/>
          <w:sz w:val="26"/>
          <w:szCs w:val="26"/>
        </w:rPr>
        <w:t>= 2</w:t>
      </w:r>
      <w:r w:rsidR="008425A2" w:rsidRPr="00471EFB">
        <w:rPr>
          <w:rFonts w:ascii="Times New Roman" w:hAnsi="Times New Roman" w:cs="Times New Roman"/>
          <w:sz w:val="26"/>
          <w:szCs w:val="26"/>
        </w:rPr>
        <w:t>4</w:t>
      </w:r>
      <w:r w:rsidR="008425A2" w:rsidRPr="00471EFB">
        <w:rPr>
          <w:rFonts w:ascii="Times New Roman" w:hAnsi="Times New Roman" w:cs="Times New Roman"/>
          <w:sz w:val="26"/>
          <w:szCs w:val="26"/>
        </w:rPr>
        <w:t xml:space="preserve"> . </w:t>
      </w:r>
      <w:r w:rsidR="008425A2" w:rsidRPr="00471EFB">
        <w:rPr>
          <w:rFonts w:ascii="Times New Roman" w:hAnsi="Times New Roman" w:cs="Times New Roman"/>
          <w:sz w:val="26"/>
          <w:szCs w:val="26"/>
        </w:rPr>
        <w:t>Y</w:t>
      </w:r>
      <w:r w:rsidR="008425A2" w:rsidRPr="00471EFB">
        <w:rPr>
          <w:rFonts w:ascii="Times New Roman" w:hAnsi="Times New Roman" w:cs="Times New Roman"/>
          <w:sz w:val="26"/>
          <w:szCs w:val="26"/>
        </w:rPr>
        <w:t xml:space="preserve"> = 2</w:t>
      </w:r>
      <w:r w:rsidR="008425A2" w:rsidRPr="00471EFB">
        <w:rPr>
          <w:rFonts w:ascii="Times New Roman" w:hAnsi="Times New Roman" w:cs="Times New Roman"/>
          <w:sz w:val="26"/>
          <w:szCs w:val="26"/>
        </w:rPr>
        <w:t>4</w:t>
      </w:r>
      <w:r w:rsidR="008425A2" w:rsidRPr="00471EFB">
        <w:rPr>
          <w:rFonts w:ascii="Times New Roman" w:hAnsi="Times New Roman" w:cs="Times New Roman"/>
          <w:sz w:val="26"/>
          <w:szCs w:val="26"/>
        </w:rPr>
        <w:t xml:space="preserve"> . 0,1</w:t>
      </w:r>
      <w:r w:rsidR="008425A2" w:rsidRPr="00471EFB">
        <w:rPr>
          <w:rFonts w:ascii="Times New Roman" w:hAnsi="Times New Roman" w:cs="Times New Roman"/>
          <w:sz w:val="26"/>
          <w:szCs w:val="26"/>
        </w:rPr>
        <w:t>5</w:t>
      </w:r>
      <w:r w:rsidR="008425A2" w:rsidRPr="00471EFB">
        <w:rPr>
          <w:rFonts w:ascii="Times New Roman" w:hAnsi="Times New Roman" w:cs="Times New Roman"/>
          <w:sz w:val="26"/>
          <w:szCs w:val="26"/>
        </w:rPr>
        <w:t xml:space="preserve"> = </w:t>
      </w:r>
      <w:r w:rsidR="008425A2" w:rsidRPr="00471EFB">
        <w:rPr>
          <w:rFonts w:ascii="Times New Roman" w:hAnsi="Times New Roman" w:cs="Times New Roman"/>
          <w:sz w:val="26"/>
          <w:szCs w:val="26"/>
        </w:rPr>
        <w:t>3,6</w:t>
      </w:r>
      <w:r w:rsidR="008425A2" w:rsidRPr="00471EFB">
        <w:rPr>
          <w:rFonts w:ascii="Times New Roman" w:hAnsi="Times New Roman" w:cs="Times New Roman"/>
          <w:sz w:val="26"/>
          <w:szCs w:val="26"/>
        </w:rPr>
        <w:t xml:space="preserve"> (g)</w:t>
      </w:r>
    </w:p>
    <w:p w14:paraId="344A71D2" w14:textId="2AD3A2FA" w:rsidR="008425A2" w:rsidRPr="00471EFB" w:rsidRDefault="008425A2" w:rsidP="008425A2">
      <w:pPr>
        <w:ind w:left="360"/>
        <w:rPr>
          <w:rFonts w:ascii="Times New Roman" w:hAnsi="Times New Roman" w:cs="Times New Roman"/>
          <w:sz w:val="26"/>
          <w:szCs w:val="26"/>
        </w:rPr>
      </w:pPr>
      <w:r w:rsidRPr="00471EFB">
        <w:rPr>
          <w:rFonts w:ascii="Times New Roman" w:hAnsi="Times New Roman" w:cs="Times New Roman"/>
          <w:sz w:val="26"/>
          <w:szCs w:val="26"/>
        </w:rPr>
        <w:t xml:space="preserve">% </w:t>
      </w:r>
      <w:r w:rsidRPr="00471EFB">
        <w:rPr>
          <w:rFonts w:ascii="Times New Roman" w:hAnsi="Times New Roman" w:cs="Times New Roman"/>
          <w:sz w:val="26"/>
          <w:szCs w:val="26"/>
        </w:rPr>
        <w:t>m</w:t>
      </w:r>
      <w:r w:rsidR="00F526B3" w:rsidRPr="00471EFB">
        <w:rPr>
          <w:rFonts w:ascii="Times New Roman" w:hAnsi="Times New Roman" w:cs="Times New Roman"/>
          <w:sz w:val="26"/>
          <w:szCs w:val="26"/>
          <w:vertAlign w:val="subscript"/>
        </w:rPr>
        <w:t>Al</w:t>
      </w:r>
      <w:r w:rsidRPr="00471EFB">
        <w:rPr>
          <w:rFonts w:ascii="Times New Roman" w:hAnsi="Times New Roman" w:cs="Times New Roman"/>
          <w:sz w:val="26"/>
          <w:szCs w:val="26"/>
          <w:vertAlign w:val="subscript"/>
        </w:rPr>
        <w:t xml:space="preserve"> </w:t>
      </w:r>
      <w:r w:rsidRPr="00471EFB">
        <w:rPr>
          <w:rFonts w:ascii="Times New Roman" w:hAnsi="Times New Roman" w:cs="Times New Roman"/>
          <w:sz w:val="26"/>
          <w:szCs w:val="26"/>
        </w:rPr>
        <w:t>= (</w:t>
      </w:r>
      <w:r w:rsidRPr="00471EFB">
        <w:rPr>
          <w:rFonts w:ascii="Times New Roman" w:hAnsi="Times New Roman" w:cs="Times New Roman"/>
          <w:sz w:val="26"/>
          <w:szCs w:val="26"/>
        </w:rPr>
        <w:t>m</w:t>
      </w:r>
      <w:r w:rsidRPr="00471EFB">
        <w:rPr>
          <w:rFonts w:ascii="Times New Roman" w:hAnsi="Times New Roman" w:cs="Times New Roman"/>
          <w:sz w:val="26"/>
          <w:szCs w:val="26"/>
          <w:vertAlign w:val="subscript"/>
        </w:rPr>
        <w:t>X</w:t>
      </w:r>
      <w:r w:rsidRPr="00471EFB">
        <w:rPr>
          <w:rFonts w:ascii="Times New Roman" w:hAnsi="Times New Roman" w:cs="Times New Roman"/>
          <w:sz w:val="26"/>
          <w:szCs w:val="26"/>
          <w:vertAlign w:val="subscript"/>
        </w:rPr>
        <w:t xml:space="preserve"> </w:t>
      </w:r>
      <w:r w:rsidRPr="00471EFB">
        <w:rPr>
          <w:rFonts w:ascii="Times New Roman" w:hAnsi="Times New Roman" w:cs="Times New Roman"/>
          <w:sz w:val="26"/>
          <w:szCs w:val="26"/>
        </w:rPr>
        <w:t>/ m</w:t>
      </w:r>
      <w:r w:rsidRPr="00471EFB">
        <w:rPr>
          <w:rFonts w:ascii="Times New Roman" w:hAnsi="Times New Roman" w:cs="Times New Roman"/>
          <w:sz w:val="26"/>
          <w:szCs w:val="26"/>
          <w:vertAlign w:val="subscript"/>
        </w:rPr>
        <w:t>hh</w:t>
      </w:r>
      <w:r w:rsidRPr="00471EFB">
        <w:rPr>
          <w:rFonts w:ascii="Times New Roman" w:hAnsi="Times New Roman" w:cs="Times New Roman"/>
          <w:sz w:val="26"/>
          <w:szCs w:val="26"/>
        </w:rPr>
        <w:t xml:space="preserve">) . 100 = </w:t>
      </w:r>
      <w:r w:rsidRPr="00471EFB">
        <w:rPr>
          <w:rFonts w:ascii="Times New Roman" w:hAnsi="Times New Roman" w:cs="Times New Roman"/>
          <w:sz w:val="26"/>
          <w:szCs w:val="26"/>
          <w:vertAlign w:val="subscript"/>
        </w:rPr>
        <w:t xml:space="preserve"> </w:t>
      </w:r>
      <w:r w:rsidRPr="00471EFB">
        <w:rPr>
          <w:rFonts w:ascii="Times New Roman" w:hAnsi="Times New Roman" w:cs="Times New Roman"/>
          <w:sz w:val="26"/>
          <w:szCs w:val="26"/>
        </w:rPr>
        <w:t>(</w:t>
      </w:r>
      <w:r w:rsidRPr="00471EFB">
        <w:rPr>
          <w:rFonts w:ascii="Times New Roman" w:hAnsi="Times New Roman" w:cs="Times New Roman"/>
          <w:sz w:val="26"/>
          <w:szCs w:val="26"/>
        </w:rPr>
        <w:t>2,7</w:t>
      </w:r>
      <w:r w:rsidRPr="00471EFB">
        <w:rPr>
          <w:rFonts w:ascii="Times New Roman" w:hAnsi="Times New Roman" w:cs="Times New Roman"/>
          <w:sz w:val="26"/>
          <w:szCs w:val="26"/>
          <w:vertAlign w:val="subscript"/>
        </w:rPr>
        <w:t xml:space="preserve"> </w:t>
      </w:r>
      <w:r w:rsidRPr="00471EFB">
        <w:rPr>
          <w:rFonts w:ascii="Times New Roman" w:hAnsi="Times New Roman" w:cs="Times New Roman"/>
          <w:sz w:val="26"/>
          <w:szCs w:val="26"/>
        </w:rPr>
        <w:t xml:space="preserve">/ </w:t>
      </w:r>
      <w:r w:rsidRPr="00471EFB">
        <w:rPr>
          <w:rFonts w:ascii="Times New Roman" w:hAnsi="Times New Roman" w:cs="Times New Roman"/>
          <w:sz w:val="26"/>
          <w:szCs w:val="26"/>
        </w:rPr>
        <w:t>6,3</w:t>
      </w:r>
      <w:r w:rsidRPr="00471EFB">
        <w:rPr>
          <w:rFonts w:ascii="Times New Roman" w:hAnsi="Times New Roman" w:cs="Times New Roman"/>
          <w:sz w:val="26"/>
          <w:szCs w:val="26"/>
        </w:rPr>
        <w:t>) . 100</w:t>
      </w:r>
      <w:r w:rsidRPr="00471EFB">
        <w:rPr>
          <w:rFonts w:ascii="Times New Roman" w:hAnsi="Times New Roman" w:cs="Times New Roman"/>
          <w:sz w:val="26"/>
          <w:szCs w:val="26"/>
        </w:rPr>
        <w:t xml:space="preserve"> = </w:t>
      </w:r>
      <w:r w:rsidR="00F526B3" w:rsidRPr="00471EFB">
        <w:rPr>
          <w:rFonts w:ascii="Times New Roman" w:hAnsi="Times New Roman" w:cs="Times New Roman"/>
          <w:sz w:val="26"/>
          <w:szCs w:val="26"/>
        </w:rPr>
        <w:t>42,86%</w:t>
      </w:r>
    </w:p>
    <w:p w14:paraId="47249867" w14:textId="28EEB67F" w:rsidR="00F526B3" w:rsidRPr="00471EFB" w:rsidRDefault="00F526B3" w:rsidP="008425A2">
      <w:pPr>
        <w:ind w:left="360"/>
        <w:rPr>
          <w:rFonts w:ascii="Times New Roman" w:hAnsi="Times New Roman" w:cs="Times New Roman"/>
          <w:sz w:val="26"/>
          <w:szCs w:val="26"/>
        </w:rPr>
      </w:pPr>
      <w:r w:rsidRPr="00471EFB">
        <w:rPr>
          <w:rFonts w:ascii="Times New Roman" w:hAnsi="Times New Roman" w:cs="Times New Roman"/>
          <w:sz w:val="26"/>
          <w:szCs w:val="26"/>
        </w:rPr>
        <w:t>% m</w:t>
      </w:r>
      <w:r w:rsidRPr="00471EFB">
        <w:rPr>
          <w:rFonts w:ascii="Times New Roman" w:hAnsi="Times New Roman" w:cs="Times New Roman"/>
          <w:sz w:val="26"/>
          <w:szCs w:val="26"/>
          <w:vertAlign w:val="subscript"/>
        </w:rPr>
        <w:t xml:space="preserve">Mg </w:t>
      </w:r>
      <w:r w:rsidRPr="00471EFB">
        <w:rPr>
          <w:rFonts w:ascii="Times New Roman" w:hAnsi="Times New Roman" w:cs="Times New Roman"/>
          <w:sz w:val="26"/>
          <w:szCs w:val="26"/>
        </w:rPr>
        <w:t xml:space="preserve">= 100% - </w:t>
      </w:r>
      <w:r w:rsidRPr="00471EFB">
        <w:rPr>
          <w:rFonts w:ascii="Times New Roman" w:hAnsi="Times New Roman" w:cs="Times New Roman"/>
          <w:sz w:val="26"/>
          <w:szCs w:val="26"/>
        </w:rPr>
        <w:t>42,86%</w:t>
      </w:r>
      <w:r w:rsidRPr="00471EFB">
        <w:rPr>
          <w:rFonts w:ascii="Times New Roman" w:hAnsi="Times New Roman" w:cs="Times New Roman"/>
          <w:sz w:val="26"/>
          <w:szCs w:val="26"/>
        </w:rPr>
        <w:t xml:space="preserve"> = 57,14%</w:t>
      </w:r>
    </w:p>
    <w:p w14:paraId="68DBE84C" w14:textId="317BEF4E" w:rsidR="00F526B3" w:rsidRPr="00471EFB" w:rsidRDefault="00F526B3" w:rsidP="008425A2">
      <w:pPr>
        <w:ind w:left="360"/>
        <w:rPr>
          <w:rFonts w:ascii="Times New Roman" w:hAnsi="Times New Roman" w:cs="Times New Roman"/>
          <w:color w:val="000000"/>
          <w:sz w:val="26"/>
          <w:szCs w:val="26"/>
          <w:shd w:val="clear" w:color="auto" w:fill="FFFFFF"/>
        </w:rPr>
      </w:pPr>
      <w:r w:rsidRPr="00471EFB">
        <w:rPr>
          <w:rFonts w:ascii="Times New Roman" w:hAnsi="Times New Roman" w:cs="Times New Roman"/>
          <w:sz w:val="26"/>
          <w:szCs w:val="26"/>
        </w:rPr>
        <w:t>m</w:t>
      </w:r>
      <w:r w:rsidRPr="00471EFB">
        <w:rPr>
          <w:rFonts w:ascii="Times New Roman" w:hAnsi="Times New Roman" w:cs="Times New Roman"/>
          <w:color w:val="000000"/>
          <w:sz w:val="26"/>
          <w:szCs w:val="26"/>
          <w:shd w:val="clear" w:color="auto" w:fill="FFFFFF"/>
          <w:vertAlign w:val="subscript"/>
        </w:rPr>
        <w:t>Al(NO3)3</w:t>
      </w:r>
      <w:r w:rsidRPr="00471EFB">
        <w:rPr>
          <w:rFonts w:ascii="Times New Roman" w:hAnsi="Times New Roman" w:cs="Times New Roman"/>
          <w:color w:val="000000"/>
          <w:sz w:val="26"/>
          <w:szCs w:val="26"/>
          <w:shd w:val="clear" w:color="auto" w:fill="FFFFFF"/>
          <w:vertAlign w:val="subscript"/>
        </w:rPr>
        <w:t xml:space="preserve"> </w:t>
      </w:r>
      <w:r w:rsidRPr="00471EFB">
        <w:rPr>
          <w:rFonts w:ascii="Times New Roman" w:hAnsi="Times New Roman" w:cs="Times New Roman"/>
          <w:color w:val="000000"/>
          <w:sz w:val="26"/>
          <w:szCs w:val="26"/>
          <w:shd w:val="clear" w:color="auto" w:fill="FFFFFF"/>
        </w:rPr>
        <w:t>= n . M = 0,1 . (27+(14+16.3).3) = 21,3 (g)</w:t>
      </w:r>
    </w:p>
    <w:p w14:paraId="62DCF8FB" w14:textId="3B57CB78" w:rsidR="00F526B3" w:rsidRPr="00471EFB" w:rsidRDefault="00F526B3" w:rsidP="00F526B3">
      <w:pPr>
        <w:ind w:left="360"/>
        <w:rPr>
          <w:rFonts w:ascii="Times New Roman" w:hAnsi="Times New Roman" w:cs="Times New Roman"/>
          <w:color w:val="000000"/>
          <w:sz w:val="26"/>
          <w:szCs w:val="26"/>
          <w:shd w:val="clear" w:color="auto" w:fill="FFFFFF"/>
        </w:rPr>
      </w:pPr>
      <w:r w:rsidRPr="00471EFB">
        <w:rPr>
          <w:rFonts w:ascii="Times New Roman" w:hAnsi="Times New Roman" w:cs="Times New Roman"/>
          <w:sz w:val="26"/>
          <w:szCs w:val="26"/>
        </w:rPr>
        <w:t>m</w:t>
      </w:r>
      <w:r w:rsidRPr="00471EFB">
        <w:rPr>
          <w:rFonts w:ascii="Times New Roman" w:hAnsi="Times New Roman" w:cs="Times New Roman"/>
          <w:color w:val="000000"/>
          <w:sz w:val="26"/>
          <w:szCs w:val="26"/>
          <w:shd w:val="clear" w:color="auto" w:fill="FFFFFF"/>
          <w:vertAlign w:val="subscript"/>
        </w:rPr>
        <w:t>Mg(NO3)2</w:t>
      </w:r>
      <w:r w:rsidRPr="00471EFB">
        <w:rPr>
          <w:rFonts w:ascii="Times New Roman" w:hAnsi="Times New Roman" w:cs="Times New Roman"/>
          <w:color w:val="000000"/>
          <w:sz w:val="26"/>
          <w:szCs w:val="26"/>
          <w:shd w:val="clear" w:color="auto" w:fill="FFFFFF"/>
        </w:rPr>
        <w:t>= n . M = 0,1</w:t>
      </w:r>
      <w:r w:rsidRPr="00471EFB">
        <w:rPr>
          <w:rFonts w:ascii="Times New Roman" w:hAnsi="Times New Roman" w:cs="Times New Roman"/>
          <w:color w:val="000000"/>
          <w:sz w:val="26"/>
          <w:szCs w:val="26"/>
          <w:shd w:val="clear" w:color="auto" w:fill="FFFFFF"/>
        </w:rPr>
        <w:t>5</w:t>
      </w:r>
      <w:r w:rsidRPr="00471EFB">
        <w:rPr>
          <w:rFonts w:ascii="Times New Roman" w:hAnsi="Times New Roman" w:cs="Times New Roman"/>
          <w:color w:val="000000"/>
          <w:sz w:val="26"/>
          <w:szCs w:val="26"/>
          <w:shd w:val="clear" w:color="auto" w:fill="FFFFFF"/>
        </w:rPr>
        <w:t xml:space="preserve"> . (2</w:t>
      </w:r>
      <w:r w:rsidRPr="00471EFB">
        <w:rPr>
          <w:rFonts w:ascii="Times New Roman" w:hAnsi="Times New Roman" w:cs="Times New Roman"/>
          <w:color w:val="000000"/>
          <w:sz w:val="26"/>
          <w:szCs w:val="26"/>
          <w:shd w:val="clear" w:color="auto" w:fill="FFFFFF"/>
        </w:rPr>
        <w:t>4</w:t>
      </w:r>
      <w:r w:rsidRPr="00471EFB">
        <w:rPr>
          <w:rFonts w:ascii="Times New Roman" w:hAnsi="Times New Roman" w:cs="Times New Roman"/>
          <w:color w:val="000000"/>
          <w:sz w:val="26"/>
          <w:szCs w:val="26"/>
          <w:shd w:val="clear" w:color="auto" w:fill="FFFFFF"/>
        </w:rPr>
        <w:t>+(14+16.3).</w:t>
      </w:r>
      <w:r w:rsidRPr="00471EFB">
        <w:rPr>
          <w:rFonts w:ascii="Times New Roman" w:hAnsi="Times New Roman" w:cs="Times New Roman"/>
          <w:color w:val="000000"/>
          <w:sz w:val="26"/>
          <w:szCs w:val="26"/>
          <w:shd w:val="clear" w:color="auto" w:fill="FFFFFF"/>
        </w:rPr>
        <w:t>2</w:t>
      </w:r>
      <w:r w:rsidRPr="00471EFB">
        <w:rPr>
          <w:rFonts w:ascii="Times New Roman" w:hAnsi="Times New Roman" w:cs="Times New Roman"/>
          <w:color w:val="000000"/>
          <w:sz w:val="26"/>
          <w:szCs w:val="26"/>
          <w:shd w:val="clear" w:color="auto" w:fill="FFFFFF"/>
        </w:rPr>
        <w:t>) = 2</w:t>
      </w:r>
      <w:r w:rsidRPr="00471EFB">
        <w:rPr>
          <w:rFonts w:ascii="Times New Roman" w:hAnsi="Times New Roman" w:cs="Times New Roman"/>
          <w:color w:val="000000"/>
          <w:sz w:val="26"/>
          <w:szCs w:val="26"/>
          <w:shd w:val="clear" w:color="auto" w:fill="FFFFFF"/>
        </w:rPr>
        <w:t>2</w:t>
      </w:r>
      <w:r w:rsidRPr="00471EFB">
        <w:rPr>
          <w:rFonts w:ascii="Times New Roman" w:hAnsi="Times New Roman" w:cs="Times New Roman"/>
          <w:color w:val="000000"/>
          <w:sz w:val="26"/>
          <w:szCs w:val="26"/>
          <w:shd w:val="clear" w:color="auto" w:fill="FFFFFF"/>
        </w:rPr>
        <w:t>,</w:t>
      </w:r>
      <w:r w:rsidRPr="00471EFB">
        <w:rPr>
          <w:rFonts w:ascii="Times New Roman" w:hAnsi="Times New Roman" w:cs="Times New Roman"/>
          <w:color w:val="000000"/>
          <w:sz w:val="26"/>
          <w:szCs w:val="26"/>
          <w:shd w:val="clear" w:color="auto" w:fill="FFFFFF"/>
        </w:rPr>
        <w:t>2</w:t>
      </w:r>
      <w:r w:rsidRPr="00471EFB">
        <w:rPr>
          <w:rFonts w:ascii="Times New Roman" w:hAnsi="Times New Roman" w:cs="Times New Roman"/>
          <w:color w:val="000000"/>
          <w:sz w:val="26"/>
          <w:szCs w:val="26"/>
          <w:shd w:val="clear" w:color="auto" w:fill="FFFFFF"/>
        </w:rPr>
        <w:t xml:space="preserve"> (g)</w:t>
      </w:r>
    </w:p>
    <w:p w14:paraId="498D375B" w14:textId="77777777" w:rsidR="00471EFB" w:rsidRPr="00471EFB" w:rsidRDefault="00471EFB" w:rsidP="00471EFB">
      <w:pPr>
        <w:spacing w:before="100" w:beforeAutospacing="1" w:after="100" w:afterAutospacing="1" w:line="240" w:lineRule="auto"/>
        <w:rPr>
          <w:rFonts w:ascii="Times New Roman" w:eastAsia="Times New Roman" w:hAnsi="Times New Roman" w:cs="Times New Roman"/>
          <w:b/>
          <w:bCs/>
          <w:color w:val="000000"/>
          <w:sz w:val="26"/>
          <w:szCs w:val="26"/>
        </w:rPr>
      </w:pPr>
      <w:r w:rsidRPr="00471EFB">
        <w:rPr>
          <w:rFonts w:ascii="Times New Roman" w:eastAsia="Times New Roman" w:hAnsi="Times New Roman" w:cs="Times New Roman"/>
          <w:b/>
          <w:bCs/>
          <w:color w:val="000000"/>
          <w:sz w:val="26"/>
          <w:szCs w:val="26"/>
        </w:rPr>
        <w:t>KẾT LUẬN.</w:t>
      </w:r>
    </w:p>
    <w:p w14:paraId="09BCA4B5" w14:textId="2C4A2732" w:rsidR="006148E3" w:rsidRPr="00471EFB" w:rsidRDefault="00471EFB" w:rsidP="00471EFB">
      <w:pPr>
        <w:spacing w:before="100" w:beforeAutospacing="1" w:after="100" w:afterAutospacing="1" w:line="240" w:lineRule="auto"/>
        <w:rPr>
          <w:rFonts w:ascii="Times New Roman" w:eastAsia="Times New Roman" w:hAnsi="Times New Roman" w:cs="Times New Roman"/>
          <w:color w:val="000000"/>
          <w:sz w:val="26"/>
          <w:szCs w:val="26"/>
        </w:rPr>
      </w:pPr>
      <w:r w:rsidRPr="00471EFB">
        <w:rPr>
          <w:rFonts w:ascii="Times New Roman" w:eastAsia="Times New Roman" w:hAnsi="Times New Roman" w:cs="Times New Roman"/>
          <w:color w:val="000000"/>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r>
        <w:rPr>
          <w:rFonts w:ascii="Times New Roman" w:eastAsia="Times New Roman" w:hAnsi="Times New Roman" w:cs="Times New Roman"/>
          <w:color w:val="000000"/>
          <w:sz w:val="26"/>
          <w:szCs w:val="26"/>
        </w:rPr>
        <w:t>.</w:t>
      </w:r>
    </w:p>
    <w:sectPr w:rsidR="006148E3" w:rsidRPr="00471E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6D24"/>
    <w:multiLevelType w:val="hybridMultilevel"/>
    <w:tmpl w:val="9C1C79F0"/>
    <w:lvl w:ilvl="0" w:tplc="FFFFFFFF">
      <w:start w:val="1"/>
      <w:numFmt w:val="upperRoman"/>
      <w:lvlText w:val="%1."/>
      <w:lvlJc w:val="left"/>
      <w:pPr>
        <w:ind w:left="1080"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DC585C"/>
    <w:multiLevelType w:val="hybridMultilevel"/>
    <w:tmpl w:val="9C1C79F0"/>
    <w:lvl w:ilvl="0" w:tplc="71985EA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0A39A1"/>
    <w:multiLevelType w:val="multilevel"/>
    <w:tmpl w:val="280C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A60BB0"/>
    <w:multiLevelType w:val="hybridMultilevel"/>
    <w:tmpl w:val="2488F694"/>
    <w:lvl w:ilvl="0" w:tplc="EFBCAFFE">
      <w:start w:val="4"/>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14AED"/>
    <w:multiLevelType w:val="hybridMultilevel"/>
    <w:tmpl w:val="626E7D8C"/>
    <w:lvl w:ilvl="0" w:tplc="51D0FC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3BD1186"/>
    <w:multiLevelType w:val="hybridMultilevel"/>
    <w:tmpl w:val="92BCAC34"/>
    <w:lvl w:ilvl="0" w:tplc="8F486A6E">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6251C1"/>
    <w:multiLevelType w:val="hybridMultilevel"/>
    <w:tmpl w:val="3182CA60"/>
    <w:lvl w:ilvl="0" w:tplc="D6E220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F4738AE"/>
    <w:multiLevelType w:val="hybridMultilevel"/>
    <w:tmpl w:val="CB7AA70A"/>
    <w:lvl w:ilvl="0" w:tplc="0512DA2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1410934"/>
    <w:multiLevelType w:val="hybridMultilevel"/>
    <w:tmpl w:val="6C22BE3E"/>
    <w:lvl w:ilvl="0" w:tplc="B3C40AD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4"/>
  </w:num>
  <w:num w:numId="3">
    <w:abstractNumId w:val="5"/>
  </w:num>
  <w:num w:numId="4">
    <w:abstractNumId w:val="8"/>
  </w:num>
  <w:num w:numId="5">
    <w:abstractNumId w:val="7"/>
  </w:num>
  <w:num w:numId="6">
    <w:abstractNumId w:val="6"/>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D30"/>
    <w:rsid w:val="00052ECC"/>
    <w:rsid w:val="00115AB1"/>
    <w:rsid w:val="001625AB"/>
    <w:rsid w:val="00471EFB"/>
    <w:rsid w:val="00570876"/>
    <w:rsid w:val="005B0BE7"/>
    <w:rsid w:val="0060285D"/>
    <w:rsid w:val="006148E3"/>
    <w:rsid w:val="007030DB"/>
    <w:rsid w:val="00744FB1"/>
    <w:rsid w:val="00784C92"/>
    <w:rsid w:val="00806CEB"/>
    <w:rsid w:val="008425A2"/>
    <w:rsid w:val="00953D30"/>
    <w:rsid w:val="009D2FF0"/>
    <w:rsid w:val="00AB235A"/>
    <w:rsid w:val="00C2019C"/>
    <w:rsid w:val="00DE5238"/>
    <w:rsid w:val="00F526B3"/>
    <w:rsid w:val="00F54A6D"/>
    <w:rsid w:val="00F61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8FBD4"/>
  <w15:chartTrackingRefBased/>
  <w15:docId w15:val="{15E75801-2F7C-406D-A1AE-66FAA0C72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3D3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15AB1"/>
    <w:pPr>
      <w:ind w:left="720"/>
      <w:contextualSpacing/>
    </w:pPr>
  </w:style>
  <w:style w:type="character" w:styleId="Emphasis">
    <w:name w:val="Emphasis"/>
    <w:basedOn w:val="DefaultParagraphFont"/>
    <w:uiPriority w:val="20"/>
    <w:qFormat/>
    <w:rsid w:val="00052ECC"/>
    <w:rPr>
      <w:i/>
      <w:iCs/>
    </w:rPr>
  </w:style>
  <w:style w:type="character" w:styleId="Strong">
    <w:name w:val="Strong"/>
    <w:basedOn w:val="DefaultParagraphFont"/>
    <w:uiPriority w:val="22"/>
    <w:qFormat/>
    <w:rsid w:val="005B0BE7"/>
    <w:rPr>
      <w:b/>
      <w:bCs/>
    </w:rPr>
  </w:style>
  <w:style w:type="character" w:styleId="Hyperlink">
    <w:name w:val="Hyperlink"/>
    <w:basedOn w:val="DefaultParagraphFont"/>
    <w:uiPriority w:val="99"/>
    <w:semiHidden/>
    <w:unhideWhenUsed/>
    <w:rsid w:val="00C2019C"/>
    <w:rPr>
      <w:color w:val="0000FF"/>
      <w:u w:val="single"/>
    </w:rPr>
  </w:style>
  <w:style w:type="character" w:styleId="PlaceholderText">
    <w:name w:val="Placeholder Text"/>
    <w:basedOn w:val="DefaultParagraphFont"/>
    <w:uiPriority w:val="99"/>
    <w:semiHidden/>
    <w:rsid w:val="0060285D"/>
    <w:rPr>
      <w:color w:val="808080"/>
    </w:rPr>
  </w:style>
  <w:style w:type="character" w:customStyle="1" w:styleId="mjx-char">
    <w:name w:val="mjx-char"/>
    <w:basedOn w:val="DefaultParagraphFont"/>
    <w:rsid w:val="00F54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592245">
      <w:bodyDiv w:val="1"/>
      <w:marLeft w:val="0"/>
      <w:marRight w:val="0"/>
      <w:marTop w:val="0"/>
      <w:marBottom w:val="0"/>
      <w:divBdr>
        <w:top w:val="none" w:sz="0" w:space="0" w:color="auto"/>
        <w:left w:val="none" w:sz="0" w:space="0" w:color="auto"/>
        <w:bottom w:val="none" w:sz="0" w:space="0" w:color="auto"/>
        <w:right w:val="none" w:sz="0" w:space="0" w:color="auto"/>
      </w:divBdr>
    </w:div>
    <w:div w:id="530262179">
      <w:bodyDiv w:val="1"/>
      <w:marLeft w:val="0"/>
      <w:marRight w:val="0"/>
      <w:marTop w:val="0"/>
      <w:marBottom w:val="0"/>
      <w:divBdr>
        <w:top w:val="none" w:sz="0" w:space="0" w:color="auto"/>
        <w:left w:val="none" w:sz="0" w:space="0" w:color="auto"/>
        <w:bottom w:val="none" w:sz="0" w:space="0" w:color="auto"/>
        <w:right w:val="none" w:sz="0" w:space="0" w:color="auto"/>
      </w:divBdr>
    </w:div>
    <w:div w:id="1041056170">
      <w:bodyDiv w:val="1"/>
      <w:marLeft w:val="0"/>
      <w:marRight w:val="0"/>
      <w:marTop w:val="0"/>
      <w:marBottom w:val="0"/>
      <w:divBdr>
        <w:top w:val="none" w:sz="0" w:space="0" w:color="auto"/>
        <w:left w:val="none" w:sz="0" w:space="0" w:color="auto"/>
        <w:bottom w:val="none" w:sz="0" w:space="0" w:color="auto"/>
        <w:right w:val="none" w:sz="0" w:space="0" w:color="auto"/>
      </w:divBdr>
    </w:div>
    <w:div w:id="1242714473">
      <w:bodyDiv w:val="1"/>
      <w:marLeft w:val="0"/>
      <w:marRight w:val="0"/>
      <w:marTop w:val="0"/>
      <w:marBottom w:val="0"/>
      <w:divBdr>
        <w:top w:val="none" w:sz="0" w:space="0" w:color="auto"/>
        <w:left w:val="none" w:sz="0" w:space="0" w:color="auto"/>
        <w:bottom w:val="none" w:sz="0" w:space="0" w:color="auto"/>
        <w:right w:val="none" w:sz="0" w:space="0" w:color="auto"/>
      </w:divBdr>
    </w:div>
    <w:div w:id="1724210016">
      <w:bodyDiv w:val="1"/>
      <w:marLeft w:val="0"/>
      <w:marRight w:val="0"/>
      <w:marTop w:val="0"/>
      <w:marBottom w:val="0"/>
      <w:divBdr>
        <w:top w:val="none" w:sz="0" w:space="0" w:color="auto"/>
        <w:left w:val="none" w:sz="0" w:space="0" w:color="auto"/>
        <w:bottom w:val="none" w:sz="0" w:space="0" w:color="auto"/>
        <w:right w:val="none" w:sz="0" w:space="0" w:color="auto"/>
      </w:divBdr>
    </w:div>
    <w:div w:id="1914654513">
      <w:bodyDiv w:val="1"/>
      <w:marLeft w:val="0"/>
      <w:marRight w:val="0"/>
      <w:marTop w:val="0"/>
      <w:marBottom w:val="0"/>
      <w:divBdr>
        <w:top w:val="none" w:sz="0" w:space="0" w:color="auto"/>
        <w:left w:val="none" w:sz="0" w:space="0" w:color="auto"/>
        <w:bottom w:val="none" w:sz="0" w:space="0" w:color="auto"/>
        <w:right w:val="none" w:sz="0" w:space="0" w:color="auto"/>
      </w:divBdr>
    </w:div>
    <w:div w:id="204324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7</Pages>
  <Words>1273</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Nam Long</dc:creator>
  <cp:keywords/>
  <dc:description/>
  <cp:lastModifiedBy>Nguyen Nam Long</cp:lastModifiedBy>
  <cp:revision>5</cp:revision>
  <dcterms:created xsi:type="dcterms:W3CDTF">2022-02-28T01:44:00Z</dcterms:created>
  <dcterms:modified xsi:type="dcterms:W3CDTF">2022-02-28T04:28:00Z</dcterms:modified>
</cp:coreProperties>
</file>