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77" w:type="dxa"/>
        <w:tblInd w:w="-6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00"/>
        <w:gridCol w:w="5277"/>
      </w:tblGrid>
      <w:tr w:rsidR="005B6D22" w:rsidRPr="00E57256" w:rsidTr="00E57256">
        <w:tc>
          <w:tcPr>
            <w:tcW w:w="5400" w:type="dxa"/>
          </w:tcPr>
          <w:p w:rsidR="005B6D22" w:rsidRPr="00E57256" w:rsidRDefault="00E57256" w:rsidP="00E57256">
            <w:pPr>
              <w:spacing w:after="0" w:line="240" w:lineRule="auto"/>
              <w:jc w:val="center"/>
              <w:rPr>
                <w:rFonts w:eastAsia="Times New Roman"/>
                <w:sz w:val="24"/>
                <w:szCs w:val="24"/>
                <w:lang w:val="fr-FR"/>
              </w:rPr>
            </w:pPr>
            <w:r w:rsidRPr="00E57256">
              <w:rPr>
                <w:sz w:val="24"/>
                <w:szCs w:val="24"/>
              </w:rPr>
              <w:t>UBND THÀNH PHỐ HỒ CHÍ MINH</w:t>
            </w:r>
          </w:p>
          <w:p w:rsidR="005B6D22" w:rsidRPr="00E57256" w:rsidRDefault="00E57256" w:rsidP="00E57256">
            <w:pPr>
              <w:spacing w:after="0" w:line="240" w:lineRule="auto"/>
              <w:jc w:val="center"/>
              <w:rPr>
                <w:rFonts w:eastAsia="Times New Roman"/>
                <w:sz w:val="24"/>
                <w:szCs w:val="24"/>
                <w:lang w:val="fr-FR"/>
              </w:rPr>
            </w:pPr>
            <w:r w:rsidRPr="00E57256">
              <w:rPr>
                <w:b/>
                <w:bCs/>
                <w:sz w:val="24"/>
                <w:szCs w:val="24"/>
              </w:rPr>
              <w:t>TRƯỜNG CAO ĐẲNG LÝ TỰ TRỌNG</w:t>
            </w:r>
            <w:r w:rsidR="005B6D22" w:rsidRPr="00E57256">
              <w:rPr>
                <w:rFonts w:eastAsia="Times New Roman"/>
                <w:b/>
                <w:sz w:val="24"/>
                <w:szCs w:val="24"/>
                <w:lang w:val="fr-FR"/>
              </w:rPr>
              <w:br/>
            </w:r>
            <w:r w:rsidRPr="00E57256">
              <w:rPr>
                <w:b/>
                <w:sz w:val="24"/>
                <w:szCs w:val="24"/>
              </w:rPr>
              <w:t>THÀNH PHỐ HỒ CHÍ MINH</w:t>
            </w:r>
          </w:p>
          <w:p w:rsidR="00E57256" w:rsidRPr="00E57256" w:rsidRDefault="00E57256" w:rsidP="00E57256">
            <w:pPr>
              <w:spacing w:after="0" w:line="240" w:lineRule="auto"/>
              <w:jc w:val="center"/>
              <w:rPr>
                <w:rFonts w:eastAsia="Times New Roman"/>
                <w:sz w:val="24"/>
                <w:szCs w:val="24"/>
                <w:lang w:val="fr-FR"/>
              </w:rPr>
            </w:pPr>
            <w:r w:rsidRPr="00E57256">
              <w:rPr>
                <w:noProof/>
                <w:sz w:val="24"/>
                <w:szCs w:val="24"/>
              </w:rPr>
              <mc:AlternateContent>
                <mc:Choice Requires="wps">
                  <w:drawing>
                    <wp:anchor distT="0" distB="0" distL="114300" distR="114300" simplePos="0" relativeHeight="251661312" behindDoc="0" locked="0" layoutInCell="1" allowOverlap="1" wp14:editId="667B3C42">
                      <wp:simplePos x="0" y="0"/>
                      <wp:positionH relativeFrom="column">
                        <wp:posOffset>1153160</wp:posOffset>
                      </wp:positionH>
                      <wp:positionV relativeFrom="paragraph">
                        <wp:posOffset>76109</wp:posOffset>
                      </wp:positionV>
                      <wp:extent cx="946785" cy="0"/>
                      <wp:effectExtent l="6350" t="5080" r="8890" b="1397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46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785401E6"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8pt,6pt" to="165.3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oMHAIAADU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"/>
                  </w:pict>
                </mc:Fallback>
              </mc:AlternateContent>
            </w:r>
          </w:p>
          <w:p w:rsidR="00E57256" w:rsidRPr="00E57256" w:rsidRDefault="00E57256" w:rsidP="00E57256">
            <w:pPr>
              <w:spacing w:after="0" w:line="240" w:lineRule="auto"/>
              <w:jc w:val="center"/>
              <w:rPr>
                <w:rFonts w:eastAsia="Times New Roman"/>
                <w:sz w:val="24"/>
                <w:szCs w:val="24"/>
                <w:lang w:val="fr-FR"/>
              </w:rPr>
            </w:pPr>
          </w:p>
        </w:tc>
        <w:tc>
          <w:tcPr>
            <w:tcW w:w="5277" w:type="dxa"/>
          </w:tcPr>
          <w:p w:rsidR="005B6D22" w:rsidRPr="00E57256" w:rsidRDefault="00E57256" w:rsidP="00E57256">
            <w:pPr>
              <w:spacing w:after="0" w:line="240" w:lineRule="auto"/>
              <w:jc w:val="center"/>
              <w:rPr>
                <w:b/>
                <w:bCs/>
                <w:sz w:val="24"/>
                <w:szCs w:val="24"/>
              </w:rPr>
            </w:pPr>
            <w:r w:rsidRPr="00E57256">
              <w:rPr>
                <w:b/>
                <w:bCs/>
                <w:noProof/>
                <w:sz w:val="24"/>
                <w:szCs w:val="24"/>
              </w:rPr>
              <mc:AlternateContent>
                <mc:Choice Requires="wps">
                  <w:drawing>
                    <wp:anchor distT="0" distB="0" distL="114300" distR="114300" simplePos="0" relativeHeight="251664384" behindDoc="0" locked="0" layoutInCell="1" allowOverlap="1" wp14:editId="1B22299F">
                      <wp:simplePos x="0" y="0"/>
                      <wp:positionH relativeFrom="column">
                        <wp:posOffset>4318000</wp:posOffset>
                      </wp:positionH>
                      <wp:positionV relativeFrom="paragraph">
                        <wp:posOffset>910590</wp:posOffset>
                      </wp:positionV>
                      <wp:extent cx="2004060" cy="0"/>
                      <wp:effectExtent l="13970" t="5080" r="10795" b="1397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D584B3C"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ey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YKdJB&#10;i3beEnFoPaq0UiCgtmgW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lWW3shwCAAA2BAAADgAAAAAAAAAAAAAAAAAuAgAAZHJzL2Uyb0RvYy54bWxQSwEC&#10;LQAUAAYACAAAACEAulEaSN8AAAALAQAADwAAAAAAAAAAAAAAAAB2BAAAZHJzL2Rvd25yZXYueG1s&#10;UEsFBgAAAAAEAAQA8wAAAIIFAAAAAA==&#10;"/>
                  </w:pict>
                </mc:Fallback>
              </mc:AlternateContent>
            </w:r>
            <w:r w:rsidRPr="00E57256">
              <w:rPr>
                <w:b/>
                <w:bCs/>
                <w:noProof/>
                <w:sz w:val="24"/>
                <w:szCs w:val="24"/>
              </w:rPr>
              <mc:AlternateContent>
                <mc:Choice Requires="wps">
                  <w:drawing>
                    <wp:anchor distT="0" distB="0" distL="114300" distR="114300" simplePos="0" relativeHeight="251663360" behindDoc="0" locked="0" layoutInCell="1" allowOverlap="1" wp14:editId="7409A49A">
                      <wp:simplePos x="0" y="0"/>
                      <wp:positionH relativeFrom="column">
                        <wp:posOffset>4318000</wp:posOffset>
                      </wp:positionH>
                      <wp:positionV relativeFrom="paragraph">
                        <wp:posOffset>910590</wp:posOffset>
                      </wp:positionV>
                      <wp:extent cx="2004060" cy="0"/>
                      <wp:effectExtent l="13970" t="5080" r="10795" b="1397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07A93952"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JHr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"/>
                  </w:pict>
                </mc:Fallback>
              </mc:AlternateContent>
            </w:r>
            <w:r w:rsidRPr="00E57256">
              <w:rPr>
                <w:b/>
                <w:bCs/>
                <w:noProof/>
                <w:sz w:val="24"/>
                <w:szCs w:val="24"/>
              </w:rPr>
              <mc:AlternateContent>
                <mc:Choice Requires="wps">
                  <w:drawing>
                    <wp:anchor distT="0" distB="0" distL="114300" distR="114300" simplePos="0" relativeHeight="251662336" behindDoc="0" locked="0" layoutInCell="1" allowOverlap="1" wp14:editId="03F8D284">
                      <wp:simplePos x="0" y="0"/>
                      <wp:positionH relativeFrom="column">
                        <wp:posOffset>4318000</wp:posOffset>
                      </wp:positionH>
                      <wp:positionV relativeFrom="paragraph">
                        <wp:posOffset>910590</wp:posOffset>
                      </wp:positionV>
                      <wp:extent cx="2004060" cy="0"/>
                      <wp:effectExtent l="13970" t="5080" r="10795" b="1397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F6E66D1" id="Straight Connector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0pt,71.7pt" to="497.8pt,7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Vxq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"/>
                  </w:pict>
                </mc:Fallback>
              </mc:AlternateContent>
            </w:r>
            <w:r w:rsidRPr="00E57256">
              <w:rPr>
                <w:b/>
                <w:bCs/>
                <w:sz w:val="24"/>
                <w:szCs w:val="24"/>
              </w:rPr>
              <w:t>CỘNG HÒA XÃ HỘI CHỦ NGHĨA VIỆT NAM</w:t>
            </w:r>
          </w:p>
          <w:p w:rsidR="00E57256" w:rsidRPr="00E57256" w:rsidRDefault="00E57256" w:rsidP="00E57256">
            <w:pPr>
              <w:spacing w:after="0" w:line="240" w:lineRule="auto"/>
              <w:jc w:val="center"/>
              <w:rPr>
                <w:b/>
                <w:bCs/>
                <w:sz w:val="24"/>
                <w:szCs w:val="24"/>
              </w:rPr>
            </w:pPr>
            <w:r w:rsidRPr="00E57256">
              <w:rPr>
                <w:b/>
                <w:bCs/>
                <w:sz w:val="24"/>
                <w:szCs w:val="24"/>
              </w:rPr>
              <w:t>Độc lập - Tự do - Hạnh phúc</w:t>
            </w:r>
          </w:p>
          <w:p w:rsidR="00E57256" w:rsidRPr="00E57256" w:rsidRDefault="00E57256" w:rsidP="00E57256">
            <w:pPr>
              <w:spacing w:after="0" w:line="240" w:lineRule="auto"/>
              <w:jc w:val="center"/>
              <w:rPr>
                <w:rFonts w:eastAsia="Times New Roman"/>
                <w:b/>
                <w:sz w:val="24"/>
                <w:szCs w:val="24"/>
                <w:lang w:val="fr-FR"/>
              </w:rPr>
            </w:pPr>
            <w:r w:rsidRPr="00E57256">
              <w:rPr>
                <w:noProof/>
                <w:sz w:val="24"/>
                <w:szCs w:val="24"/>
              </w:rPr>
              <mc:AlternateContent>
                <mc:Choice Requires="wps">
                  <w:drawing>
                    <wp:anchor distT="0" distB="0" distL="114300" distR="114300" simplePos="0" relativeHeight="251665408" behindDoc="0" locked="0" layoutInCell="1" allowOverlap="1" wp14:editId="7AC89236">
                      <wp:simplePos x="0" y="0"/>
                      <wp:positionH relativeFrom="column">
                        <wp:posOffset>711926</wp:posOffset>
                      </wp:positionH>
                      <wp:positionV relativeFrom="paragraph">
                        <wp:posOffset>56968</wp:posOffset>
                      </wp:positionV>
                      <wp:extent cx="1839685" cy="0"/>
                      <wp:effectExtent l="0" t="0" r="27305"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39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329F859A" id="Straight Connector 7" o:spid="_x0000_s1026" style="position:absolute;flip: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05pt,4.5pt" to="200.9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"/>
                  </w:pict>
                </mc:Fallback>
              </mc:AlternateContent>
            </w:r>
          </w:p>
          <w:p w:rsidR="005B6D22" w:rsidRPr="00E57256" w:rsidRDefault="005B6D22" w:rsidP="00E57256">
            <w:pPr>
              <w:spacing w:after="0" w:line="400" w:lineRule="exact"/>
              <w:jc w:val="center"/>
              <w:rPr>
                <w:rFonts w:eastAsia="Times New Roman"/>
                <w:i/>
                <w:sz w:val="24"/>
                <w:szCs w:val="24"/>
                <w:lang w:val="fr-FR"/>
              </w:rPr>
            </w:pPr>
            <w:r w:rsidRPr="00E57256">
              <w:rPr>
                <w:rFonts w:eastAsia="Times New Roman"/>
                <w:i/>
                <w:sz w:val="24"/>
                <w:szCs w:val="24"/>
                <w:lang w:val="fr-FR"/>
              </w:rPr>
              <w:t>TP.Hồ Chí Minh, ngày</w:t>
            </w:r>
            <w:r w:rsidR="00031582">
              <w:rPr>
                <w:rFonts w:eastAsia="Times New Roman"/>
                <w:i/>
                <w:sz w:val="24"/>
                <w:szCs w:val="24"/>
                <w:lang w:val="fr-FR"/>
              </w:rPr>
              <w:t xml:space="preserve"> 10 </w:t>
            </w:r>
            <w:r w:rsidRPr="00E57256">
              <w:rPr>
                <w:rFonts w:eastAsia="Times New Roman"/>
                <w:i/>
                <w:sz w:val="24"/>
                <w:szCs w:val="24"/>
                <w:lang w:val="fr-FR"/>
              </w:rPr>
              <w:t>tháng</w:t>
            </w:r>
            <w:r w:rsidR="00031582">
              <w:rPr>
                <w:rFonts w:eastAsia="Times New Roman"/>
                <w:i/>
                <w:sz w:val="24"/>
                <w:szCs w:val="24"/>
                <w:lang w:val="fr-FR"/>
              </w:rPr>
              <w:t xml:space="preserve"> 01 </w:t>
            </w:r>
            <w:r w:rsidRPr="00E57256">
              <w:rPr>
                <w:rFonts w:eastAsia="Times New Roman"/>
                <w:i/>
                <w:sz w:val="24"/>
                <w:szCs w:val="24"/>
                <w:lang w:val="fr-FR"/>
              </w:rPr>
              <w:t xml:space="preserve">năm </w:t>
            </w:r>
            <w:r w:rsidR="00FD685E" w:rsidRPr="00E57256">
              <w:rPr>
                <w:rFonts w:eastAsia="Times New Roman"/>
                <w:i/>
                <w:sz w:val="24"/>
                <w:szCs w:val="24"/>
                <w:lang w:val="fr-FR"/>
              </w:rPr>
              <w:t>2024</w:t>
            </w:r>
          </w:p>
          <w:p w:rsidR="005B6D22" w:rsidRPr="00E57256" w:rsidRDefault="005B6D22" w:rsidP="001C3C61">
            <w:pPr>
              <w:spacing w:after="0" w:line="240" w:lineRule="auto"/>
              <w:jc w:val="center"/>
              <w:rPr>
                <w:rFonts w:eastAsia="Times New Roman"/>
                <w:sz w:val="24"/>
                <w:szCs w:val="24"/>
                <w:lang w:val="fr-FR"/>
              </w:rPr>
            </w:pPr>
          </w:p>
        </w:tc>
      </w:tr>
    </w:tbl>
    <w:p w:rsidR="005B6D22" w:rsidRPr="00B63CFB" w:rsidRDefault="005B6D22" w:rsidP="005B6D22">
      <w:pPr>
        <w:spacing w:after="0" w:line="240" w:lineRule="auto"/>
        <w:jc w:val="center"/>
        <w:rPr>
          <w:rFonts w:ascii="Times New Roman" w:hAnsi="Times New Roman"/>
          <w:b/>
          <w:sz w:val="30"/>
          <w:szCs w:val="30"/>
          <w:lang w:val="fr-FR"/>
        </w:rPr>
      </w:pPr>
      <w:r w:rsidRPr="00B63CFB">
        <w:rPr>
          <w:rFonts w:ascii="Times New Roman" w:hAnsi="Times New Roman"/>
          <w:b/>
          <w:sz w:val="30"/>
          <w:szCs w:val="30"/>
          <w:lang w:val="fr-FR"/>
        </w:rPr>
        <w:t>BÁO CÁO</w:t>
      </w:r>
    </w:p>
    <w:p w:rsidR="00C55DA5" w:rsidRDefault="00CD57ED" w:rsidP="005B6D22">
      <w:pPr>
        <w:pStyle w:val="Heading2"/>
        <w:rPr>
          <w:rFonts w:ascii="Times New Roman" w:hAnsi="Times New Roman"/>
          <w:sz w:val="30"/>
          <w:szCs w:val="30"/>
          <w:lang w:val="fr-FR"/>
        </w:rPr>
      </w:pPr>
      <w:r>
        <w:rPr>
          <w:rFonts w:ascii="Times New Roman" w:hAnsi="Times New Roman"/>
          <w:sz w:val="30"/>
          <w:szCs w:val="30"/>
          <w:lang w:val="fr-FR"/>
        </w:rPr>
        <w:t xml:space="preserve">của </w:t>
      </w:r>
      <w:r w:rsidR="00F52944">
        <w:rPr>
          <w:rFonts w:ascii="Times New Roman" w:hAnsi="Times New Roman"/>
          <w:sz w:val="30"/>
          <w:szCs w:val="30"/>
          <w:lang w:val="fr-FR"/>
        </w:rPr>
        <w:t xml:space="preserve">người được lấy phiếu tín nhiệm </w:t>
      </w:r>
      <w:r>
        <w:rPr>
          <w:rFonts w:ascii="Times New Roman" w:hAnsi="Times New Roman"/>
          <w:sz w:val="30"/>
          <w:szCs w:val="30"/>
          <w:lang w:val="fr-FR"/>
        </w:rPr>
        <w:t xml:space="preserve">tại Hội nghị </w:t>
      </w:r>
      <w:r w:rsidR="00C55DA5">
        <w:rPr>
          <w:rFonts w:ascii="Times New Roman" w:hAnsi="Times New Roman"/>
          <w:sz w:val="30"/>
          <w:szCs w:val="30"/>
          <w:lang w:val="fr-FR"/>
        </w:rPr>
        <w:t xml:space="preserve">lấy phiếu tín nhiệm </w:t>
      </w:r>
    </w:p>
    <w:p w:rsidR="002B7A81" w:rsidRDefault="00C55DA5" w:rsidP="00F52944">
      <w:pPr>
        <w:pStyle w:val="Heading2"/>
        <w:rPr>
          <w:rFonts w:ascii="Times New Roman" w:hAnsi="Times New Roman"/>
          <w:sz w:val="30"/>
          <w:szCs w:val="30"/>
          <w:lang w:val="fr-FR"/>
        </w:rPr>
      </w:pPr>
      <w:r>
        <w:rPr>
          <w:rFonts w:ascii="Times New Roman" w:hAnsi="Times New Roman"/>
          <w:sz w:val="30"/>
          <w:szCs w:val="30"/>
          <w:lang w:val="fr-FR"/>
        </w:rPr>
        <w:t xml:space="preserve">đối với chức danh, chức vụ </w:t>
      </w:r>
      <w:r w:rsidR="002902A5" w:rsidRPr="002902A5">
        <w:rPr>
          <w:rFonts w:ascii="Times New Roman" w:hAnsi="Times New Roman"/>
          <w:strike/>
          <w:sz w:val="30"/>
          <w:szCs w:val="30"/>
          <w:highlight w:val="yellow"/>
          <w:lang w:val="fr-FR"/>
        </w:rPr>
        <w:t>Hiệu trưởng</w:t>
      </w:r>
      <w:r w:rsidR="002902A5">
        <w:rPr>
          <w:rFonts w:ascii="Times New Roman" w:hAnsi="Times New Roman"/>
          <w:sz w:val="30"/>
          <w:szCs w:val="30"/>
          <w:lang w:val="fr-FR"/>
        </w:rPr>
        <w:t> Phó Hiệu trưởng</w:t>
      </w:r>
    </w:p>
    <w:p w:rsidR="005B6D22" w:rsidRDefault="00C55DA5" w:rsidP="003268EE">
      <w:pPr>
        <w:pStyle w:val="Heading2"/>
        <w:rPr>
          <w:rFonts w:ascii="Times New Roman" w:hAnsi="Times New Roman"/>
          <w:sz w:val="30"/>
          <w:szCs w:val="30"/>
          <w:lang w:val="fr-FR"/>
        </w:rPr>
      </w:pPr>
      <w:r>
        <w:rPr>
          <w:rFonts w:ascii="Times New Roman" w:hAnsi="Times New Roman"/>
          <w:sz w:val="30"/>
          <w:szCs w:val="30"/>
          <w:lang w:val="fr-FR"/>
        </w:rPr>
        <w:t xml:space="preserve">của </w:t>
      </w:r>
      <w:r w:rsidR="003268EE">
        <w:rPr>
          <w:rFonts w:ascii="Times New Roman" w:hAnsi="Times New Roman"/>
          <w:sz w:val="30"/>
          <w:szCs w:val="30"/>
          <w:lang w:val="fr-FR"/>
        </w:rPr>
        <w:t>T</w:t>
      </w:r>
      <w:r w:rsidR="002B7A81">
        <w:rPr>
          <w:rFonts w:ascii="Times New Roman" w:hAnsi="Times New Roman"/>
          <w:sz w:val="30"/>
          <w:szCs w:val="30"/>
          <w:lang w:val="fr-FR"/>
        </w:rPr>
        <w:t>rường C</w:t>
      </w:r>
      <w:r>
        <w:rPr>
          <w:rFonts w:ascii="Times New Roman" w:hAnsi="Times New Roman"/>
          <w:sz w:val="30"/>
          <w:szCs w:val="30"/>
          <w:lang w:val="fr-FR"/>
        </w:rPr>
        <w:t>ao đẳng</w:t>
      </w:r>
      <w:r w:rsidR="002B7A81">
        <w:rPr>
          <w:rFonts w:ascii="Times New Roman" w:hAnsi="Times New Roman"/>
          <w:sz w:val="30"/>
          <w:szCs w:val="30"/>
          <w:lang w:val="fr-FR"/>
        </w:rPr>
        <w:t xml:space="preserve"> Lý T</w:t>
      </w:r>
      <w:r w:rsidR="003268EE">
        <w:rPr>
          <w:rFonts w:ascii="Times New Roman" w:hAnsi="Times New Roman"/>
          <w:sz w:val="30"/>
          <w:szCs w:val="30"/>
          <w:lang w:val="fr-FR"/>
        </w:rPr>
        <w:t>ự Trọng Thành phố Hồ Chí Minh</w:t>
      </w:r>
    </w:p>
    <w:p w:rsidR="00CD57ED" w:rsidRDefault="003268EE" w:rsidP="005B6D22">
      <w:pPr>
        <w:rPr>
          <w:lang w:val="fr-FR"/>
        </w:rPr>
      </w:pPr>
      <w:r w:rsidRPr="00CD57ED">
        <w:rPr>
          <w:rFonts w:ascii="Times New Roman" w:hAnsi="Times New Roman" w:cs="Times New Roman"/>
          <w:noProof/>
          <w:sz w:val="28"/>
          <w:szCs w:val="28"/>
        </w:rPr>
        <mc:AlternateContent>
          <mc:Choice Requires="wps">
            <w:drawing>
              <wp:anchor distT="0" distB="0" distL="114300" distR="114300" simplePos="0" relativeHeight="251660288" behindDoc="0" locked="0" layoutInCell="1" allowOverlap="1" wp14:anchorId="4E679051" wp14:editId="5969873C">
                <wp:simplePos x="0" y="0"/>
                <wp:positionH relativeFrom="column">
                  <wp:posOffset>2278470</wp:posOffset>
                </wp:positionH>
                <wp:positionV relativeFrom="paragraph">
                  <wp:posOffset>105410</wp:posOffset>
                </wp:positionV>
                <wp:extent cx="1478915" cy="0"/>
                <wp:effectExtent l="0" t="0" r="0" b="0"/>
                <wp:wrapNone/>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78915" cy="0"/>
                        </a:xfrm>
                        <a:prstGeom prst="straightConnector1">
                          <a:avLst/>
                        </a:prstGeom>
                        <a:noFill/>
                        <a:ln w="9525">
                          <a:solidFill>
                            <a:srgbClr val="000000"/>
                          </a:solidFill>
                          <a:round/>
                        </a:ln>
                        <a:effectLst/>
                      </wps:spPr>
                      <wps:bodyPr/>
                    </wps:wsp>
                  </a:graphicData>
                </a:graphic>
              </wp:anchor>
            </w:drawing>
          </mc:Choice>
          <mc:Fallback xmlns:w16se="http://schemas.microsoft.com/office/word/2015/wordml/symex" xmlns:w15="http://schemas.microsoft.com/office/word/2012/wordml" xmlns:cx="http://schemas.microsoft.com/office/drawing/2014/chartex">
            <w:pict>
              <v:shapetype w14:anchorId="755FEA63" id="_x0000_t32" coordsize="21600,21600" o:spt="32" o:oned="t" path="m,l21600,21600e" filled="f">
                <v:path arrowok="t" fillok="f" o:connecttype="none"/>
                <o:lock v:ext="edit" shapetype="t"/>
              </v:shapetype>
              <v:shape id="AutoShape 5" o:spid="_x0000_s1026" type="#_x0000_t32" style="position:absolute;margin-left:179.4pt;margin-top:8.3pt;width:116.45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"/>
            </w:pict>
          </mc:Fallback>
        </mc:AlternateContent>
      </w:r>
      <w:r w:rsidR="00C55DA5">
        <w:rPr>
          <w:lang w:val="fr-FR"/>
        </w:rPr>
        <w:t xml:space="preserve">                     </w:t>
      </w:r>
    </w:p>
    <w:p w:rsidR="002B7A81" w:rsidRDefault="00CD57ED" w:rsidP="00E57256">
      <w:pPr>
        <w:tabs>
          <w:tab w:val="left" w:pos="1134"/>
          <w:tab w:val="left" w:pos="2268"/>
        </w:tabs>
        <w:spacing w:before="60" w:after="60" w:line="240" w:lineRule="auto"/>
        <w:rPr>
          <w:rFonts w:ascii="Times New Roman" w:hAnsi="Times New Roman" w:cs="Times New Roman"/>
          <w:sz w:val="28"/>
          <w:szCs w:val="28"/>
          <w:lang w:val="fr-FR"/>
        </w:rPr>
      </w:pPr>
      <w:r>
        <w:rPr>
          <w:rFonts w:ascii="Times New Roman" w:hAnsi="Times New Roman" w:cs="Times New Roman"/>
          <w:sz w:val="28"/>
          <w:szCs w:val="28"/>
          <w:lang w:val="fr-FR"/>
        </w:rPr>
        <w:t xml:space="preserve">      </w:t>
      </w:r>
      <w:r w:rsidR="002B7A81">
        <w:rPr>
          <w:rFonts w:ascii="Times New Roman" w:hAnsi="Times New Roman" w:cs="Times New Roman"/>
          <w:sz w:val="28"/>
          <w:szCs w:val="28"/>
          <w:lang w:val="fr-FR"/>
        </w:rPr>
        <w:tab/>
      </w:r>
      <w:r w:rsidR="00E57256">
        <w:rPr>
          <w:rFonts w:ascii="Times New Roman" w:hAnsi="Times New Roman" w:cs="Times New Roman"/>
          <w:sz w:val="28"/>
          <w:szCs w:val="28"/>
          <w:lang w:val="fr-FR"/>
        </w:rPr>
        <w:tab/>
      </w:r>
      <w:r w:rsidRPr="00CD57ED">
        <w:rPr>
          <w:rFonts w:ascii="Times New Roman" w:hAnsi="Times New Roman" w:cs="Times New Roman"/>
          <w:sz w:val="28"/>
          <w:szCs w:val="28"/>
          <w:lang w:val="fr-FR"/>
        </w:rPr>
        <w:t>Kính gử</w:t>
      </w:r>
      <w:r w:rsidR="002B7A81">
        <w:rPr>
          <w:rFonts w:ascii="Times New Roman" w:hAnsi="Times New Roman" w:cs="Times New Roman"/>
          <w:sz w:val="28"/>
          <w:szCs w:val="28"/>
          <w:lang w:val="fr-FR"/>
        </w:rPr>
        <w:t>i</w:t>
      </w:r>
      <w:r w:rsidRPr="00CD57ED">
        <w:rPr>
          <w:rFonts w:ascii="Times New Roman" w:hAnsi="Times New Roman" w:cs="Times New Roman"/>
          <w:sz w:val="28"/>
          <w:szCs w:val="28"/>
          <w:lang w:val="fr-FR"/>
        </w:rPr>
        <w:t xml:space="preserve">: </w:t>
      </w:r>
      <w:r w:rsidR="002B7A81" w:rsidRPr="002B7A81">
        <w:rPr>
          <w:rFonts w:ascii="Times New Roman" w:hAnsi="Times New Roman" w:cs="Times New Roman"/>
          <w:sz w:val="28"/>
          <w:szCs w:val="28"/>
          <w:lang w:val="fr-FR"/>
        </w:rPr>
        <w:t>Lãnh đạo Sở Nội vụ T</w:t>
      </w:r>
      <w:r w:rsidR="002B7A81">
        <w:rPr>
          <w:rFonts w:ascii="Times New Roman" w:hAnsi="Times New Roman" w:cs="Times New Roman"/>
          <w:sz w:val="28"/>
          <w:szCs w:val="28"/>
          <w:lang w:val="fr-FR"/>
        </w:rPr>
        <w:t>h</w:t>
      </w:r>
      <w:r w:rsidR="002B7A81" w:rsidRPr="002B7A81">
        <w:rPr>
          <w:rFonts w:ascii="Times New Roman" w:hAnsi="Times New Roman" w:cs="Times New Roman"/>
          <w:sz w:val="28"/>
          <w:szCs w:val="28"/>
          <w:lang w:val="fr-FR"/>
        </w:rPr>
        <w:t>ành phố Hồ</w:t>
      </w:r>
      <w:r w:rsidR="002B7A81">
        <w:rPr>
          <w:rFonts w:ascii="Times New Roman" w:hAnsi="Times New Roman" w:cs="Times New Roman"/>
          <w:sz w:val="28"/>
          <w:szCs w:val="28"/>
          <w:lang w:val="fr-FR"/>
        </w:rPr>
        <w:t xml:space="preserve"> Chí Minh.</w:t>
      </w:r>
    </w:p>
    <w:p w:rsidR="002B7A81" w:rsidRPr="002B7A81" w:rsidRDefault="002B7A81" w:rsidP="002B7A81">
      <w:pPr>
        <w:tabs>
          <w:tab w:val="left" w:pos="1134"/>
          <w:tab w:val="left" w:pos="2552"/>
        </w:tabs>
        <w:ind w:left="2268"/>
        <w:rPr>
          <w:rFonts w:ascii="Times New Roman" w:hAnsi="Times New Roman" w:cs="Times New Roman"/>
          <w:sz w:val="28"/>
          <w:szCs w:val="28"/>
          <w:lang w:val="fr-FR"/>
        </w:rPr>
      </w:pPr>
    </w:p>
    <w:p w:rsidR="00CD57ED" w:rsidRPr="00B22356" w:rsidRDefault="00CD57ED" w:rsidP="00B22356">
      <w:pPr>
        <w:pStyle w:val="ListParagraph"/>
        <w:numPr>
          <w:ilvl w:val="0"/>
          <w:numId w:val="1"/>
        </w:numPr>
        <w:tabs>
          <w:tab w:val="left" w:pos="993"/>
        </w:tabs>
        <w:spacing w:before="120" w:after="120" w:line="240" w:lineRule="auto"/>
        <w:ind w:left="0" w:firstLine="567"/>
        <w:rPr>
          <w:rFonts w:ascii="Times New Roman" w:hAnsi="Times New Roman" w:cs="Times New Roman"/>
          <w:sz w:val="26"/>
          <w:szCs w:val="26"/>
          <w:lang w:val="fr-FR"/>
        </w:rPr>
      </w:pPr>
      <w:r w:rsidRPr="00B22356">
        <w:rPr>
          <w:rFonts w:ascii="Times New Roman" w:hAnsi="Times New Roman" w:cs="Times New Roman"/>
          <w:sz w:val="26"/>
          <w:szCs w:val="26"/>
          <w:lang w:val="fr-FR"/>
        </w:rPr>
        <w:t xml:space="preserve">Tôi là : </w:t>
      </w:r>
      <w:r w:rsidR="002B7A81" w:rsidRPr="00B22356">
        <w:rPr>
          <w:rFonts w:ascii="Times New Roman" w:hAnsi="Times New Roman" w:cs="Times New Roman"/>
          <w:sz w:val="26"/>
          <w:szCs w:val="26"/>
          <w:lang w:val="fr-FR"/>
        </w:rPr>
        <w:tab/>
      </w:r>
      <w:r w:rsidR="002B7A81" w:rsidRPr="00B22356">
        <w:rPr>
          <w:rFonts w:ascii="Times New Roman" w:hAnsi="Times New Roman" w:cs="Times New Roman"/>
          <w:sz w:val="26"/>
          <w:szCs w:val="26"/>
          <w:lang w:val="fr-FR"/>
        </w:rPr>
        <w:tab/>
      </w:r>
      <w:r w:rsidR="00A94B82" w:rsidRPr="00B22356">
        <w:rPr>
          <w:rFonts w:ascii="Times New Roman" w:hAnsi="Times New Roman" w:cs="Times New Roman"/>
          <w:sz w:val="26"/>
          <w:szCs w:val="26"/>
          <w:lang w:val="fr-FR"/>
        </w:rPr>
        <w:t>Đinh Hồng Minh</w:t>
      </w:r>
    </w:p>
    <w:p w:rsidR="00CD57ED" w:rsidRPr="00B22356" w:rsidRDefault="00CD57ED" w:rsidP="00B22356">
      <w:pPr>
        <w:pStyle w:val="ListParagraph"/>
        <w:numPr>
          <w:ilvl w:val="0"/>
          <w:numId w:val="1"/>
        </w:numPr>
        <w:tabs>
          <w:tab w:val="left" w:pos="993"/>
        </w:tabs>
        <w:spacing w:before="120" w:after="120" w:line="240" w:lineRule="auto"/>
        <w:ind w:left="0" w:firstLine="567"/>
        <w:rPr>
          <w:rFonts w:ascii="Times New Roman" w:hAnsi="Times New Roman" w:cs="Times New Roman"/>
          <w:sz w:val="26"/>
          <w:szCs w:val="26"/>
          <w:lang w:val="fr-FR"/>
        </w:rPr>
      </w:pPr>
      <w:r w:rsidRPr="00B22356">
        <w:rPr>
          <w:rFonts w:ascii="Times New Roman" w:hAnsi="Times New Roman" w:cs="Times New Roman"/>
          <w:sz w:val="26"/>
          <w:szCs w:val="26"/>
          <w:lang w:val="fr-FR"/>
        </w:rPr>
        <w:t>Chức vụ :</w:t>
      </w:r>
      <w:r w:rsidR="002B7A81" w:rsidRPr="00B22356">
        <w:rPr>
          <w:rFonts w:ascii="Times New Roman" w:hAnsi="Times New Roman" w:cs="Times New Roman"/>
          <w:sz w:val="26"/>
          <w:szCs w:val="26"/>
          <w:lang w:val="fr-FR"/>
        </w:rPr>
        <w:tab/>
      </w:r>
      <w:r w:rsidR="002B7A81" w:rsidRPr="00B22356">
        <w:rPr>
          <w:rFonts w:ascii="Times New Roman" w:hAnsi="Times New Roman" w:cs="Times New Roman"/>
          <w:sz w:val="26"/>
          <w:szCs w:val="26"/>
          <w:lang w:val="fr-FR"/>
        </w:rPr>
        <w:tab/>
      </w:r>
      <w:r w:rsidR="00A94B82" w:rsidRPr="00B22356">
        <w:rPr>
          <w:rFonts w:ascii="Times New Roman" w:hAnsi="Times New Roman" w:cs="Times New Roman"/>
          <w:sz w:val="26"/>
          <w:szCs w:val="26"/>
          <w:lang w:val="fr-FR"/>
        </w:rPr>
        <w:t xml:space="preserve">Phó Hiệu trưởng </w:t>
      </w:r>
    </w:p>
    <w:p w:rsidR="00CD57ED" w:rsidRPr="00B22356" w:rsidRDefault="00CD57ED" w:rsidP="00B22356">
      <w:pPr>
        <w:pStyle w:val="ListParagraph"/>
        <w:numPr>
          <w:ilvl w:val="0"/>
          <w:numId w:val="1"/>
        </w:numPr>
        <w:tabs>
          <w:tab w:val="left" w:pos="993"/>
        </w:tabs>
        <w:spacing w:before="120" w:after="120" w:line="240" w:lineRule="auto"/>
        <w:ind w:left="0" w:firstLine="567"/>
        <w:rPr>
          <w:rFonts w:ascii="Times New Roman" w:hAnsi="Times New Roman" w:cs="Times New Roman"/>
          <w:sz w:val="26"/>
          <w:szCs w:val="26"/>
          <w:lang w:val="fr-FR"/>
        </w:rPr>
      </w:pPr>
      <w:r w:rsidRPr="00B22356">
        <w:rPr>
          <w:rFonts w:ascii="Times New Roman" w:hAnsi="Times New Roman" w:cs="Times New Roman"/>
          <w:sz w:val="26"/>
          <w:szCs w:val="26"/>
          <w:lang w:val="fr-FR"/>
        </w:rPr>
        <w:t>Đơn vị công tác :</w:t>
      </w:r>
      <w:r w:rsidR="002B7A81" w:rsidRPr="00B22356">
        <w:rPr>
          <w:rFonts w:ascii="Times New Roman" w:hAnsi="Times New Roman" w:cs="Times New Roman"/>
          <w:sz w:val="26"/>
          <w:szCs w:val="26"/>
          <w:lang w:val="fr-FR"/>
        </w:rPr>
        <w:t xml:space="preserve"> </w:t>
      </w:r>
      <w:r w:rsidR="00A94B82" w:rsidRPr="00B22356">
        <w:rPr>
          <w:rFonts w:ascii="Times New Roman" w:hAnsi="Times New Roman" w:cs="Times New Roman"/>
          <w:sz w:val="26"/>
          <w:szCs w:val="26"/>
          <w:lang w:val="fr-FR"/>
        </w:rPr>
        <w:tab/>
        <w:t>Trường Cao đẳng Lý Tự Trọng Tp. Hồ Chí Minh</w:t>
      </w:r>
    </w:p>
    <w:p w:rsidR="00840D21" w:rsidRPr="00B22356" w:rsidRDefault="00C55DA5" w:rsidP="00B22356">
      <w:pPr>
        <w:tabs>
          <w:tab w:val="left" w:pos="993"/>
        </w:tabs>
        <w:spacing w:before="120" w:after="120" w:line="240" w:lineRule="auto"/>
        <w:ind w:firstLine="567"/>
        <w:jc w:val="both"/>
        <w:rPr>
          <w:rFonts w:ascii="Times New Roman" w:hAnsi="Times New Roman" w:cs="Times New Roman"/>
          <w:color w:val="000000" w:themeColor="text1"/>
          <w:spacing w:val="3"/>
          <w:sz w:val="26"/>
          <w:szCs w:val="26"/>
          <w:shd w:val="clear" w:color="auto" w:fill="FFFFFF"/>
        </w:rPr>
      </w:pPr>
      <w:r w:rsidRPr="00B22356">
        <w:rPr>
          <w:rFonts w:ascii="Times New Roman" w:hAnsi="Times New Roman" w:cs="Times New Roman"/>
          <w:color w:val="000000" w:themeColor="text1"/>
          <w:spacing w:val="3"/>
          <w:sz w:val="26"/>
          <w:szCs w:val="26"/>
          <w:shd w:val="clear" w:color="auto" w:fill="FFFFFF"/>
        </w:rPr>
        <w:t xml:space="preserve">   </w:t>
      </w:r>
      <w:r w:rsidR="00840D21" w:rsidRPr="00B22356">
        <w:rPr>
          <w:rFonts w:ascii="Times New Roman" w:hAnsi="Times New Roman" w:cs="Times New Roman"/>
          <w:color w:val="000000" w:themeColor="text1"/>
          <w:spacing w:val="3"/>
          <w:sz w:val="26"/>
          <w:szCs w:val="26"/>
          <w:shd w:val="clear" w:color="auto" w:fill="FFFFFF"/>
        </w:rPr>
        <w:t xml:space="preserve">Căn cứ vào Quy định số 96-QĐ/TW ngày 02 tháng 02 năm 2023 của Bộ Chính trị, Kế hoạch số 274-KH/TU ngày 20 tháng 10 năm 2023 của Ban Thường vụ Thành ủy Thành phố Hồ Chí Minh và Kế hoạch số </w:t>
      </w:r>
      <w:r w:rsidR="00394731" w:rsidRPr="00B22356">
        <w:rPr>
          <w:rFonts w:ascii="Times New Roman" w:hAnsi="Times New Roman" w:cs="Times New Roman"/>
          <w:color w:val="000000" w:themeColor="text1"/>
          <w:spacing w:val="3"/>
          <w:sz w:val="26"/>
          <w:szCs w:val="26"/>
          <w:shd w:val="clear" w:color="auto" w:fill="FFFFFF"/>
        </w:rPr>
        <w:t>1590</w:t>
      </w:r>
      <w:r w:rsidR="00840D21" w:rsidRPr="00B22356">
        <w:rPr>
          <w:rFonts w:ascii="Times New Roman" w:hAnsi="Times New Roman" w:cs="Times New Roman"/>
          <w:color w:val="000000" w:themeColor="text1"/>
          <w:spacing w:val="3"/>
          <w:sz w:val="26"/>
          <w:szCs w:val="26"/>
          <w:shd w:val="clear" w:color="auto" w:fill="FFFFFF"/>
        </w:rPr>
        <w:t>-KH/BCSD ngày</w:t>
      </w:r>
      <w:r w:rsidR="00394731" w:rsidRPr="00B22356">
        <w:rPr>
          <w:rFonts w:ascii="Times New Roman" w:hAnsi="Times New Roman" w:cs="Times New Roman"/>
          <w:color w:val="000000" w:themeColor="text1"/>
          <w:spacing w:val="3"/>
          <w:sz w:val="26"/>
          <w:szCs w:val="26"/>
          <w:shd w:val="clear" w:color="auto" w:fill="FFFFFF"/>
        </w:rPr>
        <w:t xml:space="preserve"> 29</w:t>
      </w:r>
      <w:r w:rsidR="00840D21" w:rsidRPr="00B22356">
        <w:rPr>
          <w:rFonts w:ascii="Times New Roman" w:hAnsi="Times New Roman" w:cs="Times New Roman"/>
          <w:color w:val="000000" w:themeColor="text1"/>
          <w:spacing w:val="3"/>
          <w:sz w:val="26"/>
          <w:szCs w:val="26"/>
          <w:shd w:val="clear" w:color="auto" w:fill="FFFFFF"/>
        </w:rPr>
        <w:t xml:space="preserve"> tháng 12 năm 2023 của Ban cán sự đảng Ủy ban nhân dân Thành phố về tổ chức lấy phiếu tín nhiệm đối với chức danh, chức vụ lãnh đạo, quản lý của cơ quan báo chí, trường cao đẳng, doanh nghiệp, cơ quan, đơn vị sự nghiệp Thành phố và tương đương, tôi xin báo cáo như sau: </w:t>
      </w:r>
    </w:p>
    <w:p w:rsidR="00840D21" w:rsidRPr="00B22356" w:rsidRDefault="00840D21" w:rsidP="00B22356">
      <w:pPr>
        <w:pStyle w:val="ListParagraph"/>
        <w:tabs>
          <w:tab w:val="left" w:pos="993"/>
        </w:tabs>
        <w:spacing w:before="120" w:after="120" w:line="240" w:lineRule="auto"/>
        <w:ind w:left="0" w:firstLine="567"/>
        <w:jc w:val="both"/>
        <w:rPr>
          <w:rFonts w:ascii="Times New Roman" w:hAnsi="Times New Roman" w:cs="Times New Roman"/>
          <w:b/>
          <w:color w:val="000000" w:themeColor="text1"/>
          <w:spacing w:val="3"/>
          <w:sz w:val="26"/>
          <w:szCs w:val="26"/>
          <w:shd w:val="clear" w:color="auto" w:fill="FFFFFF"/>
        </w:rPr>
      </w:pPr>
      <w:r w:rsidRPr="00B22356">
        <w:rPr>
          <w:rFonts w:ascii="Times New Roman" w:hAnsi="Times New Roman" w:cs="Times New Roman"/>
          <w:b/>
          <w:color w:val="000000" w:themeColor="text1"/>
          <w:spacing w:val="3"/>
          <w:sz w:val="26"/>
          <w:szCs w:val="26"/>
          <w:shd w:val="clear" w:color="auto" w:fill="FFFFFF"/>
        </w:rPr>
        <w:t xml:space="preserve">1. Phẩm chất chính trị, đạo đức, lối sống, ý thức tổ chức kỷ luật </w:t>
      </w:r>
    </w:p>
    <w:p w:rsidR="00C55DA5" w:rsidRPr="00B22356" w:rsidRDefault="00840D21" w:rsidP="00B22356">
      <w:pPr>
        <w:tabs>
          <w:tab w:val="left" w:pos="993"/>
        </w:tabs>
        <w:spacing w:before="120" w:after="120" w:line="240" w:lineRule="auto"/>
        <w:ind w:firstLine="567"/>
        <w:jc w:val="both"/>
        <w:rPr>
          <w:rFonts w:ascii="Times New Roman" w:hAnsi="Times New Roman" w:cs="Times New Roman"/>
          <w:b/>
          <w:i/>
          <w:color w:val="000000" w:themeColor="text1"/>
          <w:spacing w:val="3"/>
          <w:sz w:val="26"/>
          <w:szCs w:val="26"/>
          <w:shd w:val="clear" w:color="auto" w:fill="FFFFFF"/>
        </w:rPr>
      </w:pPr>
      <w:r w:rsidRPr="00B22356">
        <w:rPr>
          <w:rFonts w:ascii="Times New Roman" w:hAnsi="Times New Roman" w:cs="Times New Roman"/>
          <w:b/>
          <w:i/>
          <w:color w:val="000000" w:themeColor="text1"/>
          <w:spacing w:val="3"/>
          <w:sz w:val="26"/>
          <w:szCs w:val="26"/>
          <w:shd w:val="clear" w:color="auto" w:fill="FFFFFF"/>
        </w:rPr>
        <w:t>- Lập trường, quan điểm, bản lĩnh chính trị trong thực hiện chủ trương, đường lối của Đảng, chính sách, pháp luật của Nhà nước; giữ gìn phẩm chất chính trị, đạo đức, lối sống; tinh thần trách nhiệm trong công việc, thái độ phục vụ Nhân dân; liêm chính, trung thực, công tâm, khách quan trong thực hiện nhiệm vụ đượ</w:t>
      </w:r>
      <w:r w:rsidR="00C55DA5" w:rsidRPr="00B22356">
        <w:rPr>
          <w:rFonts w:ascii="Times New Roman" w:hAnsi="Times New Roman" w:cs="Times New Roman"/>
          <w:b/>
          <w:i/>
          <w:color w:val="000000" w:themeColor="text1"/>
          <w:spacing w:val="3"/>
          <w:sz w:val="26"/>
          <w:szCs w:val="26"/>
          <w:shd w:val="clear" w:color="auto" w:fill="FFFFFF"/>
        </w:rPr>
        <w:t>c giao.</w:t>
      </w:r>
    </w:p>
    <w:p w:rsidR="00A94B82" w:rsidRPr="00B22356" w:rsidRDefault="00A94B82" w:rsidP="00B22356">
      <w:pPr>
        <w:pStyle w:val="NormalWeb"/>
        <w:tabs>
          <w:tab w:val="left" w:pos="993"/>
          <w:tab w:val="left" w:leader="dot" w:pos="9355"/>
        </w:tabs>
        <w:spacing w:before="120" w:beforeAutospacing="0" w:after="120" w:afterAutospacing="0"/>
        <w:ind w:firstLine="567"/>
        <w:jc w:val="both"/>
        <w:rPr>
          <w:bCs/>
          <w:i/>
          <w:sz w:val="26"/>
          <w:szCs w:val="26"/>
        </w:rPr>
      </w:pPr>
      <w:r w:rsidRPr="00B22356">
        <w:rPr>
          <w:bCs/>
          <w:i/>
          <w:sz w:val="26"/>
          <w:szCs w:val="26"/>
        </w:rPr>
        <w:t xml:space="preserve">Về </w:t>
      </w:r>
      <w:r w:rsidR="002A6437" w:rsidRPr="00B22356">
        <w:rPr>
          <w:bCs/>
          <w:i/>
          <w:sz w:val="26"/>
          <w:szCs w:val="26"/>
        </w:rPr>
        <w:t>l</w:t>
      </w:r>
      <w:r w:rsidR="002A6437" w:rsidRPr="00B22356">
        <w:rPr>
          <w:i/>
          <w:color w:val="000000" w:themeColor="text1"/>
          <w:spacing w:val="3"/>
          <w:sz w:val="26"/>
          <w:szCs w:val="26"/>
          <w:shd w:val="clear" w:color="auto" w:fill="FFFFFF"/>
        </w:rPr>
        <w:t>ập trường, quan điểm, bản lĩnh chính trị trong thực hiện chủ trương, đường lối của Đảng, chính sách, pháp luật của Nhà nước</w:t>
      </w:r>
    </w:p>
    <w:p w:rsidR="00A94B82" w:rsidRPr="00B22356" w:rsidRDefault="00E539A7" w:rsidP="00B22356">
      <w:pPr>
        <w:pStyle w:val="NormalWeb"/>
        <w:tabs>
          <w:tab w:val="left" w:pos="851"/>
          <w:tab w:val="left" w:pos="993"/>
        </w:tabs>
        <w:autoSpaceDE w:val="0"/>
        <w:autoSpaceDN w:val="0"/>
        <w:spacing w:before="120" w:beforeAutospacing="0" w:after="120" w:afterAutospacing="0"/>
        <w:ind w:firstLine="567"/>
        <w:jc w:val="both"/>
        <w:rPr>
          <w:noProof/>
          <w:sz w:val="26"/>
          <w:szCs w:val="26"/>
        </w:rPr>
      </w:pPr>
      <w:r w:rsidRPr="00B22356">
        <w:rPr>
          <w:sz w:val="26"/>
          <w:szCs w:val="26"/>
          <w:lang w:val="en"/>
        </w:rPr>
        <w:t>Bản thân t</w:t>
      </w:r>
      <w:r w:rsidR="00A94B82" w:rsidRPr="00B22356">
        <w:rPr>
          <w:noProof/>
          <w:sz w:val="26"/>
          <w:szCs w:val="26"/>
        </w:rPr>
        <w:t xml:space="preserve">rung thành với chủ nghĩa Mác - Lênin, tư tưởng Hồ Chí Minh và đường lối đổi mới của Đảng; </w:t>
      </w:r>
      <w:r w:rsidRPr="00B22356">
        <w:rPr>
          <w:noProof/>
          <w:sz w:val="26"/>
          <w:szCs w:val="26"/>
        </w:rPr>
        <w:t xml:space="preserve">nghiêm chỉnh </w:t>
      </w:r>
      <w:r w:rsidR="00A94B82" w:rsidRPr="00B22356">
        <w:rPr>
          <w:noProof/>
          <w:sz w:val="26"/>
          <w:szCs w:val="26"/>
        </w:rPr>
        <w:t>chấp hành chủ trương, đường lối của Đảng, chính sách, pháp luật của Nhà nước;</w:t>
      </w:r>
    </w:p>
    <w:p w:rsidR="00A94B82" w:rsidRPr="00B22356" w:rsidRDefault="00A94B82" w:rsidP="00B22356">
      <w:pPr>
        <w:pStyle w:val="NormalWeb"/>
        <w:tabs>
          <w:tab w:val="left" w:pos="993"/>
        </w:tabs>
        <w:autoSpaceDE w:val="0"/>
        <w:autoSpaceDN w:val="0"/>
        <w:spacing w:before="120" w:beforeAutospacing="0" w:after="120" w:afterAutospacing="0"/>
        <w:ind w:firstLine="567"/>
        <w:jc w:val="both"/>
        <w:rPr>
          <w:sz w:val="26"/>
          <w:szCs w:val="26"/>
        </w:rPr>
      </w:pPr>
      <w:r w:rsidRPr="00B22356">
        <w:rPr>
          <w:sz w:val="26"/>
          <w:szCs w:val="26"/>
          <w:lang w:val="en"/>
        </w:rPr>
        <w:t>Có quan điểm</w:t>
      </w:r>
      <w:r w:rsidRPr="00B22356">
        <w:rPr>
          <w:sz w:val="26"/>
          <w:szCs w:val="26"/>
          <w:lang w:val="vi-VN"/>
        </w:rPr>
        <w:t>, bản lĩnh ch</w:t>
      </w:r>
      <w:r w:rsidRPr="00B22356">
        <w:rPr>
          <w:sz w:val="26"/>
          <w:szCs w:val="26"/>
        </w:rPr>
        <w:t>ính tr</w:t>
      </w:r>
      <w:r w:rsidRPr="00B22356">
        <w:rPr>
          <w:sz w:val="26"/>
          <w:szCs w:val="26"/>
          <w:lang w:val="vi-VN"/>
        </w:rPr>
        <w:t>ị vững v</w:t>
      </w:r>
      <w:r w:rsidRPr="00B22356">
        <w:rPr>
          <w:sz w:val="26"/>
          <w:szCs w:val="26"/>
        </w:rPr>
        <w:t>àng</w:t>
      </w:r>
      <w:r w:rsidR="00E25E8B" w:rsidRPr="00B22356">
        <w:rPr>
          <w:sz w:val="26"/>
          <w:szCs w:val="26"/>
        </w:rPr>
        <w:t xml:space="preserve">, </w:t>
      </w:r>
      <w:r w:rsidRPr="00B22356">
        <w:rPr>
          <w:sz w:val="26"/>
          <w:szCs w:val="26"/>
        </w:rPr>
        <w:t>kiên đ</w:t>
      </w:r>
      <w:r w:rsidRPr="00B22356">
        <w:rPr>
          <w:sz w:val="26"/>
          <w:szCs w:val="26"/>
          <w:lang w:val="vi-VN"/>
        </w:rPr>
        <w:t>ịnh.</w:t>
      </w:r>
      <w:r w:rsidRPr="00B22356">
        <w:rPr>
          <w:sz w:val="26"/>
          <w:szCs w:val="26"/>
        </w:rPr>
        <w:t xml:space="preserve"> </w:t>
      </w:r>
      <w:r w:rsidR="00E539A7" w:rsidRPr="00B22356">
        <w:rPr>
          <w:sz w:val="26"/>
          <w:szCs w:val="26"/>
        </w:rPr>
        <w:t>Đặ</w:t>
      </w:r>
      <w:r w:rsidRPr="00B22356">
        <w:rPr>
          <w:sz w:val="26"/>
          <w:szCs w:val="26"/>
          <w:lang w:val="vi-VN"/>
        </w:rPr>
        <w:t xml:space="preserve">t lợi </w:t>
      </w:r>
      <w:r w:rsidRPr="00B22356">
        <w:rPr>
          <w:sz w:val="26"/>
          <w:szCs w:val="26"/>
        </w:rPr>
        <w:t>ích c</w:t>
      </w:r>
      <w:r w:rsidRPr="00B22356">
        <w:rPr>
          <w:sz w:val="26"/>
          <w:szCs w:val="26"/>
          <w:lang w:val="vi-VN"/>
        </w:rPr>
        <w:t xml:space="preserve">ủa </w:t>
      </w:r>
      <w:r w:rsidRPr="00B22356">
        <w:rPr>
          <w:sz w:val="26"/>
          <w:szCs w:val="26"/>
        </w:rPr>
        <w:t>t</w:t>
      </w:r>
      <w:r w:rsidRPr="00B22356">
        <w:rPr>
          <w:sz w:val="26"/>
          <w:szCs w:val="26"/>
          <w:lang w:val="vi-VN"/>
        </w:rPr>
        <w:t>ập thể l</w:t>
      </w:r>
      <w:r w:rsidRPr="00B22356">
        <w:rPr>
          <w:sz w:val="26"/>
          <w:szCs w:val="26"/>
        </w:rPr>
        <w:t>ên trên l</w:t>
      </w:r>
      <w:r w:rsidRPr="00B22356">
        <w:rPr>
          <w:sz w:val="26"/>
          <w:szCs w:val="26"/>
          <w:lang w:val="vi-VN"/>
        </w:rPr>
        <w:t xml:space="preserve">ợi </w:t>
      </w:r>
      <w:r w:rsidRPr="00B22356">
        <w:rPr>
          <w:sz w:val="26"/>
          <w:szCs w:val="26"/>
        </w:rPr>
        <w:t>ích cá nhân.</w:t>
      </w:r>
    </w:p>
    <w:p w:rsidR="00A94B82" w:rsidRPr="00B22356" w:rsidRDefault="00A94B82" w:rsidP="00B22356">
      <w:pPr>
        <w:pStyle w:val="NormalWeb"/>
        <w:tabs>
          <w:tab w:val="left" w:pos="993"/>
        </w:tabs>
        <w:autoSpaceDE w:val="0"/>
        <w:autoSpaceDN w:val="0"/>
        <w:spacing w:before="120" w:beforeAutospacing="0" w:after="120" w:afterAutospacing="0"/>
        <w:ind w:firstLine="567"/>
        <w:jc w:val="both"/>
        <w:rPr>
          <w:sz w:val="26"/>
          <w:szCs w:val="26"/>
        </w:rPr>
      </w:pPr>
      <w:r w:rsidRPr="00B22356">
        <w:rPr>
          <w:sz w:val="26"/>
          <w:szCs w:val="26"/>
          <w:lang w:val="en"/>
        </w:rPr>
        <w:t>Có ý th</w:t>
      </w:r>
      <w:r w:rsidRPr="00B22356">
        <w:rPr>
          <w:sz w:val="26"/>
          <w:szCs w:val="26"/>
          <w:lang w:val="vi-VN"/>
        </w:rPr>
        <w:t>ức nghi</w:t>
      </w:r>
      <w:r w:rsidRPr="00B22356">
        <w:rPr>
          <w:sz w:val="26"/>
          <w:szCs w:val="26"/>
        </w:rPr>
        <w:t>ên c</w:t>
      </w:r>
      <w:r w:rsidRPr="00B22356">
        <w:rPr>
          <w:sz w:val="26"/>
          <w:szCs w:val="26"/>
          <w:lang w:val="vi-VN"/>
        </w:rPr>
        <w:t>ứu, học tập, vận dụng chủ nghĩa M</w:t>
      </w:r>
      <w:r w:rsidRPr="00B22356">
        <w:rPr>
          <w:sz w:val="26"/>
          <w:szCs w:val="26"/>
        </w:rPr>
        <w:t>ác - Lênin, tư tư</w:t>
      </w:r>
      <w:r w:rsidRPr="00B22356">
        <w:rPr>
          <w:sz w:val="26"/>
          <w:szCs w:val="26"/>
          <w:lang w:val="vi-VN"/>
        </w:rPr>
        <w:t>ởng Hồ Ch</w:t>
      </w:r>
      <w:r w:rsidRPr="00B22356">
        <w:rPr>
          <w:sz w:val="26"/>
          <w:szCs w:val="26"/>
        </w:rPr>
        <w:t>í Minh vào công tác và cuộc sống, học tập đầy đủ các ch</w:t>
      </w:r>
      <w:r w:rsidRPr="00B22356">
        <w:rPr>
          <w:sz w:val="26"/>
          <w:szCs w:val="26"/>
          <w:lang w:val="vi-VN"/>
        </w:rPr>
        <w:t xml:space="preserve">ỉ thị, nghị quyết của Đảng, </w:t>
      </w:r>
      <w:r w:rsidRPr="00B22356">
        <w:rPr>
          <w:sz w:val="26"/>
          <w:szCs w:val="26"/>
        </w:rPr>
        <w:t xml:space="preserve">tham gia </w:t>
      </w:r>
      <w:r w:rsidR="00E539A7" w:rsidRPr="00B22356">
        <w:rPr>
          <w:sz w:val="26"/>
          <w:szCs w:val="26"/>
        </w:rPr>
        <w:t xml:space="preserve">đầy </w:t>
      </w:r>
      <w:r w:rsidRPr="00B22356">
        <w:rPr>
          <w:sz w:val="26"/>
          <w:szCs w:val="26"/>
        </w:rPr>
        <w:t xml:space="preserve">đủ </w:t>
      </w:r>
      <w:r w:rsidRPr="00B22356">
        <w:rPr>
          <w:sz w:val="26"/>
          <w:szCs w:val="26"/>
          <w:lang w:val="vi-VN"/>
        </w:rPr>
        <w:t>c</w:t>
      </w:r>
      <w:r w:rsidRPr="00B22356">
        <w:rPr>
          <w:sz w:val="26"/>
          <w:szCs w:val="26"/>
        </w:rPr>
        <w:t>ác đ</w:t>
      </w:r>
      <w:r w:rsidRPr="00B22356">
        <w:rPr>
          <w:sz w:val="26"/>
          <w:szCs w:val="26"/>
          <w:lang w:val="vi-VN"/>
        </w:rPr>
        <w:t>ợt sinh hoạt ch</w:t>
      </w:r>
      <w:r w:rsidRPr="00B22356">
        <w:rPr>
          <w:sz w:val="26"/>
          <w:szCs w:val="26"/>
        </w:rPr>
        <w:t>ính tr</w:t>
      </w:r>
      <w:r w:rsidRPr="00B22356">
        <w:rPr>
          <w:sz w:val="26"/>
          <w:szCs w:val="26"/>
          <w:lang w:val="vi-VN"/>
        </w:rPr>
        <w:t>ị v</w:t>
      </w:r>
      <w:r w:rsidRPr="00B22356">
        <w:rPr>
          <w:sz w:val="26"/>
          <w:szCs w:val="26"/>
        </w:rPr>
        <w:t>à tích cực c</w:t>
      </w:r>
      <w:r w:rsidRPr="00B22356">
        <w:rPr>
          <w:sz w:val="26"/>
          <w:szCs w:val="26"/>
          <w:lang w:val="vi-VN"/>
        </w:rPr>
        <w:t xml:space="preserve">ập nhật kiến thức </w:t>
      </w:r>
      <w:r w:rsidR="00E25E8B" w:rsidRPr="00B22356">
        <w:rPr>
          <w:sz w:val="26"/>
          <w:szCs w:val="26"/>
        </w:rPr>
        <w:t>lý luận chính trị</w:t>
      </w:r>
      <w:r w:rsidRPr="00B22356">
        <w:rPr>
          <w:sz w:val="26"/>
          <w:szCs w:val="26"/>
          <w:lang w:val="vi-VN"/>
        </w:rPr>
        <w:t>.</w:t>
      </w:r>
      <w:r w:rsidRPr="00B22356">
        <w:rPr>
          <w:sz w:val="26"/>
          <w:szCs w:val="26"/>
        </w:rPr>
        <w:t xml:space="preserve"> </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Nghiêm túc thực hiện Chỉ thị 05 về “học tập là làm theo tư tưởng, đạo đức, phong cách Hồ chí Minh”; học cách làm việc dân chủ, khoa học, học ứng xử văn hóa, nhân văn, học phong cách nói đi đôi với làm, sống ngay thẳng,...Không vi phạm những điều Đảng viên không được làm.</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xml:space="preserve">Thực hiện nghiêm túc việc xây dựng kế hoạch học tập và làm theo tư tưởng, đạo đức, phong cách Hồ Chí Minh toàn khóa và chủ đề hàng năm, cụ thể: </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lastRenderedPageBreak/>
        <w:t>+ Nâng cao nhận thức của bản thân về nội dung, giá trị và ý nghĩa của tư tưởng, đạo đức, phong cách Hồ Chí Minh. Học tập và làm theo Bác để xứng đáng với vai trò của người đảng viên và sự tin cậy của quần chúng.</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Cùng Đảng ủy, Ban Giám hiệu Nhà trường đưa nội dung học và làm theo tư tưởng, đạo đức, phong cách Hồ Chí Minh vào chương trình, kế hoạch hành động thực  hiện nghị quyết của đảng bộ Trường, gắn với nhiệm vụ đào tạo nguồn nhân lực chất lượng cho thành phố.</w:t>
      </w:r>
    </w:p>
    <w:p w:rsidR="0034220D" w:rsidRPr="00B22356" w:rsidRDefault="0034220D"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Cùng Đảng ủy, Ban Giám hiệu Nhà trường đẩy mạnh tuyên truyền, gắn việc học tập và làm theo tư tưởng, đạo đức, phong cách Hồ Chí Minh với các cuộc vận động, phong trào thi đua yêu nước tại các đơn vị và đoàn thể trực thuộc trường</w:t>
      </w:r>
    </w:p>
    <w:p w:rsidR="00E539A7" w:rsidRPr="00B22356" w:rsidRDefault="00A94B82" w:rsidP="00B22356">
      <w:pPr>
        <w:pStyle w:val="NormalWeb"/>
        <w:tabs>
          <w:tab w:val="left" w:pos="993"/>
        </w:tabs>
        <w:spacing w:before="120" w:beforeAutospacing="0" w:after="120" w:afterAutospacing="0"/>
        <w:ind w:firstLine="567"/>
        <w:jc w:val="both"/>
        <w:rPr>
          <w:i/>
          <w:color w:val="000000" w:themeColor="text1"/>
          <w:spacing w:val="3"/>
          <w:sz w:val="26"/>
          <w:szCs w:val="26"/>
          <w:shd w:val="clear" w:color="auto" w:fill="FFFFFF"/>
        </w:rPr>
      </w:pPr>
      <w:r w:rsidRPr="00B22356">
        <w:rPr>
          <w:bCs/>
          <w:i/>
          <w:sz w:val="26"/>
          <w:szCs w:val="26"/>
        </w:rPr>
        <w:t xml:space="preserve">Về </w:t>
      </w:r>
      <w:r w:rsidR="002A6437" w:rsidRPr="00B22356">
        <w:rPr>
          <w:i/>
          <w:color w:val="000000" w:themeColor="text1"/>
          <w:spacing w:val="3"/>
          <w:sz w:val="26"/>
          <w:szCs w:val="26"/>
          <w:shd w:val="clear" w:color="auto" w:fill="FFFFFF"/>
        </w:rPr>
        <w:t>giữ gìn phẩm chất chính trị, đạo đức, lối sống; tinh thần trách nhiệm trong công việc, thái độ phục vụ Nhân dân</w:t>
      </w:r>
      <w:r w:rsidR="00E25E8B" w:rsidRPr="00B22356">
        <w:rPr>
          <w:i/>
          <w:color w:val="000000" w:themeColor="text1"/>
          <w:spacing w:val="3"/>
          <w:sz w:val="26"/>
          <w:szCs w:val="26"/>
          <w:shd w:val="clear" w:color="auto" w:fill="FFFFFF"/>
        </w:rPr>
        <w:t>, v</w:t>
      </w:r>
      <w:r w:rsidR="00E539A7" w:rsidRPr="00B22356">
        <w:rPr>
          <w:i/>
          <w:sz w:val="26"/>
          <w:szCs w:val="26"/>
        </w:rPr>
        <w:t xml:space="preserve">ề </w:t>
      </w:r>
      <w:r w:rsidR="00E539A7" w:rsidRPr="00B22356">
        <w:rPr>
          <w:i/>
          <w:color w:val="000000" w:themeColor="text1"/>
          <w:spacing w:val="3"/>
          <w:sz w:val="26"/>
          <w:szCs w:val="26"/>
          <w:shd w:val="clear" w:color="auto" w:fill="FFFFFF"/>
        </w:rPr>
        <w:t>liêm chính, trung thực, công tâm, khách quan trong thực hiện nhiệm vụ được giao</w:t>
      </w:r>
    </w:p>
    <w:p w:rsidR="00E539A7" w:rsidRPr="00B22356" w:rsidRDefault="00E539A7"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xml:space="preserve">Bản thân không ngừng học tập, tu dưỡng, rèn luyện đạo đức, cùng các cán bộ quản lý của Trường nỗ lực phát huy vai trò của cán bộ, đảng viên, </w:t>
      </w:r>
      <w:r w:rsidRPr="00B22356">
        <w:rPr>
          <w:color w:val="000000" w:themeColor="text1"/>
          <w:spacing w:val="3"/>
          <w:sz w:val="26"/>
          <w:szCs w:val="26"/>
          <w:shd w:val="clear" w:color="auto" w:fill="FFFFFF"/>
        </w:rPr>
        <w:t>đề cao tinh thần trách nhiệm trong công việc,</w:t>
      </w:r>
    </w:p>
    <w:p w:rsidR="00E539A7" w:rsidRPr="00B22356" w:rsidRDefault="00E25E8B"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Có t</w:t>
      </w:r>
      <w:r w:rsidR="00E539A7" w:rsidRPr="00B22356">
        <w:rPr>
          <w:bCs/>
          <w:spacing w:val="-2"/>
          <w:sz w:val="26"/>
          <w:szCs w:val="26"/>
        </w:rPr>
        <w:t xml:space="preserve">hái độ tận tình </w:t>
      </w:r>
      <w:r w:rsidRPr="00B22356">
        <w:rPr>
          <w:bCs/>
          <w:spacing w:val="-2"/>
          <w:sz w:val="26"/>
          <w:szCs w:val="26"/>
        </w:rPr>
        <w:t>khi giải quyết công việc liên quan đến giảng viên, nhân viên, học sinh sinh viên và phụ huynh học sinh.</w:t>
      </w:r>
      <w:r w:rsidR="00E539A7" w:rsidRPr="00B22356">
        <w:rPr>
          <w:bCs/>
          <w:spacing w:val="-2"/>
          <w:sz w:val="26"/>
          <w:szCs w:val="26"/>
        </w:rPr>
        <w:t xml:space="preserve"> </w:t>
      </w:r>
    </w:p>
    <w:p w:rsidR="00E25E8B" w:rsidRPr="00B22356" w:rsidRDefault="00E25E8B"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 xml:space="preserve">Bản thân </w:t>
      </w:r>
      <w:r w:rsidRPr="00B22356">
        <w:rPr>
          <w:sz w:val="26"/>
          <w:szCs w:val="26"/>
          <w:lang w:val="en"/>
        </w:rPr>
        <w:t>s</w:t>
      </w:r>
      <w:r w:rsidRPr="00B22356">
        <w:rPr>
          <w:sz w:val="26"/>
          <w:szCs w:val="26"/>
          <w:lang w:val="vi-VN"/>
        </w:rPr>
        <w:t>ống trung thực, ch</w:t>
      </w:r>
      <w:r w:rsidRPr="00B22356">
        <w:rPr>
          <w:sz w:val="26"/>
          <w:szCs w:val="26"/>
        </w:rPr>
        <w:t>ân thành, gi</w:t>
      </w:r>
      <w:r w:rsidRPr="00B22356">
        <w:rPr>
          <w:sz w:val="26"/>
          <w:szCs w:val="26"/>
          <w:lang w:val="vi-VN"/>
        </w:rPr>
        <w:t>ản dị.</w:t>
      </w:r>
      <w:r w:rsidRPr="00B22356">
        <w:rPr>
          <w:sz w:val="26"/>
          <w:szCs w:val="26"/>
        </w:rPr>
        <w:t xml:space="preserve"> </w:t>
      </w:r>
      <w:r w:rsidRPr="00B22356">
        <w:rPr>
          <w:sz w:val="26"/>
          <w:szCs w:val="26"/>
          <w:lang w:val="en"/>
        </w:rPr>
        <w:t>Có tinh th</w:t>
      </w:r>
      <w:r w:rsidRPr="00B22356">
        <w:rPr>
          <w:sz w:val="26"/>
          <w:szCs w:val="26"/>
          <w:lang w:val="vi-VN"/>
        </w:rPr>
        <w:t>ần đo</w:t>
      </w:r>
      <w:r w:rsidRPr="00B22356">
        <w:rPr>
          <w:sz w:val="26"/>
          <w:szCs w:val="26"/>
        </w:rPr>
        <w:t>àn k</w:t>
      </w:r>
      <w:r w:rsidRPr="00B22356">
        <w:rPr>
          <w:sz w:val="26"/>
          <w:szCs w:val="26"/>
          <w:lang w:val="vi-VN"/>
        </w:rPr>
        <w:t xml:space="preserve">ết, </w:t>
      </w:r>
      <w:r w:rsidRPr="00B22356">
        <w:rPr>
          <w:sz w:val="26"/>
          <w:szCs w:val="26"/>
        </w:rPr>
        <w:t>công tâm và khách quan trong thực hiện nhiệm vụ</w:t>
      </w:r>
      <w:r w:rsidR="00AF260E" w:rsidRPr="00B22356">
        <w:rPr>
          <w:sz w:val="26"/>
          <w:szCs w:val="26"/>
        </w:rPr>
        <w:t xml:space="preserve"> Phó Bí thư Đảng bộ, Phó hiệu trưởng phụ trách công tác quản lý học sinh viên viên, phụ trách công tác khảo thí – đảm bảo chất lượng và công tác y tế.</w:t>
      </w:r>
      <w:r w:rsidRPr="00B22356">
        <w:rPr>
          <w:sz w:val="26"/>
          <w:szCs w:val="26"/>
        </w:rPr>
        <w:t xml:space="preserve"> </w:t>
      </w:r>
    </w:p>
    <w:p w:rsidR="00840D21" w:rsidRPr="00B22356" w:rsidRDefault="00840D21" w:rsidP="00B22356">
      <w:pPr>
        <w:tabs>
          <w:tab w:val="left" w:pos="993"/>
        </w:tabs>
        <w:spacing w:before="120" w:after="120" w:line="240" w:lineRule="auto"/>
        <w:ind w:firstLine="567"/>
        <w:jc w:val="both"/>
        <w:rPr>
          <w:rFonts w:ascii="Times New Roman" w:eastAsia="Times New Roman" w:hAnsi="Times New Roman" w:cs="Times New Roman"/>
          <w:b/>
          <w:i/>
          <w:sz w:val="26"/>
          <w:szCs w:val="26"/>
        </w:rPr>
      </w:pPr>
      <w:r w:rsidRPr="00B22356">
        <w:rPr>
          <w:rFonts w:ascii="Times New Roman" w:eastAsia="Times New Roman" w:hAnsi="Times New Roman" w:cs="Times New Roman"/>
          <w:b/>
          <w:i/>
          <w:sz w:val="26"/>
          <w:szCs w:val="26"/>
        </w:rPr>
        <w:t>- Ý thức tổ chức kỷ luật, việc chấp hành các nguyên tắc tổ chức và hoạt động của Đảng, nhất là nguyên tắc tập trung dân chủ, tự phê bình và phê bình; chấp hành sự phân công của tổ chức; thực hiện các quy định, quy chế của cấp ủy, tổ chức đảng, cơ quan, đơn vị nơi công tác; khả năng quy tụ, đoàn kết nội bộ và xử lý những vấn đề khó, phức tạp, nhạy cảm.</w:t>
      </w:r>
    </w:p>
    <w:p w:rsidR="00AF260E" w:rsidRPr="00B22356" w:rsidRDefault="00AF260E" w:rsidP="00B22356">
      <w:pPr>
        <w:tabs>
          <w:tab w:val="left" w:pos="993"/>
        </w:tabs>
        <w:autoSpaceDE w:val="0"/>
        <w:autoSpaceDN w:val="0"/>
        <w:adjustRightInd w:val="0"/>
        <w:spacing w:before="120" w:after="120" w:line="240" w:lineRule="auto"/>
        <w:ind w:firstLine="567"/>
        <w:jc w:val="both"/>
        <w:rPr>
          <w:rFonts w:ascii="Times New Roman" w:eastAsia="Times New Roman" w:hAnsi="Times New Roman" w:cs="Times New Roman"/>
          <w:sz w:val="26"/>
          <w:szCs w:val="26"/>
        </w:rPr>
      </w:pPr>
      <w:r w:rsidRPr="00B22356">
        <w:rPr>
          <w:rFonts w:ascii="Times New Roman" w:hAnsi="Times New Roman" w:cs="Times New Roman"/>
          <w:bCs/>
          <w:sz w:val="26"/>
          <w:szCs w:val="26"/>
        </w:rPr>
        <w:t xml:space="preserve">Bản thân có ý thức tổ chức kỷ luật tốt, </w:t>
      </w:r>
      <w:r w:rsidR="0034220D" w:rsidRPr="00B22356">
        <w:rPr>
          <w:rFonts w:ascii="Times New Roman" w:hAnsi="Times New Roman" w:cs="Times New Roman"/>
          <w:bCs/>
          <w:sz w:val="26"/>
          <w:szCs w:val="26"/>
        </w:rPr>
        <w:t xml:space="preserve">nghiêm túc chấp hành </w:t>
      </w:r>
      <w:r w:rsidR="0034220D" w:rsidRPr="00B22356">
        <w:rPr>
          <w:rFonts w:ascii="Times New Roman" w:eastAsia="Times New Roman" w:hAnsi="Times New Roman" w:cs="Times New Roman"/>
          <w:sz w:val="26"/>
          <w:szCs w:val="26"/>
        </w:rPr>
        <w:t>các nguyên tắc tổ chức và hoạt động của Đảng, nhất là nguyên tắc tập trung dân chủ trong các Hội n</w:t>
      </w:r>
      <w:r w:rsidRPr="00B22356">
        <w:rPr>
          <w:rFonts w:ascii="Times New Roman" w:eastAsia="Times New Roman" w:hAnsi="Times New Roman" w:cs="Times New Roman"/>
          <w:sz w:val="26"/>
          <w:szCs w:val="26"/>
        </w:rPr>
        <w:t xml:space="preserve">ghị của </w:t>
      </w:r>
      <w:r w:rsidR="0034220D" w:rsidRPr="00B22356">
        <w:rPr>
          <w:rFonts w:ascii="Times New Roman" w:eastAsia="Times New Roman" w:hAnsi="Times New Roman" w:cs="Times New Roman"/>
          <w:sz w:val="26"/>
          <w:szCs w:val="26"/>
        </w:rPr>
        <w:t xml:space="preserve">Đảng ủy, Ban Giám hiệu, </w:t>
      </w:r>
      <w:r w:rsidRPr="00B22356">
        <w:rPr>
          <w:rFonts w:ascii="Times New Roman" w:eastAsia="Times New Roman" w:hAnsi="Times New Roman" w:cs="Times New Roman"/>
          <w:sz w:val="26"/>
          <w:szCs w:val="26"/>
        </w:rPr>
        <w:t xml:space="preserve">cán bộ chủ chốt và trong sinh hoạt chi bộ. </w:t>
      </w:r>
    </w:p>
    <w:p w:rsidR="00AF260E" w:rsidRPr="00B22356" w:rsidRDefault="00AF260E" w:rsidP="00B22356">
      <w:pPr>
        <w:tabs>
          <w:tab w:val="left" w:pos="993"/>
        </w:tabs>
        <w:autoSpaceDE w:val="0"/>
        <w:autoSpaceDN w:val="0"/>
        <w:adjustRightInd w:val="0"/>
        <w:spacing w:before="120" w:after="120" w:line="240" w:lineRule="auto"/>
        <w:ind w:firstLine="567"/>
        <w:jc w:val="both"/>
        <w:rPr>
          <w:rFonts w:ascii="Times New Roman" w:hAnsi="Times New Roman" w:cs="Times New Roman"/>
          <w:sz w:val="26"/>
          <w:szCs w:val="26"/>
        </w:rPr>
      </w:pPr>
      <w:r w:rsidRPr="00B22356">
        <w:rPr>
          <w:rFonts w:ascii="Times New Roman" w:eastAsia="Times New Roman" w:hAnsi="Times New Roman" w:cs="Times New Roman"/>
          <w:sz w:val="26"/>
          <w:szCs w:val="26"/>
        </w:rPr>
        <w:t xml:space="preserve">Nghiêm túc </w:t>
      </w:r>
      <w:r w:rsidR="0034220D" w:rsidRPr="00B22356">
        <w:rPr>
          <w:rFonts w:ascii="Times New Roman" w:eastAsia="Times New Roman" w:hAnsi="Times New Roman" w:cs="Times New Roman"/>
          <w:sz w:val="26"/>
          <w:szCs w:val="26"/>
        </w:rPr>
        <w:t>tự phê bình và phê bình</w:t>
      </w:r>
      <w:r w:rsidR="0034220D" w:rsidRPr="00B22356">
        <w:rPr>
          <w:rFonts w:ascii="Times New Roman" w:hAnsi="Times New Roman" w:cs="Times New Roman"/>
          <w:bCs/>
          <w:sz w:val="26"/>
          <w:szCs w:val="26"/>
        </w:rPr>
        <w:t>, c</w:t>
      </w:r>
      <w:r w:rsidR="00A94B82" w:rsidRPr="00B22356">
        <w:rPr>
          <w:rFonts w:ascii="Times New Roman" w:hAnsi="Times New Roman" w:cs="Times New Roman"/>
          <w:sz w:val="26"/>
          <w:szCs w:val="26"/>
        </w:rPr>
        <w:t xml:space="preserve">hấp hành </w:t>
      </w:r>
      <w:r w:rsidR="0034220D" w:rsidRPr="00B22356">
        <w:rPr>
          <w:rFonts w:ascii="Times New Roman" w:hAnsi="Times New Roman" w:cs="Times New Roman"/>
          <w:sz w:val="26"/>
          <w:szCs w:val="26"/>
        </w:rPr>
        <w:t xml:space="preserve">nghiêm chỉnh </w:t>
      </w:r>
      <w:r w:rsidR="00A94B82" w:rsidRPr="00B22356">
        <w:rPr>
          <w:rFonts w:ascii="Times New Roman" w:hAnsi="Times New Roman" w:cs="Times New Roman"/>
          <w:sz w:val="26"/>
          <w:szCs w:val="26"/>
        </w:rPr>
        <w:t xml:space="preserve">sự phân công của tổ chức. Thực hiện nghiêm túc các quy định, quy chế, nội quy của </w:t>
      </w:r>
      <w:r w:rsidRPr="00B22356">
        <w:rPr>
          <w:rFonts w:ascii="Times New Roman" w:hAnsi="Times New Roman" w:cs="Times New Roman"/>
          <w:sz w:val="26"/>
          <w:szCs w:val="26"/>
        </w:rPr>
        <w:t>Đảng ủy, Đảng bộ và Nhà</w:t>
      </w:r>
      <w:r w:rsidR="00A94B82" w:rsidRPr="00B22356">
        <w:rPr>
          <w:rFonts w:ascii="Times New Roman" w:hAnsi="Times New Roman" w:cs="Times New Roman"/>
          <w:sz w:val="26"/>
          <w:szCs w:val="26"/>
        </w:rPr>
        <w:t xml:space="preserve"> trường. </w:t>
      </w:r>
      <w:r w:rsidRPr="00B22356">
        <w:rPr>
          <w:rFonts w:ascii="Times New Roman" w:hAnsi="Times New Roman" w:cs="Times New Roman"/>
          <w:sz w:val="26"/>
          <w:szCs w:val="26"/>
        </w:rPr>
        <w:t xml:space="preserve">Báo cáo đầy đủ, trung thực với cấp trên; cung cấp thông tin báo cáo chính xác, khách quan. </w:t>
      </w:r>
    </w:p>
    <w:p w:rsidR="00AF260E" w:rsidRPr="00B22356" w:rsidRDefault="00AF260E" w:rsidP="00B22356">
      <w:pPr>
        <w:pStyle w:val="NormalWeb"/>
        <w:tabs>
          <w:tab w:val="left" w:pos="993"/>
        </w:tabs>
        <w:spacing w:before="120" w:beforeAutospacing="0" w:after="120" w:afterAutospacing="0"/>
        <w:ind w:firstLine="567"/>
        <w:jc w:val="both"/>
        <w:rPr>
          <w:bCs/>
          <w:spacing w:val="-2"/>
          <w:sz w:val="26"/>
          <w:szCs w:val="26"/>
        </w:rPr>
      </w:pPr>
      <w:r w:rsidRPr="00B22356">
        <w:rPr>
          <w:sz w:val="26"/>
          <w:szCs w:val="26"/>
        </w:rPr>
        <w:t xml:space="preserve">Chú trọng </w:t>
      </w:r>
      <w:r w:rsidRPr="00B22356">
        <w:rPr>
          <w:sz w:val="26"/>
          <w:szCs w:val="26"/>
          <w:lang w:val="vi-VN"/>
        </w:rPr>
        <w:t>x</w:t>
      </w:r>
      <w:r w:rsidRPr="00B22356">
        <w:rPr>
          <w:sz w:val="26"/>
          <w:szCs w:val="26"/>
        </w:rPr>
        <w:t>ây d</w:t>
      </w:r>
      <w:r w:rsidRPr="00B22356">
        <w:rPr>
          <w:sz w:val="26"/>
          <w:szCs w:val="26"/>
          <w:lang w:val="vi-VN"/>
        </w:rPr>
        <w:t>ựng</w:t>
      </w:r>
      <w:r w:rsidRPr="00B22356">
        <w:rPr>
          <w:sz w:val="26"/>
          <w:szCs w:val="26"/>
        </w:rPr>
        <w:t xml:space="preserve"> Nhà trường phát triển, </w:t>
      </w:r>
      <w:r w:rsidRPr="00B22356">
        <w:rPr>
          <w:bCs/>
          <w:spacing w:val="-2"/>
          <w:sz w:val="26"/>
          <w:szCs w:val="26"/>
        </w:rPr>
        <w:t xml:space="preserve">xây dựng Đảng bộ đoàn kết, trong sạch, vững mạnh; </w:t>
      </w:r>
      <w:r w:rsidRPr="00B22356">
        <w:rPr>
          <w:sz w:val="26"/>
          <w:szCs w:val="26"/>
          <w:lang w:val="vi-VN"/>
        </w:rPr>
        <w:t>thương y</w:t>
      </w:r>
      <w:r w:rsidRPr="00B22356">
        <w:rPr>
          <w:sz w:val="26"/>
          <w:szCs w:val="26"/>
        </w:rPr>
        <w:t>êu đ</w:t>
      </w:r>
      <w:r w:rsidRPr="00B22356">
        <w:rPr>
          <w:sz w:val="26"/>
          <w:szCs w:val="26"/>
          <w:lang w:val="vi-VN"/>
        </w:rPr>
        <w:t>ồng ch</w:t>
      </w:r>
      <w:r w:rsidRPr="00B22356">
        <w:rPr>
          <w:sz w:val="26"/>
          <w:szCs w:val="26"/>
        </w:rPr>
        <w:t>í, đ</w:t>
      </w:r>
      <w:r w:rsidRPr="00B22356">
        <w:rPr>
          <w:sz w:val="26"/>
          <w:szCs w:val="26"/>
          <w:lang w:val="vi-VN"/>
        </w:rPr>
        <w:t>ồng nghiệp</w:t>
      </w:r>
      <w:r w:rsidRPr="00B22356">
        <w:rPr>
          <w:sz w:val="26"/>
          <w:szCs w:val="26"/>
        </w:rPr>
        <w:t xml:space="preserve"> và </w:t>
      </w:r>
      <w:r w:rsidRPr="00B22356">
        <w:rPr>
          <w:bCs/>
          <w:spacing w:val="-2"/>
          <w:sz w:val="26"/>
          <w:szCs w:val="26"/>
        </w:rPr>
        <w:t>gắn bó với quần chúng</w:t>
      </w:r>
    </w:p>
    <w:p w:rsidR="00AF260E" w:rsidRPr="00B22356" w:rsidRDefault="00AF260E" w:rsidP="00B22356">
      <w:pPr>
        <w:pStyle w:val="NormalWeb"/>
        <w:tabs>
          <w:tab w:val="left" w:pos="993"/>
        </w:tabs>
        <w:spacing w:before="120" w:beforeAutospacing="0" w:after="120" w:afterAutospacing="0"/>
        <w:ind w:firstLine="567"/>
        <w:jc w:val="both"/>
        <w:rPr>
          <w:bCs/>
          <w:spacing w:val="-2"/>
          <w:sz w:val="26"/>
          <w:szCs w:val="26"/>
        </w:rPr>
      </w:pPr>
      <w:r w:rsidRPr="00B22356">
        <w:rPr>
          <w:bCs/>
          <w:spacing w:val="-2"/>
          <w:sz w:val="26"/>
          <w:szCs w:val="26"/>
        </w:rPr>
        <w:t>Luôn bàn bạc thảo luận với tập thể (</w:t>
      </w:r>
      <w:r w:rsidR="002F3FE3" w:rsidRPr="00B22356">
        <w:rPr>
          <w:bCs/>
          <w:spacing w:val="-2"/>
          <w:sz w:val="26"/>
          <w:szCs w:val="26"/>
        </w:rPr>
        <w:t xml:space="preserve">tập thể </w:t>
      </w:r>
      <w:r w:rsidRPr="00B22356">
        <w:rPr>
          <w:bCs/>
          <w:spacing w:val="-2"/>
          <w:sz w:val="26"/>
          <w:szCs w:val="26"/>
        </w:rPr>
        <w:t xml:space="preserve">Đảng ủy, </w:t>
      </w:r>
      <w:r w:rsidR="002F3FE3" w:rsidRPr="00B22356">
        <w:rPr>
          <w:bCs/>
          <w:spacing w:val="-2"/>
          <w:sz w:val="26"/>
          <w:szCs w:val="26"/>
        </w:rPr>
        <w:t xml:space="preserve">tập thể </w:t>
      </w:r>
      <w:r w:rsidRPr="00B22356">
        <w:rPr>
          <w:bCs/>
          <w:spacing w:val="-2"/>
          <w:sz w:val="26"/>
          <w:szCs w:val="26"/>
        </w:rPr>
        <w:t xml:space="preserve">Ban Giám hiệu, </w:t>
      </w:r>
      <w:r w:rsidR="002F3FE3" w:rsidRPr="00B22356">
        <w:rPr>
          <w:bCs/>
          <w:spacing w:val="-2"/>
          <w:sz w:val="26"/>
          <w:szCs w:val="26"/>
        </w:rPr>
        <w:t xml:space="preserve">tập thể </w:t>
      </w:r>
      <w:r w:rsidRPr="00B22356">
        <w:rPr>
          <w:bCs/>
          <w:spacing w:val="-2"/>
          <w:sz w:val="26"/>
          <w:szCs w:val="26"/>
        </w:rPr>
        <w:t xml:space="preserve">Ủy ban kiểm tra, </w:t>
      </w:r>
      <w:r w:rsidR="002F3FE3" w:rsidRPr="00B22356">
        <w:rPr>
          <w:bCs/>
          <w:spacing w:val="-2"/>
          <w:sz w:val="26"/>
          <w:szCs w:val="26"/>
        </w:rPr>
        <w:t xml:space="preserve">tập thể </w:t>
      </w:r>
      <w:r w:rsidRPr="00B22356">
        <w:rPr>
          <w:bCs/>
          <w:spacing w:val="-2"/>
          <w:sz w:val="26"/>
          <w:szCs w:val="26"/>
        </w:rPr>
        <w:t xml:space="preserve">chi bộ; </w:t>
      </w:r>
      <w:r w:rsidR="002F3FE3" w:rsidRPr="00B22356">
        <w:rPr>
          <w:bCs/>
          <w:spacing w:val="-2"/>
          <w:sz w:val="26"/>
          <w:szCs w:val="26"/>
        </w:rPr>
        <w:t xml:space="preserve">tập thể </w:t>
      </w:r>
      <w:r w:rsidRPr="00B22356">
        <w:rPr>
          <w:bCs/>
          <w:spacing w:val="-2"/>
          <w:sz w:val="26"/>
          <w:szCs w:val="26"/>
        </w:rPr>
        <w:t xml:space="preserve">cán bộ chủ chốt, các Hội đồng và Ban chỉ đạo) để thống nhất </w:t>
      </w:r>
      <w:r w:rsidR="002F3FE3" w:rsidRPr="00B22356">
        <w:rPr>
          <w:bCs/>
          <w:spacing w:val="-2"/>
          <w:sz w:val="26"/>
          <w:szCs w:val="26"/>
        </w:rPr>
        <w:t>quan điểm giải quyết các vấn đề mới phát sinh trong đội ngũ và trong Nhà trường</w:t>
      </w:r>
    </w:p>
    <w:p w:rsidR="00840D21" w:rsidRPr="00B22356" w:rsidRDefault="00C55DA5" w:rsidP="00B22356">
      <w:pPr>
        <w:tabs>
          <w:tab w:val="left" w:pos="993"/>
        </w:tabs>
        <w:spacing w:before="120" w:after="120" w:line="240" w:lineRule="auto"/>
        <w:ind w:firstLine="567"/>
        <w:jc w:val="both"/>
        <w:rPr>
          <w:rFonts w:ascii="Times New Roman" w:eastAsia="Times New Roman" w:hAnsi="Times New Roman" w:cs="Times New Roman"/>
          <w:b/>
          <w:i/>
          <w:sz w:val="26"/>
          <w:szCs w:val="26"/>
        </w:rPr>
      </w:pPr>
      <w:r w:rsidRPr="00B22356">
        <w:rPr>
          <w:rFonts w:ascii="Times New Roman" w:eastAsia="Times New Roman" w:hAnsi="Times New Roman" w:cs="Times New Roman"/>
          <w:b/>
          <w:i/>
          <w:sz w:val="26"/>
          <w:szCs w:val="26"/>
        </w:rPr>
        <w:t xml:space="preserve"> - </w:t>
      </w:r>
      <w:r w:rsidR="00840D21" w:rsidRPr="00B22356">
        <w:rPr>
          <w:rFonts w:ascii="Times New Roman" w:eastAsia="Times New Roman" w:hAnsi="Times New Roman" w:cs="Times New Roman"/>
          <w:b/>
          <w:i/>
          <w:sz w:val="26"/>
          <w:szCs w:val="26"/>
        </w:rPr>
        <w:t xml:space="preserve">Kết quả lãnh đạo, chỉ đạo thực hiện chủ trương của Đảng về đấu tranh phòng, chống tham nhũng, tiêu cực, những điều đảng viên không được làm và trách nhiệm nêu gương; sự gương mẫu của bản thân và vợ, chồng, con trong việc chấp hành chính sách, pháp luật của Nhà nước; việc thường xuyên giữ mối liên hệ với cấp ủy nơi cư trú. </w:t>
      </w:r>
    </w:p>
    <w:p w:rsidR="006F1A79" w:rsidRPr="00B22356" w:rsidRDefault="006F1A79" w:rsidP="00B22356">
      <w:pPr>
        <w:pStyle w:val="NormalWeb"/>
        <w:tabs>
          <w:tab w:val="left" w:pos="993"/>
        </w:tabs>
        <w:spacing w:before="120" w:beforeAutospacing="0" w:after="120" w:afterAutospacing="0"/>
        <w:ind w:firstLine="567"/>
        <w:jc w:val="both"/>
        <w:rPr>
          <w:sz w:val="26"/>
          <w:szCs w:val="26"/>
        </w:rPr>
      </w:pPr>
      <w:r w:rsidRPr="00B22356">
        <w:rPr>
          <w:sz w:val="26"/>
          <w:szCs w:val="26"/>
        </w:rPr>
        <w:lastRenderedPageBreak/>
        <w:t>Bản thân tôi không tham nhũng, không quan liêu, không cơ hội, vụ lợi. Không vi phạm những điều đảng viên không được làm, luôn chú ý nêu gương trong việc giữ gìn phẩm chất chính trị, đạo đức, lối sống; Nghiêm túc thực hiện Bộ quy tắc ứng xử trong nhà trường.</w:t>
      </w:r>
    </w:p>
    <w:p w:rsidR="006F1A79" w:rsidRPr="00B22356" w:rsidRDefault="006F1A79"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Thực hiện nghiêm túc Quy định số 213-QĐ/TW ngày 02 tháng 01 năm 2020 của Bộ Chính trị về trách Nhiệm của đảng viên đang công tác thường xuyên giữ mối liên hệ với tổ chức đảng và nhân dân nơi cư trú. </w:t>
      </w:r>
      <w:r w:rsidR="00855921" w:rsidRPr="00B22356">
        <w:rPr>
          <w:sz w:val="26"/>
          <w:szCs w:val="26"/>
        </w:rPr>
        <w:t>Đã</w:t>
      </w:r>
      <w:r w:rsidRPr="00B22356">
        <w:rPr>
          <w:sz w:val="26"/>
          <w:szCs w:val="26"/>
        </w:rPr>
        <w:t xml:space="preserve"> tuyên truyền, vận động gia đình và Nhân dân chấp hành tốt chính sách, pháp luật của Nhà nước. </w:t>
      </w:r>
    </w:p>
    <w:p w:rsidR="00840D21" w:rsidRPr="00B22356" w:rsidRDefault="00C55DA5" w:rsidP="00B22356">
      <w:pPr>
        <w:tabs>
          <w:tab w:val="left" w:pos="993"/>
        </w:tabs>
        <w:spacing w:before="120" w:after="120" w:line="240" w:lineRule="auto"/>
        <w:ind w:firstLine="567"/>
        <w:jc w:val="both"/>
        <w:rPr>
          <w:rFonts w:ascii="Times New Roman" w:eastAsia="Times New Roman" w:hAnsi="Times New Roman" w:cs="Times New Roman"/>
          <w:b/>
          <w:sz w:val="26"/>
          <w:szCs w:val="26"/>
        </w:rPr>
      </w:pPr>
      <w:r w:rsidRPr="00B22356">
        <w:rPr>
          <w:rFonts w:ascii="Times New Roman" w:eastAsia="Times New Roman" w:hAnsi="Times New Roman" w:cs="Times New Roman"/>
          <w:b/>
          <w:sz w:val="26"/>
          <w:szCs w:val="26"/>
        </w:rPr>
        <w:t xml:space="preserve">  </w:t>
      </w:r>
      <w:r w:rsidR="00840D21" w:rsidRPr="00B22356">
        <w:rPr>
          <w:rFonts w:ascii="Times New Roman" w:eastAsia="Times New Roman" w:hAnsi="Times New Roman" w:cs="Times New Roman"/>
          <w:b/>
          <w:sz w:val="26"/>
          <w:szCs w:val="26"/>
        </w:rPr>
        <w:t>2. Kết quả thực hiện chức trách, nhiệm vụ được giao (tính từ đầu nhiệm kỳ đến thời điểm lấy phiếu)</w:t>
      </w:r>
    </w:p>
    <w:p w:rsidR="00840D21" w:rsidRPr="00B22356" w:rsidRDefault="00B22356" w:rsidP="00B22356">
      <w:pPr>
        <w:tabs>
          <w:tab w:val="left" w:pos="993"/>
        </w:tabs>
        <w:spacing w:before="120" w:after="120" w:line="240" w:lineRule="auto"/>
        <w:ind w:firstLine="567"/>
        <w:jc w:val="both"/>
        <w:rPr>
          <w:rFonts w:ascii="Times New Roman" w:eastAsia="Times New Roman" w:hAnsi="Times New Roman" w:cs="Times New Roman"/>
          <w:b/>
          <w:i/>
          <w:sz w:val="26"/>
          <w:szCs w:val="26"/>
        </w:rPr>
      </w:pPr>
      <w:r>
        <w:rPr>
          <w:rFonts w:ascii="Times New Roman" w:eastAsia="Times New Roman" w:hAnsi="Times New Roman" w:cs="Times New Roman"/>
          <w:b/>
          <w:i/>
          <w:sz w:val="26"/>
          <w:szCs w:val="26"/>
        </w:rPr>
        <w:t xml:space="preserve">  </w:t>
      </w:r>
      <w:r w:rsidR="00840D21" w:rsidRPr="00B22356">
        <w:rPr>
          <w:rFonts w:ascii="Times New Roman" w:eastAsia="Times New Roman" w:hAnsi="Times New Roman" w:cs="Times New Roman"/>
          <w:b/>
          <w:i/>
          <w:sz w:val="26"/>
          <w:szCs w:val="26"/>
        </w:rPr>
        <w:t xml:space="preserve">- Kết quả lãnh đạo, tham mưu, tổ chức thực hiện chủ trương, đường lối của Đảng, chính sách, pháp luật của Nhà nước trong lĩnh vực, phạm vi phụ trách; tính năng động, đồi mới, sáng tạo, quyết đoán, dám nghĩ, dám làm, dám chịu trách nhiệm trong thực hiện nhiệm vụ được giao. </w:t>
      </w:r>
    </w:p>
    <w:p w:rsidR="00A94B82" w:rsidRPr="00B22356" w:rsidRDefault="00A94B82" w:rsidP="00B22356">
      <w:pPr>
        <w:pStyle w:val="NormalWeb"/>
        <w:tabs>
          <w:tab w:val="left" w:pos="993"/>
        </w:tabs>
        <w:spacing w:before="120" w:beforeAutospacing="0" w:after="120" w:afterAutospacing="0"/>
        <w:ind w:firstLine="567"/>
        <w:jc w:val="both"/>
        <w:rPr>
          <w:sz w:val="26"/>
          <w:szCs w:val="26"/>
        </w:rPr>
      </w:pPr>
      <w:r w:rsidRPr="00B22356">
        <w:rPr>
          <w:sz w:val="26"/>
          <w:szCs w:val="26"/>
        </w:rPr>
        <w:t>Cùng tập thể Đảng ủy, Ban Giám hiệu trong</w:t>
      </w:r>
      <w:r w:rsidR="006F1A79" w:rsidRPr="00B22356">
        <w:rPr>
          <w:sz w:val="26"/>
          <w:szCs w:val="26"/>
        </w:rPr>
        <w:t xml:space="preserve"> 3</w:t>
      </w:r>
      <w:r w:rsidRPr="00B22356">
        <w:rPr>
          <w:sz w:val="26"/>
          <w:szCs w:val="26"/>
        </w:rPr>
        <w:t xml:space="preserve"> năm qua động viên đội ngũ CBGVNV đoàn kết và tâm huyết thực hiện nhiệm vụ, các mảng công tác Đảng ủy, công tác sinh viên, công tác khảo thí và đảm bảo chất lượng, công tác y tế được các chi bộ, các đơn vị thực hiện đều tay và đạt kết quả tốt. </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Công tác Đảng ủy: </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 Cùng với Đảng ủy và Ban Giám hiệu nghiêm túc thực hiện các chỉ đạo của Đảng về quán triệt, cụ thể hóa và thực hiện chủ trương, đường lối của Đảng, chính sách, pháp luật của Nhà nước tại trường. </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 Cùng Đảng ủy </w:t>
      </w:r>
      <w:r w:rsidRPr="002902A5">
        <w:rPr>
          <w:sz w:val="26"/>
          <w:szCs w:val="26"/>
          <w:highlight w:val="yellow"/>
        </w:rPr>
        <w:t>thẩm định</w:t>
      </w:r>
      <w:r w:rsidRPr="00B22356">
        <w:rPr>
          <w:sz w:val="26"/>
          <w:szCs w:val="26"/>
        </w:rPr>
        <w:t xml:space="preserve"> </w:t>
      </w:r>
      <w:r w:rsidR="002902A5" w:rsidRPr="002902A5">
        <w:rPr>
          <w:sz w:val="26"/>
          <w:szCs w:val="26"/>
          <w:highlight w:val="yellow"/>
        </w:rPr>
        <w:t>(đề nghị thay cụm từ thẩm định bằng nghiên cứu và triển khai)</w:t>
      </w:r>
      <w:r w:rsidR="002902A5">
        <w:rPr>
          <w:sz w:val="26"/>
          <w:szCs w:val="26"/>
        </w:rPr>
        <w:t xml:space="preserve"> </w:t>
      </w:r>
      <w:r w:rsidRPr="00B22356">
        <w:rPr>
          <w:sz w:val="26"/>
          <w:szCs w:val="26"/>
        </w:rPr>
        <w:t>các nghị quyết, chính sách, giải pháp của cấp ủy về công tác xây dựng Đảng, xây dựng hệ thống chính trị trong nhà trường và thực hiện các nhiệm vụ chính trị của trường.</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Trong quan hệ phối hợp công tác giữa Đảng ủy và tập thể cán bộ chủ chốt, đã góp phần giữ vững sự đoàn kết, thống nhất, ổn định của nhà trường.</w:t>
      </w:r>
    </w:p>
    <w:p w:rsidR="00373AD7"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 Cùng Đảng ủy, Ban Giám hiệu và cán bộ chủ chốt của trường, tích cực đóng góp ý kiến cho các quy định, quy chế về các chế độ chính sách của Nhà trường, góp phần chăm lo đời cống vật chất và tinh thần cho CNGVNV. </w:t>
      </w:r>
    </w:p>
    <w:p w:rsidR="00A94B82" w:rsidRPr="00B22356" w:rsidRDefault="00373AD7" w:rsidP="00B22356">
      <w:pPr>
        <w:pStyle w:val="NormalWeb"/>
        <w:tabs>
          <w:tab w:val="left" w:pos="993"/>
        </w:tabs>
        <w:spacing w:before="120" w:beforeAutospacing="0" w:after="120" w:afterAutospacing="0"/>
        <w:ind w:firstLine="567"/>
        <w:jc w:val="both"/>
        <w:rPr>
          <w:sz w:val="26"/>
          <w:szCs w:val="26"/>
        </w:rPr>
      </w:pPr>
      <w:r w:rsidRPr="00B22356">
        <w:rPr>
          <w:sz w:val="26"/>
          <w:szCs w:val="26"/>
        </w:rPr>
        <w:t>Thực thi các quy định b</w:t>
      </w:r>
      <w:r w:rsidR="00A94B82" w:rsidRPr="00B22356">
        <w:rPr>
          <w:sz w:val="26"/>
          <w:szCs w:val="26"/>
        </w:rPr>
        <w:t xml:space="preserve">ảo đảm chế độ quy định đối với </w:t>
      </w:r>
      <w:r w:rsidRPr="00B22356">
        <w:rPr>
          <w:sz w:val="26"/>
          <w:szCs w:val="26"/>
        </w:rPr>
        <w:t>HS</w:t>
      </w:r>
      <w:r w:rsidR="00A94B82" w:rsidRPr="00B22356">
        <w:rPr>
          <w:sz w:val="26"/>
          <w:szCs w:val="26"/>
        </w:rPr>
        <w:t xml:space="preserve">SV, tạo môi trường thuận lợi để </w:t>
      </w:r>
      <w:r w:rsidRPr="00B22356">
        <w:rPr>
          <w:sz w:val="26"/>
          <w:szCs w:val="26"/>
        </w:rPr>
        <w:t>HS</w:t>
      </w:r>
      <w:r w:rsidR="00A94B82" w:rsidRPr="00B22356">
        <w:rPr>
          <w:sz w:val="26"/>
          <w:szCs w:val="26"/>
        </w:rPr>
        <w:t xml:space="preserve">SV rèn luyện và học tập. Bảo đảm an ninh trật tự và và an toàn cho </w:t>
      </w:r>
      <w:r w:rsidRPr="00B22356">
        <w:rPr>
          <w:sz w:val="26"/>
          <w:szCs w:val="26"/>
        </w:rPr>
        <w:t>HS</w:t>
      </w:r>
      <w:r w:rsidR="00A94B82" w:rsidRPr="00B22356">
        <w:rPr>
          <w:sz w:val="26"/>
          <w:szCs w:val="26"/>
        </w:rPr>
        <w:t xml:space="preserve">SV theo học tại trường, góp phần xây dựng thành công “Nhà trường an toàn, lành mạnh, thân thiện, xanh, sạch, đẹp, sinh viên tích cực” </w:t>
      </w:r>
    </w:p>
    <w:p w:rsidR="00A94B82" w:rsidRPr="00B22356" w:rsidRDefault="00A94B82" w:rsidP="00B22356">
      <w:pPr>
        <w:pStyle w:val="NormalWeb"/>
        <w:tabs>
          <w:tab w:val="left" w:pos="993"/>
        </w:tabs>
        <w:spacing w:before="120" w:beforeAutospacing="0" w:after="120" w:afterAutospacing="0"/>
        <w:ind w:firstLine="567"/>
        <w:jc w:val="both"/>
        <w:rPr>
          <w:sz w:val="26"/>
          <w:szCs w:val="26"/>
        </w:rPr>
      </w:pPr>
      <w:r w:rsidRPr="00B22356">
        <w:rPr>
          <w:sz w:val="26"/>
          <w:szCs w:val="26"/>
        </w:rPr>
        <w:t>Tham gia xây dựng, hoàn thiện các quy chế, quy định của trường; xác định rõ trách nhiệm, nghĩa vụ, thẩm quyền, quy tắc ứng xử của cán bộ, viên chức, người lao động</w:t>
      </w:r>
      <w:r w:rsidR="00373AD7" w:rsidRPr="00B22356">
        <w:rPr>
          <w:sz w:val="26"/>
          <w:szCs w:val="26"/>
        </w:rPr>
        <w:t xml:space="preserve"> và HSSV</w:t>
      </w:r>
      <w:r w:rsidRPr="00B22356">
        <w:rPr>
          <w:sz w:val="26"/>
          <w:szCs w:val="26"/>
        </w:rPr>
        <w:t xml:space="preserve">. </w:t>
      </w:r>
    </w:p>
    <w:p w:rsidR="004764B4" w:rsidRPr="00B22356" w:rsidRDefault="004764B4"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Công tác khảo thí của Trường được tổ chức đúng quy định, </w:t>
      </w:r>
      <w:r w:rsidR="00855921" w:rsidRPr="00B22356">
        <w:rPr>
          <w:sz w:val="26"/>
          <w:szCs w:val="26"/>
        </w:rPr>
        <w:t xml:space="preserve">bảo đảm </w:t>
      </w:r>
      <w:r w:rsidRPr="00B22356">
        <w:rPr>
          <w:sz w:val="26"/>
          <w:szCs w:val="26"/>
        </w:rPr>
        <w:t>an toàn</w:t>
      </w:r>
      <w:r w:rsidR="00855921" w:rsidRPr="00B22356">
        <w:rPr>
          <w:sz w:val="26"/>
          <w:szCs w:val="26"/>
        </w:rPr>
        <w:t xml:space="preserve"> các kỳ thi</w:t>
      </w:r>
      <w:r w:rsidRPr="00B22356">
        <w:rPr>
          <w:sz w:val="26"/>
          <w:szCs w:val="26"/>
        </w:rPr>
        <w:t>, góp phần đánh giá chính xác kết quả học tập của học sinh sinh viên.</w:t>
      </w:r>
    </w:p>
    <w:p w:rsidR="004764B4" w:rsidRPr="00B22356" w:rsidRDefault="00CD042F" w:rsidP="00B22356">
      <w:pPr>
        <w:pStyle w:val="NormalWeb"/>
        <w:tabs>
          <w:tab w:val="left" w:pos="993"/>
        </w:tabs>
        <w:spacing w:before="120" w:beforeAutospacing="0" w:after="120" w:afterAutospacing="0"/>
        <w:ind w:firstLine="567"/>
        <w:jc w:val="both"/>
        <w:rPr>
          <w:sz w:val="26"/>
          <w:szCs w:val="26"/>
        </w:rPr>
      </w:pPr>
      <w:r w:rsidRPr="00B22356">
        <w:rPr>
          <w:sz w:val="26"/>
          <w:szCs w:val="26"/>
        </w:rPr>
        <w:t>Công tác đảm bảo chất lượng được toàn trường quan tâm, các đơn vị và cá nhân cán bộ, giảng viên, nhân viên tích cực thay đổi cách làm việc</w:t>
      </w:r>
      <w:r w:rsidR="00373AD7" w:rsidRPr="00B22356">
        <w:rPr>
          <w:sz w:val="26"/>
          <w:szCs w:val="26"/>
        </w:rPr>
        <w:t xml:space="preserve"> theo hướng tuân thủ quy trình </w:t>
      </w:r>
      <w:r w:rsidR="00855921" w:rsidRPr="00B22356">
        <w:rPr>
          <w:sz w:val="26"/>
          <w:szCs w:val="26"/>
        </w:rPr>
        <w:t xml:space="preserve">làm việc </w:t>
      </w:r>
      <w:r w:rsidR="00373AD7" w:rsidRPr="00B22356">
        <w:rPr>
          <w:sz w:val="26"/>
          <w:szCs w:val="26"/>
        </w:rPr>
        <w:t xml:space="preserve">và </w:t>
      </w:r>
      <w:r w:rsidR="00855921" w:rsidRPr="00B22356">
        <w:rPr>
          <w:sz w:val="26"/>
          <w:szCs w:val="26"/>
        </w:rPr>
        <w:t xml:space="preserve">coi trọng </w:t>
      </w:r>
      <w:r w:rsidR="00373AD7" w:rsidRPr="00B22356">
        <w:rPr>
          <w:sz w:val="26"/>
          <w:szCs w:val="26"/>
        </w:rPr>
        <w:t xml:space="preserve">hiệu quả, </w:t>
      </w:r>
      <w:r w:rsidRPr="00B22356">
        <w:rPr>
          <w:sz w:val="26"/>
          <w:szCs w:val="26"/>
        </w:rPr>
        <w:t xml:space="preserve"> hướng đến mục tiêu xây dựng trường và khoa đáp ứng các tiêu chí, tiêu chuẩn kiểm định của quốc gia đối với cơ sở giáo dục nghề nghiệp và </w:t>
      </w:r>
      <w:r w:rsidR="00855921" w:rsidRPr="00B22356">
        <w:rPr>
          <w:sz w:val="26"/>
          <w:szCs w:val="26"/>
        </w:rPr>
        <w:t xml:space="preserve">tiêu chuẩn kiểm định </w:t>
      </w:r>
      <w:r w:rsidRPr="00B22356">
        <w:rPr>
          <w:sz w:val="26"/>
          <w:szCs w:val="26"/>
        </w:rPr>
        <w:t xml:space="preserve">chất lượng chương trình đào tạo </w:t>
      </w:r>
    </w:p>
    <w:p w:rsidR="00CD042F" w:rsidRPr="00B22356" w:rsidRDefault="00CD042F" w:rsidP="00B22356">
      <w:pPr>
        <w:pStyle w:val="NormalWeb"/>
        <w:tabs>
          <w:tab w:val="left" w:pos="993"/>
        </w:tabs>
        <w:spacing w:before="120" w:beforeAutospacing="0" w:after="120" w:afterAutospacing="0"/>
        <w:ind w:firstLine="567"/>
        <w:jc w:val="both"/>
        <w:rPr>
          <w:sz w:val="26"/>
          <w:szCs w:val="26"/>
        </w:rPr>
      </w:pPr>
      <w:r w:rsidRPr="00B22356">
        <w:rPr>
          <w:sz w:val="26"/>
          <w:szCs w:val="26"/>
        </w:rPr>
        <w:lastRenderedPageBreak/>
        <w:t>Trung tâm Y tế đã thực hiện tốt việc tư vấn, chăm sóc sức khỏe ban đầu cho CBGVNV và HSSV, đặc biệt là trong thời gian dịch COVID 19 diễn biến phức tạp</w:t>
      </w:r>
      <w:r w:rsidR="00855921" w:rsidRPr="00B22356">
        <w:rPr>
          <w:sz w:val="26"/>
          <w:szCs w:val="26"/>
        </w:rPr>
        <w:t xml:space="preserve"> đã phối hợp với y tế địa phương tiêm ngừa vaccine COVID đầy đủ cho CBGVNV và HSSV</w:t>
      </w:r>
      <w:r w:rsidRPr="00B22356">
        <w:rPr>
          <w:sz w:val="26"/>
          <w:szCs w:val="26"/>
        </w:rPr>
        <w:t xml:space="preserve">, </w:t>
      </w:r>
      <w:r w:rsidR="00855921" w:rsidRPr="00B22356">
        <w:rPr>
          <w:sz w:val="26"/>
          <w:szCs w:val="26"/>
        </w:rPr>
        <w:t xml:space="preserve">tư vấn – cấp thuốc cho CBGVNV và HSSV dương tính với COVID 19. Thường xuyên </w:t>
      </w:r>
      <w:r w:rsidRPr="00B22356">
        <w:rPr>
          <w:sz w:val="26"/>
          <w:szCs w:val="26"/>
        </w:rPr>
        <w:t xml:space="preserve">phòng chống dịch bệnh </w:t>
      </w:r>
      <w:r w:rsidR="00855921" w:rsidRPr="00B22356">
        <w:rPr>
          <w:sz w:val="26"/>
          <w:szCs w:val="26"/>
        </w:rPr>
        <w:t xml:space="preserve">khác tại trường </w:t>
      </w:r>
      <w:r w:rsidRPr="00B22356">
        <w:rPr>
          <w:sz w:val="26"/>
          <w:szCs w:val="26"/>
        </w:rPr>
        <w:t>(</w:t>
      </w:r>
      <w:r w:rsidR="00855921" w:rsidRPr="00B22356">
        <w:rPr>
          <w:sz w:val="26"/>
          <w:szCs w:val="26"/>
        </w:rPr>
        <w:t xml:space="preserve">phòng </w:t>
      </w:r>
      <w:r w:rsidRPr="00B22356">
        <w:rPr>
          <w:sz w:val="26"/>
          <w:szCs w:val="26"/>
        </w:rPr>
        <w:t>dịch sốt xuất huyết, dịch cúm…</w:t>
      </w:r>
      <w:r w:rsidR="00A231FB" w:rsidRPr="00B22356">
        <w:rPr>
          <w:sz w:val="26"/>
          <w:szCs w:val="26"/>
        </w:rPr>
        <w:t xml:space="preserve">), liên tục </w:t>
      </w:r>
      <w:r w:rsidRPr="00B22356">
        <w:rPr>
          <w:sz w:val="26"/>
          <w:szCs w:val="26"/>
        </w:rPr>
        <w:t>kiểm tra để bảo đảm an toàn thực ph</w:t>
      </w:r>
      <w:r w:rsidR="00855921" w:rsidRPr="00B22356">
        <w:rPr>
          <w:sz w:val="26"/>
          <w:szCs w:val="26"/>
        </w:rPr>
        <w:t>ẩm</w:t>
      </w:r>
      <w:r w:rsidRPr="00B22356">
        <w:rPr>
          <w:sz w:val="26"/>
          <w:szCs w:val="26"/>
        </w:rPr>
        <w:t xml:space="preserve"> trong Nhà trường.</w:t>
      </w:r>
    </w:p>
    <w:p w:rsidR="00A94B82" w:rsidRPr="00B22356" w:rsidRDefault="00A94B82"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Thực hiện nhiệm vụ được chi bộ phân công: Ngoài việc tham gia họp chi bộ nghiêm túc, tham gia ý kiến đóng góp trong các cuộc họp chi bộ, đóng đảng phí đầy đủ, trong công tác phát triển đảng, hướng dẫn cho </w:t>
      </w:r>
      <w:r w:rsidR="006F1A79" w:rsidRPr="00B22356">
        <w:rPr>
          <w:sz w:val="26"/>
          <w:szCs w:val="26"/>
        </w:rPr>
        <w:t>5</w:t>
      </w:r>
      <w:r w:rsidRPr="00B22356">
        <w:rPr>
          <w:sz w:val="26"/>
          <w:szCs w:val="26"/>
        </w:rPr>
        <w:t xml:space="preserve"> sinh viên </w:t>
      </w:r>
      <w:r w:rsidR="006F1A79" w:rsidRPr="00B22356">
        <w:rPr>
          <w:sz w:val="26"/>
          <w:szCs w:val="26"/>
        </w:rPr>
        <w:t>lập hồ sơ</w:t>
      </w:r>
      <w:r w:rsidRPr="00B22356">
        <w:rPr>
          <w:sz w:val="26"/>
          <w:szCs w:val="26"/>
        </w:rPr>
        <w:t xml:space="preserve"> </w:t>
      </w:r>
      <w:r w:rsidR="006F1A79" w:rsidRPr="00B22356">
        <w:rPr>
          <w:sz w:val="26"/>
          <w:szCs w:val="26"/>
        </w:rPr>
        <w:t>phát triển đảng</w:t>
      </w:r>
      <w:r w:rsidRPr="00B22356">
        <w:rPr>
          <w:sz w:val="26"/>
          <w:szCs w:val="26"/>
        </w:rPr>
        <w:t>.</w:t>
      </w:r>
    </w:p>
    <w:p w:rsidR="006F1A79" w:rsidRPr="00B22356" w:rsidRDefault="006F1A79" w:rsidP="00B22356">
      <w:pPr>
        <w:pStyle w:val="NormalWeb"/>
        <w:tabs>
          <w:tab w:val="left" w:pos="993"/>
        </w:tabs>
        <w:spacing w:before="120" w:beforeAutospacing="0" w:after="120" w:afterAutospacing="0"/>
        <w:ind w:firstLine="567"/>
        <w:jc w:val="both"/>
        <w:rPr>
          <w:sz w:val="26"/>
          <w:szCs w:val="26"/>
        </w:rPr>
      </w:pPr>
      <w:r w:rsidRPr="00B22356">
        <w:rPr>
          <w:sz w:val="26"/>
          <w:szCs w:val="26"/>
        </w:rPr>
        <w:t xml:space="preserve">Nỗ lực cùng các đồng chí Trưởng đơn vị liên quan </w:t>
      </w:r>
      <w:r w:rsidR="004764B4" w:rsidRPr="00B22356">
        <w:rPr>
          <w:sz w:val="26"/>
          <w:szCs w:val="26"/>
        </w:rPr>
        <w:t>bàn bạc, thảo luận để thống nhất giải quyết nhanh và đầy đủ các yêu cầu công việc trong phạm vi phụ trách, đúng quy chế, quy định</w:t>
      </w:r>
      <w:r w:rsidR="00CD042F" w:rsidRPr="00B22356">
        <w:rPr>
          <w:sz w:val="26"/>
          <w:szCs w:val="26"/>
        </w:rPr>
        <w:t>, không chậm trễ.</w:t>
      </w:r>
      <w:r w:rsidR="004764B4" w:rsidRPr="00B22356">
        <w:rPr>
          <w:sz w:val="26"/>
          <w:szCs w:val="26"/>
        </w:rPr>
        <w:t xml:space="preserve"> </w:t>
      </w:r>
    </w:p>
    <w:p w:rsidR="00840D21" w:rsidRPr="00B22356" w:rsidRDefault="00C55DA5" w:rsidP="00B22356">
      <w:pPr>
        <w:tabs>
          <w:tab w:val="left" w:pos="993"/>
        </w:tabs>
        <w:spacing w:before="120" w:after="120" w:line="240" w:lineRule="auto"/>
        <w:ind w:firstLine="567"/>
        <w:jc w:val="both"/>
        <w:rPr>
          <w:rFonts w:ascii="Times New Roman" w:eastAsia="Times New Roman" w:hAnsi="Times New Roman" w:cs="Times New Roman"/>
          <w:b/>
          <w:i/>
          <w:sz w:val="26"/>
          <w:szCs w:val="26"/>
        </w:rPr>
      </w:pPr>
      <w:r w:rsidRPr="00B22356">
        <w:rPr>
          <w:rFonts w:ascii="Times New Roman" w:eastAsia="Times New Roman" w:hAnsi="Times New Roman" w:cs="Times New Roman"/>
          <w:b/>
          <w:i/>
          <w:sz w:val="26"/>
          <w:szCs w:val="26"/>
        </w:rPr>
        <w:t xml:space="preserve"> </w:t>
      </w:r>
      <w:r w:rsidR="00840D21" w:rsidRPr="00B22356">
        <w:rPr>
          <w:rFonts w:ascii="Times New Roman" w:eastAsia="Times New Roman" w:hAnsi="Times New Roman" w:cs="Times New Roman"/>
          <w:b/>
          <w:i/>
          <w:sz w:val="26"/>
          <w:szCs w:val="26"/>
        </w:rPr>
        <w:t>-</w:t>
      </w:r>
      <w:r w:rsidRPr="00B22356">
        <w:rPr>
          <w:rFonts w:ascii="Times New Roman" w:eastAsia="Times New Roman" w:hAnsi="Times New Roman" w:cs="Times New Roman"/>
          <w:b/>
          <w:i/>
          <w:sz w:val="26"/>
          <w:szCs w:val="26"/>
        </w:rPr>
        <w:t xml:space="preserve"> </w:t>
      </w:r>
      <w:r w:rsidR="00840D21" w:rsidRPr="00B22356">
        <w:rPr>
          <w:rFonts w:ascii="Times New Roman" w:eastAsia="Times New Roman" w:hAnsi="Times New Roman" w:cs="Times New Roman"/>
          <w:b/>
          <w:i/>
          <w:sz w:val="26"/>
          <w:szCs w:val="26"/>
        </w:rPr>
        <w:t>Số lượng, chất lượng sản phẩm, hiệu quả thực hiện chức trách, nhiệm vụ được giao; mức độ hoàn thành nhiệm vụ của các tổ chức, cơ quan, đơn vị trực thuộc.</w:t>
      </w:r>
    </w:p>
    <w:p w:rsidR="00875568" w:rsidRPr="00B22356" w:rsidRDefault="00875568"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C</w:t>
      </w:r>
      <w:r w:rsidR="00373AD7" w:rsidRPr="00B22356">
        <w:rPr>
          <w:rFonts w:ascii="Times New Roman" w:hAnsi="Times New Roman" w:cs="Times New Roman"/>
          <w:i/>
          <w:sz w:val="26"/>
          <w:szCs w:val="26"/>
        </w:rPr>
        <w:t>ông tác Đảng</w:t>
      </w:r>
      <w:r w:rsidR="00373AD7" w:rsidRPr="00B22356">
        <w:rPr>
          <w:rFonts w:ascii="Times New Roman" w:hAnsi="Times New Roman" w:cs="Times New Roman"/>
          <w:sz w:val="26"/>
          <w:szCs w:val="26"/>
        </w:rPr>
        <w:t xml:space="preserve">: </w:t>
      </w:r>
    </w:p>
    <w:p w:rsidR="00823B40" w:rsidRPr="00B22356" w:rsidRDefault="00823B40"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Tôi được phân công phụ trách công tác phát triển Đảng viên mới và công tác Đảng vụ của Đảng bộ, </w:t>
      </w:r>
      <w:r w:rsidR="008175D6" w:rsidRPr="00B22356">
        <w:rPr>
          <w:rFonts w:ascii="Times New Roman" w:hAnsi="Times New Roman" w:cs="Times New Roman"/>
          <w:sz w:val="26"/>
          <w:szCs w:val="26"/>
        </w:rPr>
        <w:t>từ đầu</w:t>
      </w:r>
      <w:r w:rsidRPr="00B22356">
        <w:rPr>
          <w:rFonts w:ascii="Times New Roman" w:hAnsi="Times New Roman" w:cs="Times New Roman"/>
          <w:sz w:val="26"/>
          <w:szCs w:val="26"/>
        </w:rPr>
        <w:t xml:space="preserve"> nhiệm kỳ</w:t>
      </w:r>
      <w:r w:rsidR="008175D6" w:rsidRPr="00B22356">
        <w:rPr>
          <w:rFonts w:ascii="Times New Roman" w:hAnsi="Times New Roman" w:cs="Times New Roman"/>
          <w:sz w:val="26"/>
          <w:szCs w:val="26"/>
        </w:rPr>
        <w:t xml:space="preserve"> đến nay</w:t>
      </w:r>
      <w:r w:rsidRPr="00B22356">
        <w:rPr>
          <w:rFonts w:ascii="Times New Roman" w:hAnsi="Times New Roman" w:cs="Times New Roman"/>
          <w:sz w:val="26"/>
          <w:szCs w:val="26"/>
        </w:rPr>
        <w:t xml:space="preserve">, Đảng bộ kết nạp được </w:t>
      </w:r>
      <w:r w:rsidR="008175D6" w:rsidRPr="00B22356">
        <w:rPr>
          <w:rFonts w:ascii="Times New Roman" w:hAnsi="Times New Roman" w:cs="Times New Roman"/>
          <w:sz w:val="26"/>
          <w:szCs w:val="26"/>
        </w:rPr>
        <w:t>22</w:t>
      </w:r>
      <w:r w:rsidRPr="00B22356">
        <w:rPr>
          <w:rFonts w:ascii="Times New Roman" w:hAnsi="Times New Roman" w:cs="Times New Roman"/>
          <w:sz w:val="26"/>
          <w:szCs w:val="26"/>
        </w:rPr>
        <w:t xml:space="preserve"> Đảng viên mới</w:t>
      </w:r>
      <w:r w:rsidR="008175D6" w:rsidRPr="00B22356">
        <w:rPr>
          <w:rFonts w:ascii="Times New Roman" w:hAnsi="Times New Roman" w:cs="Times New Roman"/>
          <w:sz w:val="26"/>
          <w:szCs w:val="26"/>
        </w:rPr>
        <w:t>, đạt 88% chỉ tiêu của nhiệm kỳ</w:t>
      </w:r>
      <w:r w:rsidRPr="00B22356">
        <w:rPr>
          <w:rFonts w:ascii="Times New Roman" w:hAnsi="Times New Roman" w:cs="Times New Roman"/>
          <w:sz w:val="26"/>
          <w:szCs w:val="26"/>
        </w:rPr>
        <w:t xml:space="preserve">. </w:t>
      </w:r>
      <w:r w:rsidR="008175D6" w:rsidRPr="00B22356">
        <w:rPr>
          <w:rFonts w:ascii="Times New Roman" w:hAnsi="Times New Roman" w:cs="Times New Roman"/>
          <w:sz w:val="26"/>
          <w:szCs w:val="26"/>
          <w:shd w:val="clear" w:color="auto" w:fill="FFFFFF"/>
        </w:rPr>
        <w:t xml:space="preserve">Tỷ lệ đảng viên trong đội ngũ cán bộ quản lý - giảng viên  hiện nay đạt 59/220 tỷ lệ 26,8% (chỉ tiêu của nhiệm kỳ là 25%). </w:t>
      </w:r>
      <w:r w:rsidRPr="00B22356">
        <w:rPr>
          <w:rFonts w:ascii="Times New Roman" w:hAnsi="Times New Roman" w:cs="Times New Roman"/>
          <w:sz w:val="26"/>
          <w:szCs w:val="26"/>
        </w:rPr>
        <w:t xml:space="preserve">Số quần chúng diện cảm tình </w:t>
      </w:r>
      <w:r w:rsidR="008175D6" w:rsidRPr="00B22356">
        <w:rPr>
          <w:rFonts w:ascii="Times New Roman" w:hAnsi="Times New Roman" w:cs="Times New Roman"/>
          <w:sz w:val="26"/>
          <w:szCs w:val="26"/>
        </w:rPr>
        <w:t xml:space="preserve">đảng </w:t>
      </w:r>
      <w:r w:rsidRPr="00B22356">
        <w:rPr>
          <w:rFonts w:ascii="Times New Roman" w:hAnsi="Times New Roman" w:cs="Times New Roman"/>
          <w:sz w:val="26"/>
          <w:szCs w:val="26"/>
        </w:rPr>
        <w:t xml:space="preserve">trong toàn Đảng bộ </w:t>
      </w:r>
      <w:r w:rsidR="008175D6" w:rsidRPr="00B22356">
        <w:rPr>
          <w:rFonts w:ascii="Times New Roman" w:hAnsi="Times New Roman" w:cs="Times New Roman"/>
          <w:sz w:val="26"/>
          <w:szCs w:val="26"/>
        </w:rPr>
        <w:t>hiện là 16</w:t>
      </w:r>
      <w:r w:rsidRPr="00B22356">
        <w:rPr>
          <w:rFonts w:ascii="Times New Roman" w:hAnsi="Times New Roman" w:cs="Times New Roman"/>
          <w:sz w:val="26"/>
          <w:szCs w:val="26"/>
        </w:rPr>
        <w:t xml:space="preserve">. </w:t>
      </w:r>
      <w:r w:rsidR="008175D6" w:rsidRPr="00B22356">
        <w:rPr>
          <w:rFonts w:ascii="Times New Roman" w:hAnsi="Times New Roman" w:cs="Times New Roman"/>
          <w:sz w:val="26"/>
          <w:szCs w:val="26"/>
        </w:rPr>
        <w:t xml:space="preserve">Số quần chúng ưu tú phát triển đảng </w:t>
      </w:r>
      <w:r w:rsidR="00834C66" w:rsidRPr="00B22356">
        <w:rPr>
          <w:rFonts w:ascii="Times New Roman" w:hAnsi="Times New Roman" w:cs="Times New Roman"/>
          <w:sz w:val="26"/>
          <w:szCs w:val="26"/>
        </w:rPr>
        <w:t xml:space="preserve">hiện </w:t>
      </w:r>
      <w:r w:rsidR="008175D6" w:rsidRPr="00B22356">
        <w:rPr>
          <w:rFonts w:ascii="Times New Roman" w:hAnsi="Times New Roman" w:cs="Times New Roman"/>
          <w:sz w:val="26"/>
          <w:szCs w:val="26"/>
        </w:rPr>
        <w:t>là 26.</w:t>
      </w:r>
    </w:p>
    <w:p w:rsidR="00823B40" w:rsidRPr="00B22356" w:rsidRDefault="00823B40"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2902A5">
        <w:rPr>
          <w:rFonts w:ascii="Times New Roman" w:hAnsi="Times New Roman" w:cs="Times New Roman"/>
          <w:strike/>
          <w:sz w:val="26"/>
          <w:szCs w:val="26"/>
          <w:highlight w:val="yellow"/>
        </w:rPr>
        <w:t>4</w:t>
      </w:r>
      <w:r w:rsidRPr="00B22356">
        <w:rPr>
          <w:rFonts w:ascii="Times New Roman" w:hAnsi="Times New Roman" w:cs="Times New Roman"/>
          <w:sz w:val="26"/>
          <w:szCs w:val="26"/>
        </w:rPr>
        <w:t xml:space="preserve"> </w:t>
      </w:r>
      <w:r w:rsidR="002902A5">
        <w:rPr>
          <w:rFonts w:ascii="Times New Roman" w:hAnsi="Times New Roman" w:cs="Times New Roman"/>
          <w:sz w:val="26"/>
          <w:szCs w:val="26"/>
        </w:rPr>
        <w:t>Các C</w:t>
      </w:r>
      <w:r w:rsidRPr="00B22356">
        <w:rPr>
          <w:rFonts w:ascii="Times New Roman" w:hAnsi="Times New Roman" w:cs="Times New Roman"/>
          <w:sz w:val="26"/>
          <w:szCs w:val="26"/>
        </w:rPr>
        <w:t xml:space="preserve">hi bộ trực thuộc Đảng bộ trường đều thực hiện nghiêm túc sinh hoạt </w:t>
      </w:r>
      <w:bookmarkStart w:id="0" w:name="_GoBack"/>
      <w:bookmarkEnd w:id="0"/>
      <w:r w:rsidR="008175D6" w:rsidRPr="002902A5">
        <w:rPr>
          <w:rFonts w:ascii="Times New Roman" w:hAnsi="Times New Roman" w:cs="Times New Roman"/>
          <w:sz w:val="26"/>
          <w:szCs w:val="26"/>
          <w:highlight w:val="yellow"/>
        </w:rPr>
        <w:t>hi bộ</w:t>
      </w:r>
      <w:r w:rsidR="008175D6" w:rsidRPr="00B22356">
        <w:rPr>
          <w:rFonts w:ascii="Times New Roman" w:hAnsi="Times New Roman" w:cs="Times New Roman"/>
          <w:sz w:val="26"/>
          <w:szCs w:val="26"/>
        </w:rPr>
        <w:t xml:space="preserve"> định kỳ hàng tháng và sinh hoạt </w:t>
      </w:r>
      <w:r w:rsidRPr="00B22356">
        <w:rPr>
          <w:rFonts w:ascii="Times New Roman" w:hAnsi="Times New Roman" w:cs="Times New Roman"/>
          <w:sz w:val="26"/>
          <w:szCs w:val="26"/>
        </w:rPr>
        <w:t>chuyên đề</w:t>
      </w:r>
      <w:r w:rsidR="008175D6" w:rsidRPr="00B22356">
        <w:rPr>
          <w:rFonts w:ascii="Times New Roman" w:hAnsi="Times New Roman" w:cs="Times New Roman"/>
          <w:sz w:val="26"/>
          <w:szCs w:val="26"/>
        </w:rPr>
        <w:t xml:space="preserve"> hàng quý</w:t>
      </w:r>
      <w:r w:rsidRPr="00B22356">
        <w:rPr>
          <w:rFonts w:ascii="Times New Roman" w:hAnsi="Times New Roman" w:cs="Times New Roman"/>
          <w:sz w:val="26"/>
          <w:szCs w:val="26"/>
        </w:rPr>
        <w:t xml:space="preserve">, sổ sách và tài liệu Đảng vụ của Đảng bộ, chi bộ đầy đủ, trình bày đúng quy định, lưu trữ ngăn nắp, rõ ràng. </w:t>
      </w:r>
    </w:p>
    <w:p w:rsidR="00875568" w:rsidRPr="00B22356" w:rsidRDefault="00875568" w:rsidP="00B22356">
      <w:pPr>
        <w:tabs>
          <w:tab w:val="left" w:pos="993"/>
          <w:tab w:val="left" w:leader="dot" w:pos="9214"/>
        </w:tabs>
        <w:spacing w:before="120" w:after="120" w:line="240" w:lineRule="auto"/>
        <w:ind w:firstLine="567"/>
        <w:jc w:val="both"/>
        <w:rPr>
          <w:rFonts w:ascii="Times New Roman" w:hAnsi="Times New Roman" w:cs="Times New Roman"/>
          <w:i/>
          <w:sz w:val="26"/>
          <w:szCs w:val="26"/>
        </w:rPr>
      </w:pPr>
      <w:r w:rsidRPr="00B22356">
        <w:rPr>
          <w:rFonts w:ascii="Times New Roman" w:hAnsi="Times New Roman" w:cs="Times New Roman"/>
          <w:i/>
          <w:sz w:val="26"/>
          <w:szCs w:val="26"/>
        </w:rPr>
        <w:t xml:space="preserve">Công tác sinh viên: </w:t>
      </w:r>
    </w:p>
    <w:p w:rsidR="008175D6" w:rsidRPr="00B22356" w:rsidRDefault="008175D6"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Kết quả rèn luyện của HSSV hàng năm: Trung bình 94% HSSV xếp loại từ trung bình trở lên</w:t>
      </w:r>
    </w:p>
    <w:p w:rsidR="00875568" w:rsidRPr="00B22356" w:rsidRDefault="00875568" w:rsidP="00B22356">
      <w:pPr>
        <w:tabs>
          <w:tab w:val="left" w:pos="993"/>
          <w:tab w:val="left" w:leader="dot" w:pos="921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Đối với học sinh Trung cấp (9+3), tổ chức họp phụ huynh học sinh 2 lần/năm để thông báo về tình hình học tập, rèn luyện và tìm ra những giải pháp giáo dục học sinh cũng như thắt chặt mối quan hệ giữa Nhà trường với gia đình;</w:t>
      </w:r>
    </w:p>
    <w:p w:rsidR="00875568" w:rsidRPr="00B22356" w:rsidRDefault="00875568"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Trường thực hiện nhiều biện pháp tổ chức đào tạo hiệu quả và thường xuyên quan tâm đến nhu cầu của HSSV, nên tỷ lệ sinh viên nghỉ học đã giảm, trung bình hàng năm ở mức 15,09%</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SV được hưởng đầy đủ các chế độ chính sách theo quy định: miễn giảm học phí, xác nhận vay vốn ưu đãi, tạm hoãn nghĩa vụ quân sự, hưởng các chế độ chính sách ưu đãi ở địa phương. Các chế độ này được triển khai phổ biến ngay từ đầu năm học, trong tuần Giáo dục định hướng, giờ sinh hoạt chủ nhiệm và được thực hiện công khai, công bằng trong toàn thể SV. Trường đã thực hiện miễn giảm học phí cho HSSV, cấp học bổng khuyến khích học tập, khen thưởng HSSV đạt danh hiệu Xuất sắc, Giỏi, Khá, </w:t>
      </w:r>
      <w:r w:rsidR="00B22356" w:rsidRPr="00B22356">
        <w:rPr>
          <w:rFonts w:ascii="Times New Roman" w:hAnsi="Times New Roman" w:cs="Times New Roman"/>
          <w:sz w:val="26"/>
          <w:szCs w:val="26"/>
        </w:rPr>
        <w:t>khen thưởng</w:t>
      </w:r>
      <w:r w:rsidRPr="00B22356">
        <w:rPr>
          <w:rFonts w:ascii="Times New Roman" w:hAnsi="Times New Roman" w:cs="Times New Roman"/>
          <w:sz w:val="26"/>
          <w:szCs w:val="26"/>
        </w:rPr>
        <w:t xml:space="preserve"> cán bộ lớp tích cực và tập thể lớp tiên tiến </w:t>
      </w:r>
      <w:r w:rsidR="00B22356">
        <w:rPr>
          <w:rFonts w:ascii="Times New Roman" w:hAnsi="Times New Roman" w:cs="Times New Roman"/>
          <w:sz w:val="26"/>
          <w:szCs w:val="26"/>
        </w:rPr>
        <w:t xml:space="preserve">trong </w:t>
      </w:r>
      <w:r w:rsidRPr="00B22356">
        <w:rPr>
          <w:rFonts w:ascii="Times New Roman" w:hAnsi="Times New Roman" w:cs="Times New Roman"/>
          <w:sz w:val="26"/>
          <w:szCs w:val="26"/>
        </w:rPr>
        <w:t xml:space="preserve">từng năm học. </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Ngoài nguồn kinh phí từ ngân sách, kinh phí học bổng dành cho SV của Trường còn tranh thủ từ nguồn tài trợ của các DN, cá nhân trong và ngoài trường và cựu SV.</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SV của Trường đã đạt nhiều thành tích tốt trong các kỳ thi và bình chọn SV tiêu biểu trong 3 năm qua như sau: </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+ 8 SV được kết nạp vào Đảng Cộng sản Việt Nam.</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lang w:val="pt-BR"/>
        </w:rPr>
      </w:pPr>
      <w:r w:rsidRPr="00B22356">
        <w:rPr>
          <w:rFonts w:ascii="Times New Roman" w:hAnsi="Times New Roman" w:cs="Times New Roman"/>
          <w:sz w:val="26"/>
          <w:szCs w:val="26"/>
        </w:rPr>
        <w:lastRenderedPageBreak/>
        <w:t xml:space="preserve">+ 09 SV được bình chọn gương điển hình </w:t>
      </w:r>
      <w:r w:rsidRPr="00B22356">
        <w:rPr>
          <w:rFonts w:ascii="Times New Roman" w:hAnsi="Times New Roman" w:cs="Times New Roman"/>
          <w:sz w:val="26"/>
          <w:szCs w:val="26"/>
          <w:lang w:val="pt-BR"/>
        </w:rPr>
        <w:t>học tập và làm theo tư tưởng, đạo đức, phong cách Hồ Chí Minh và 06 SV là cá nhân tiêu biểu “Dân vận khéo” năm 2023.</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lang w:val="pt-BR"/>
        </w:rPr>
      </w:pPr>
      <w:r w:rsidRPr="00B22356">
        <w:rPr>
          <w:rFonts w:ascii="Times New Roman" w:hAnsi="Times New Roman" w:cs="Times New Roman"/>
          <w:sz w:val="26"/>
          <w:szCs w:val="26"/>
          <w:lang w:val="pt-BR"/>
        </w:rPr>
        <w:t xml:space="preserve">+ 8 SV đạt xuất sắc tiêu biểu cấp toàn quốc, nhận Bằng khen của Bộ Lao động – Thương binh và Xã hội. </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+ 15 SV được nhận Giấy khen của Giám đốc Sở Lao động – Thương binh và Xã hội Thành phố Hồ Chí Minh do đạt thành tích cao trong kỳ thi Kỹ năng nghề cấp Thành phố. 31 SV khối trung cấp (T4) được tuyên dương danh hiệu “Học sinh 3 rèn luyện Thành phố Hồ Chí Minh”.</w:t>
      </w:r>
    </w:p>
    <w:p w:rsidR="00875568" w:rsidRPr="00B22356" w:rsidRDefault="00875568"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+ 4 đội SV của trường đạt giải Nhất, Nhì, Ba và Khuyến khích trong các cuộc thi “Ý tưởng khởi nghiệp – Startup Kite ” hàng năm do Tổng cục Giáo dục nghề nghiệp tổ chức. </w:t>
      </w:r>
    </w:p>
    <w:p w:rsidR="00875568" w:rsidRPr="00B22356" w:rsidRDefault="00875568"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i/>
          <w:sz w:val="26"/>
          <w:szCs w:val="26"/>
        </w:rPr>
      </w:pPr>
      <w:r w:rsidRPr="00B22356">
        <w:rPr>
          <w:rFonts w:ascii="Times New Roman" w:hAnsi="Times New Roman" w:cs="Times New Roman"/>
          <w:i/>
          <w:sz w:val="26"/>
          <w:szCs w:val="26"/>
        </w:rPr>
        <w:t xml:space="preserve">Công tác khảo thí và đảm bảo chất lượng: </w:t>
      </w:r>
    </w:p>
    <w:p w:rsidR="008175D6" w:rsidRPr="00B22356" w:rsidRDefault="008175D6"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Đến thời điểm hết tháng 12/2023, đã tập hợp được 121 bộ ngân hàng đề thi trắc nghiệm online với gần 44.326 câu hỏi cập nhật vào phần mềm quản lý đào tạo PMT-EMS và gần 1.600 đề thi tự luận dạng file word để bổ sung vào ngân hàng đề thi của trường. Đã tổ chức thi trắc nghiệm online cho các bậc học và khối lớp; tổ chức thi và chấm bằng máy đối với 321 môn học được tổ chức thi trắc nghiệm trên giấy. </w:t>
      </w:r>
    </w:p>
    <w:p w:rsidR="008175D6" w:rsidRPr="00B22356" w:rsidRDefault="008175D6"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Nhà Trường đạt chuẩn kiểm định chất lượng cơ sở giáo dục nghề nghiệp tháng 12/2020. Tù năm 2020 đến nay, đã kiểm định chất lượng đạt 6/7 chương trình đào tạo trọng điểm. </w:t>
      </w:r>
    </w:p>
    <w:p w:rsidR="00371598" w:rsidRPr="00B22356" w:rsidRDefault="00371598" w:rsidP="00B22356">
      <w:pPr>
        <w:pBdr>
          <w:top w:val="nil"/>
          <w:left w:val="nil"/>
          <w:bottom w:val="nil"/>
          <w:right w:val="nil"/>
          <w:between w:val="nil"/>
        </w:pBd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 xml:space="preserve">Trường không ngừng cải tiến Hệ thống quản lý chất lượng hướng tới mục tiêu giữ vững niềm tin, sự an tâm và nâng cao mức độ hài lòng của người học. Trường nhận chứng chỉ đạt chuẩn ISO 9001:2015 do công ty Afnor (Cộng hòa Pháp) cấp năm 2020, đã thực hiện kiểm tra định kỳ hàng năm và tiếp tục đạt yêu cầu duy trì hệ thống quản lý chất lượng. </w:t>
      </w:r>
    </w:p>
    <w:p w:rsidR="00A53FC1" w:rsidRPr="00B22356" w:rsidRDefault="00A53FC1"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Công tác y tế</w:t>
      </w:r>
      <w:r w:rsidRPr="00B22356">
        <w:rPr>
          <w:rFonts w:ascii="Times New Roman" w:hAnsi="Times New Roman" w:cs="Times New Roman"/>
          <w:sz w:val="26"/>
          <w:szCs w:val="26"/>
        </w:rPr>
        <w:t xml:space="preserve">: Thực hiện các chính sách, quy định và tổ chức khám sức khỏe định kỳ hàng năm cho CBGVNV và SV. Đảm bảo hơn 90% SV đang theo học tại trường tham gia bảo hiểm y tế. </w:t>
      </w:r>
    </w:p>
    <w:p w:rsidR="00A53FC1" w:rsidRPr="00B22356" w:rsidRDefault="00A53FC1" w:rsidP="00B22356">
      <w:pPr>
        <w:tabs>
          <w:tab w:val="left" w:pos="851"/>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sz w:val="26"/>
          <w:szCs w:val="26"/>
        </w:rPr>
        <w:t>Đoàn trường, tổ tự quản Ký túc xá thực hiện ngày Chủ nhật xanh trong khuôn viên trường, phòng chống dịch sốt xuất huyết. Không để tình trạng ngộ độc thực phẩm xảy ra tại bếp ăn căn tin của trường. Tăng cường các biện pháp phòng chống dịch bệnh truyền nhiễm. Nhà trường tăng cường trang bị thiết bị, dụng cụ y tế và thuốc thiết yếu bảo đảm phục vụ cho công tác sơ cứu, cấp cứu và chăm sóc sức khỏe cho CBGVNV và SV. Toàn trường chủ động thực hiện tốt việc vệ sinh cá nhân, vệ sinh môi trường, tự theo dõi sức khoẻ. Chuẩn bị đầy đủ nguồn lực và cơ sở vật chất để sẵn sàng đáp ứng kịp thời các tình huống dịch bệnh. Báo cáo định kỳ về tình hình phòng ngừa dịch bệnh tại trường với các cơ quan quản lý theo quy định</w:t>
      </w:r>
    </w:p>
    <w:p w:rsidR="00C55DA5" w:rsidRPr="00B22356" w:rsidRDefault="00840D21" w:rsidP="00B22356">
      <w:pPr>
        <w:pStyle w:val="ListParagraph"/>
        <w:numPr>
          <w:ilvl w:val="0"/>
          <w:numId w:val="1"/>
        </w:numPr>
        <w:tabs>
          <w:tab w:val="left" w:pos="993"/>
        </w:tabs>
        <w:spacing w:before="120" w:after="120" w:line="240" w:lineRule="auto"/>
        <w:ind w:left="0" w:firstLine="567"/>
        <w:jc w:val="both"/>
        <w:rPr>
          <w:rFonts w:ascii="Times New Roman" w:eastAsia="Times New Roman" w:hAnsi="Times New Roman" w:cs="Times New Roman"/>
          <w:b/>
          <w:i/>
          <w:sz w:val="26"/>
          <w:szCs w:val="26"/>
        </w:rPr>
      </w:pPr>
      <w:r w:rsidRPr="00B22356">
        <w:rPr>
          <w:rFonts w:ascii="Times New Roman" w:eastAsia="Times New Roman" w:hAnsi="Times New Roman" w:cs="Times New Roman"/>
          <w:b/>
          <w:i/>
          <w:sz w:val="26"/>
          <w:szCs w:val="26"/>
        </w:rPr>
        <w:t xml:space="preserve">Kết quả lãnh đạo công tác tổ chức, cán bộ; đấu tranh phòng, chống tham nhũng, tiêu cực; công tác kiểm tra, giám sát; giải quyết đơn, thư khiếu nại, tố cáo trong lĩnh vực, phạm vị phụ trách. </w:t>
      </w:r>
    </w:p>
    <w:p w:rsidR="00875568" w:rsidRPr="00B22356" w:rsidRDefault="00340E52" w:rsidP="00B22356">
      <w:pPr>
        <w:pStyle w:val="ListParagraph"/>
        <w:numPr>
          <w:ilvl w:val="0"/>
          <w:numId w:val="1"/>
        </w:numPr>
        <w:tabs>
          <w:tab w:val="left" w:pos="993"/>
        </w:tabs>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Cùng </w:t>
      </w:r>
      <w:r w:rsidR="00875568" w:rsidRPr="00B22356">
        <w:rPr>
          <w:rFonts w:ascii="Times New Roman" w:hAnsi="Times New Roman" w:cs="Times New Roman"/>
          <w:sz w:val="26"/>
          <w:szCs w:val="26"/>
        </w:rPr>
        <w:t>Đảng ủy và Ban Giám hiệ</w:t>
      </w:r>
      <w:r>
        <w:rPr>
          <w:rFonts w:ascii="Times New Roman" w:hAnsi="Times New Roman" w:cs="Times New Roman"/>
          <w:sz w:val="26"/>
          <w:szCs w:val="26"/>
        </w:rPr>
        <w:t xml:space="preserve">u, </w:t>
      </w:r>
      <w:r w:rsidR="00875568" w:rsidRPr="00B22356">
        <w:rPr>
          <w:rFonts w:ascii="Times New Roman" w:hAnsi="Times New Roman" w:cs="Times New Roman"/>
          <w:sz w:val="26"/>
          <w:szCs w:val="26"/>
        </w:rPr>
        <w:t xml:space="preserve">chú trọng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rất cao. </w:t>
      </w:r>
    </w:p>
    <w:p w:rsidR="00875568" w:rsidRPr="00B22356" w:rsidRDefault="00875568" w:rsidP="00B22356">
      <w:pPr>
        <w:pStyle w:val="ListParagraph"/>
        <w:numPr>
          <w:ilvl w:val="0"/>
          <w:numId w:val="1"/>
        </w:numPr>
        <w:tabs>
          <w:tab w:val="left" w:pos="993"/>
        </w:tabs>
        <w:spacing w:before="120" w:after="120" w:line="240" w:lineRule="auto"/>
        <w:ind w:left="0" w:firstLine="567"/>
        <w:jc w:val="both"/>
        <w:rPr>
          <w:rFonts w:ascii="Times New Roman" w:hAnsi="Times New Roman" w:cs="Times New Roman"/>
          <w:sz w:val="26"/>
          <w:szCs w:val="26"/>
        </w:rPr>
      </w:pPr>
      <w:r w:rsidRPr="00B22356">
        <w:rPr>
          <w:rFonts w:ascii="Times New Roman" w:hAnsi="Times New Roman" w:cs="Times New Roman"/>
          <w:sz w:val="26"/>
          <w:szCs w:val="26"/>
        </w:rPr>
        <w:lastRenderedPageBreak/>
        <w:t xml:space="preserve">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đã thực hiện đúng quy trình quy định. </w:t>
      </w:r>
    </w:p>
    <w:p w:rsidR="00875568" w:rsidRPr="00B22356" w:rsidRDefault="00340E52" w:rsidP="00B22356">
      <w:pPr>
        <w:pStyle w:val="ListParagraph"/>
        <w:numPr>
          <w:ilvl w:val="0"/>
          <w:numId w:val="1"/>
        </w:numPr>
        <w:tabs>
          <w:tab w:val="left" w:pos="993"/>
        </w:tabs>
        <w:spacing w:before="120" w:after="120" w:line="240"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Cùng </w:t>
      </w:r>
      <w:r w:rsidR="00875568" w:rsidRPr="00B22356">
        <w:rPr>
          <w:rFonts w:ascii="Times New Roman" w:hAnsi="Times New Roman" w:cs="Times New Roman"/>
          <w:sz w:val="26"/>
          <w:szCs w:val="26"/>
        </w:rPr>
        <w:t xml:space="preserve">Đảng ủy và Ban Giám hiệu chỉ đạo xây dựng kế hoạch và thực hiện quy hoạch cán bộ đảm bảo nguyên tắc dân chủ, quy hoạch mở, hoàn thành đúng tiến độ và kết quả được công khai theo quy định, tạo điều kiện để cá nhân có thể phát huy cao nhất sở trường của mình nhằm đáp ứng yêu cầu nhiệm vụ được giao. Bảo đảm không phát sinh tiêu cực trong công tác quy hoạch và bổ nhiệm cán bộ. </w:t>
      </w:r>
    </w:p>
    <w:p w:rsidR="002978DB" w:rsidRPr="00B22356" w:rsidRDefault="002978DB" w:rsidP="00B22356">
      <w:pPr>
        <w:pStyle w:val="ListParagraph"/>
        <w:numPr>
          <w:ilvl w:val="0"/>
          <w:numId w:val="1"/>
        </w:numPr>
        <w:tabs>
          <w:tab w:val="left" w:pos="993"/>
        </w:tabs>
        <w:spacing w:before="120" w:after="120" w:line="240" w:lineRule="auto"/>
        <w:ind w:left="0" w:firstLine="567"/>
        <w:jc w:val="both"/>
        <w:rPr>
          <w:rFonts w:ascii="Times New Roman" w:hAnsi="Times New Roman" w:cs="Times New Roman"/>
          <w:sz w:val="26"/>
          <w:szCs w:val="26"/>
        </w:rPr>
      </w:pPr>
      <w:r w:rsidRPr="00B22356">
        <w:rPr>
          <w:rFonts w:ascii="Times New Roman" w:hAnsi="Times New Roman" w:cs="Times New Roman"/>
          <w:bCs/>
          <w:sz w:val="26"/>
          <w:szCs w:val="26"/>
        </w:rPr>
        <w:t>Với chức trách củ</w:t>
      </w:r>
      <w:r w:rsidR="00340E52">
        <w:rPr>
          <w:rFonts w:ascii="Times New Roman" w:hAnsi="Times New Roman" w:cs="Times New Roman"/>
          <w:bCs/>
          <w:sz w:val="26"/>
          <w:szCs w:val="26"/>
        </w:rPr>
        <w:t>a Ủy ban kiểm tra</w:t>
      </w:r>
      <w:r w:rsidRPr="00B22356">
        <w:rPr>
          <w:rFonts w:ascii="Times New Roman" w:hAnsi="Times New Roman" w:cs="Times New Roman"/>
          <w:bCs/>
          <w:sz w:val="26"/>
          <w:szCs w:val="26"/>
        </w:rPr>
        <w:t xml:space="preserve"> Đảng ủy, tôi và </w:t>
      </w:r>
      <w:r w:rsidR="00340E52">
        <w:rPr>
          <w:rFonts w:ascii="Times New Roman" w:hAnsi="Times New Roman" w:cs="Times New Roman"/>
          <w:bCs/>
          <w:sz w:val="26"/>
          <w:szCs w:val="26"/>
        </w:rPr>
        <w:t>Ủy ban kiểm tra</w:t>
      </w:r>
      <w:r w:rsidRPr="00B22356">
        <w:rPr>
          <w:rFonts w:ascii="Times New Roman" w:hAnsi="Times New Roman" w:cs="Times New Roman"/>
          <w:bCs/>
          <w:sz w:val="26"/>
          <w:szCs w:val="26"/>
        </w:rPr>
        <w:t xml:space="preserve"> nghiêm túc tổ chức thực hiện công tác kiểm tra gíám sát tại Đảng bộ và các chi bộ trực thuộc theo quy định.</w:t>
      </w:r>
      <w:r w:rsidRPr="00B22356">
        <w:rPr>
          <w:rFonts w:ascii="Times New Roman" w:hAnsi="Times New Roman" w:cs="Times New Roman"/>
          <w:sz w:val="26"/>
          <w:szCs w:val="26"/>
        </w:rPr>
        <w:t xml:space="preserve"> </w:t>
      </w:r>
      <w:r w:rsidR="00340E52">
        <w:rPr>
          <w:rFonts w:ascii="Times New Roman" w:hAnsi="Times New Roman" w:cs="Times New Roman"/>
          <w:sz w:val="26"/>
          <w:szCs w:val="26"/>
        </w:rPr>
        <w:t xml:space="preserve"> </w:t>
      </w:r>
    </w:p>
    <w:p w:rsidR="00EF2C17" w:rsidRPr="00B22356" w:rsidRDefault="00834C66" w:rsidP="00B22356">
      <w:pPr>
        <w:pStyle w:val="ListParagraph"/>
        <w:numPr>
          <w:ilvl w:val="0"/>
          <w:numId w:val="1"/>
        </w:numPr>
        <w:tabs>
          <w:tab w:val="left" w:pos="993"/>
        </w:tabs>
        <w:spacing w:before="120" w:after="120" w:line="240" w:lineRule="auto"/>
        <w:ind w:left="0" w:firstLine="567"/>
        <w:jc w:val="both"/>
        <w:rPr>
          <w:rFonts w:ascii="Times New Roman" w:eastAsia="Times New Roman" w:hAnsi="Times New Roman" w:cs="Times New Roman"/>
          <w:sz w:val="26"/>
          <w:szCs w:val="26"/>
        </w:rPr>
      </w:pPr>
      <w:r w:rsidRPr="00B22356">
        <w:rPr>
          <w:rFonts w:ascii="Times New Roman" w:eastAsia="Times New Roman" w:hAnsi="Times New Roman" w:cs="Times New Roman"/>
          <w:sz w:val="26"/>
          <w:szCs w:val="26"/>
        </w:rPr>
        <w:t xml:space="preserve">Trong 3 năm qua, không có đơn thư phản ánh, khiếu nại nào của đảng viên và quần chúng gửi đến Ủy ban Kiểm tra Đảng ủy Trường. </w:t>
      </w:r>
    </w:p>
    <w:p w:rsidR="00C55DA5" w:rsidRPr="00B22356" w:rsidRDefault="00840D21" w:rsidP="00B22356">
      <w:pPr>
        <w:pStyle w:val="ListParagraph"/>
        <w:tabs>
          <w:tab w:val="left" w:pos="993"/>
        </w:tabs>
        <w:spacing w:before="120" w:after="120" w:line="240" w:lineRule="auto"/>
        <w:ind w:left="0" w:firstLine="567"/>
        <w:jc w:val="both"/>
        <w:rPr>
          <w:rFonts w:ascii="Times New Roman" w:eastAsia="Times New Roman" w:hAnsi="Times New Roman" w:cs="Times New Roman"/>
          <w:b/>
          <w:sz w:val="26"/>
          <w:szCs w:val="26"/>
        </w:rPr>
      </w:pPr>
      <w:r w:rsidRPr="00B22356">
        <w:rPr>
          <w:rFonts w:ascii="Times New Roman" w:eastAsia="Times New Roman" w:hAnsi="Times New Roman" w:cs="Times New Roman"/>
          <w:b/>
          <w:sz w:val="26"/>
          <w:szCs w:val="26"/>
        </w:rPr>
        <w:t xml:space="preserve">3. Hạn chế và giải pháp khắc phục </w:t>
      </w:r>
    </w:p>
    <w:p w:rsidR="002978DB" w:rsidRPr="00B22356" w:rsidRDefault="00B22356" w:rsidP="00B22356">
      <w:pPr>
        <w:tabs>
          <w:tab w:val="left" w:pos="851"/>
          <w:tab w:val="left" w:pos="993"/>
          <w:tab w:val="center" w:pos="680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 xml:space="preserve">3.1. </w:t>
      </w:r>
      <w:r w:rsidR="00834C66" w:rsidRPr="00B22356">
        <w:rPr>
          <w:rFonts w:ascii="Times New Roman" w:hAnsi="Times New Roman" w:cs="Times New Roman"/>
          <w:i/>
          <w:sz w:val="26"/>
          <w:szCs w:val="26"/>
        </w:rPr>
        <w:t>Hạn chế</w:t>
      </w:r>
      <w:r w:rsidR="00834C66" w:rsidRPr="00B22356">
        <w:rPr>
          <w:rFonts w:ascii="Times New Roman" w:hAnsi="Times New Roman" w:cs="Times New Roman"/>
          <w:sz w:val="26"/>
          <w:szCs w:val="26"/>
        </w:rPr>
        <w:t xml:space="preserve">: </w:t>
      </w:r>
      <w:r w:rsidR="002978DB" w:rsidRPr="00B22356">
        <w:rPr>
          <w:rFonts w:ascii="Times New Roman" w:hAnsi="Times New Roman" w:cs="Times New Roman"/>
          <w:sz w:val="26"/>
          <w:szCs w:val="26"/>
        </w:rPr>
        <w:t xml:space="preserve">Công tác tạo nguồn phát triển Đảng trong sinh viên </w:t>
      </w:r>
      <w:r w:rsidR="00834C66" w:rsidRPr="00B22356">
        <w:rPr>
          <w:rFonts w:ascii="Times New Roman" w:hAnsi="Times New Roman" w:cs="Times New Roman"/>
          <w:sz w:val="26"/>
          <w:szCs w:val="26"/>
        </w:rPr>
        <w:t xml:space="preserve">2 năm đầu nhiệm kỳ thực hiện rất tốt, đến năm 2023 công tác này </w:t>
      </w:r>
      <w:r w:rsidR="002978DB" w:rsidRPr="00B22356">
        <w:rPr>
          <w:rFonts w:ascii="Times New Roman" w:hAnsi="Times New Roman" w:cs="Times New Roman"/>
          <w:sz w:val="26"/>
          <w:szCs w:val="26"/>
        </w:rPr>
        <w:t xml:space="preserve">chậm hơn (năm </w:t>
      </w:r>
      <w:r w:rsidR="00834C66" w:rsidRPr="00B22356">
        <w:rPr>
          <w:rFonts w:ascii="Times New Roman" w:hAnsi="Times New Roman" w:cs="Times New Roman"/>
          <w:sz w:val="26"/>
          <w:szCs w:val="26"/>
        </w:rPr>
        <w:t xml:space="preserve">2021, </w:t>
      </w:r>
      <w:r w:rsidR="002978DB" w:rsidRPr="00B22356">
        <w:rPr>
          <w:rFonts w:ascii="Times New Roman" w:hAnsi="Times New Roman" w:cs="Times New Roman"/>
          <w:sz w:val="26"/>
          <w:szCs w:val="26"/>
        </w:rPr>
        <w:t xml:space="preserve">2022, đoàn Thanh niên giới thiệu </w:t>
      </w:r>
      <w:r w:rsidR="00E16462">
        <w:rPr>
          <w:rFonts w:ascii="Times New Roman" w:hAnsi="Times New Roman" w:cs="Times New Roman"/>
          <w:sz w:val="26"/>
          <w:szCs w:val="26"/>
        </w:rPr>
        <w:t>60</w:t>
      </w:r>
      <w:r w:rsidR="002978DB" w:rsidRPr="00B22356">
        <w:rPr>
          <w:rFonts w:ascii="Times New Roman" w:hAnsi="Times New Roman" w:cs="Times New Roman"/>
          <w:sz w:val="26"/>
          <w:szCs w:val="26"/>
        </w:rPr>
        <w:t xml:space="preserve"> Đoàn viên ưu tú là sinh viên cho chi bộ; năm 2023 chỉ giới thiệu được 18 Đoàn viên ưu tú là sinh viên)</w:t>
      </w:r>
    </w:p>
    <w:p w:rsidR="002978DB" w:rsidRPr="00B22356" w:rsidRDefault="00834C66" w:rsidP="00B22356">
      <w:pPr>
        <w:tabs>
          <w:tab w:val="left" w:pos="851"/>
          <w:tab w:val="left" w:pos="993"/>
          <w:tab w:val="center" w:pos="6804"/>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Giải pháp</w:t>
      </w:r>
      <w:r w:rsidRPr="00B22356">
        <w:rPr>
          <w:rFonts w:ascii="Times New Roman" w:hAnsi="Times New Roman" w:cs="Times New Roman"/>
          <w:sz w:val="26"/>
          <w:szCs w:val="26"/>
        </w:rPr>
        <w:t xml:space="preserve">: </w:t>
      </w:r>
      <w:r w:rsidR="002978DB" w:rsidRPr="00B22356">
        <w:rPr>
          <w:rFonts w:ascii="Times New Roman" w:hAnsi="Times New Roman" w:cs="Times New Roman"/>
          <w:sz w:val="26"/>
          <w:szCs w:val="26"/>
        </w:rPr>
        <w:t xml:space="preserve">Đảng ủy, Ban Giám hiệu </w:t>
      </w:r>
      <w:r w:rsidRPr="00B22356">
        <w:rPr>
          <w:rFonts w:ascii="Times New Roman" w:hAnsi="Times New Roman" w:cs="Times New Roman"/>
          <w:sz w:val="26"/>
          <w:szCs w:val="26"/>
        </w:rPr>
        <w:t xml:space="preserve">tiếp tục </w:t>
      </w:r>
      <w:r w:rsidR="002978DB" w:rsidRPr="00B22356">
        <w:rPr>
          <w:rFonts w:ascii="Times New Roman" w:hAnsi="Times New Roman" w:cs="Times New Roman"/>
          <w:sz w:val="26"/>
          <w:szCs w:val="26"/>
        </w:rPr>
        <w:t>tạo điều kiện cho các hoạt động trải nghiệm</w:t>
      </w:r>
      <w:r w:rsidRPr="00B22356">
        <w:rPr>
          <w:rFonts w:ascii="Times New Roman" w:hAnsi="Times New Roman" w:cs="Times New Roman"/>
          <w:sz w:val="26"/>
          <w:szCs w:val="26"/>
        </w:rPr>
        <w:t xml:space="preserve"> của Đoàn thanh niên</w:t>
      </w:r>
      <w:r w:rsidR="002978DB" w:rsidRPr="00B22356">
        <w:rPr>
          <w:rFonts w:ascii="Times New Roman" w:hAnsi="Times New Roman" w:cs="Times New Roman"/>
          <w:sz w:val="26"/>
          <w:szCs w:val="26"/>
        </w:rPr>
        <w:t>, để tạo môi trường tích cực cho Đoàn viên ưu tú là sinh viên rèn luyện và phấn đấu, kiên định với lý tưởng cách mạng. Giúp SV xác định tư tưởng, định hướng phấn đấu trở thành đảng viên. Quán triệt với chi bộ sinh viên</w:t>
      </w:r>
      <w:r w:rsidR="00E16462">
        <w:rPr>
          <w:rFonts w:ascii="Times New Roman" w:hAnsi="Times New Roman" w:cs="Times New Roman"/>
          <w:sz w:val="26"/>
          <w:szCs w:val="26"/>
        </w:rPr>
        <w:t xml:space="preserve"> và</w:t>
      </w:r>
      <w:r w:rsidR="002978DB" w:rsidRPr="00B22356">
        <w:rPr>
          <w:rFonts w:ascii="Times New Roman" w:hAnsi="Times New Roman" w:cs="Times New Roman"/>
          <w:sz w:val="26"/>
          <w:szCs w:val="26"/>
        </w:rPr>
        <w:t xml:space="preserve"> đảng viên hướng dẫn </w:t>
      </w:r>
      <w:r w:rsidR="00E16462">
        <w:rPr>
          <w:rFonts w:ascii="Times New Roman" w:hAnsi="Times New Roman" w:cs="Times New Roman"/>
          <w:sz w:val="26"/>
          <w:szCs w:val="26"/>
        </w:rPr>
        <w:t>cùng</w:t>
      </w:r>
      <w:r w:rsidR="002978DB" w:rsidRPr="00B22356">
        <w:rPr>
          <w:rFonts w:ascii="Times New Roman" w:hAnsi="Times New Roman" w:cs="Times New Roman"/>
          <w:sz w:val="26"/>
          <w:szCs w:val="26"/>
        </w:rPr>
        <w:t xml:space="preserve"> Ban Chấp hành Đoàn Thanh niên, Ban Thư ký Hội Sinh viên theo sát hơn nữa quá trình phấn đấu của quần chúng là sinh viên.  </w:t>
      </w:r>
    </w:p>
    <w:p w:rsidR="002978DB" w:rsidRPr="00B22356" w:rsidRDefault="00B22356" w:rsidP="00B22356">
      <w:pPr>
        <w:pBdr>
          <w:top w:val="nil"/>
          <w:left w:val="nil"/>
          <w:bottom w:val="nil"/>
          <w:right w:val="nil"/>
          <w:between w:val="nil"/>
        </w:pBdr>
        <w:shd w:val="clear" w:color="auto" w:fill="FFFFFF"/>
        <w:tabs>
          <w:tab w:val="left" w:pos="993"/>
          <w:tab w:val="right" w:pos="9630"/>
        </w:tabs>
        <w:spacing w:before="120" w:after="120" w:line="240" w:lineRule="auto"/>
        <w:ind w:firstLine="567"/>
        <w:jc w:val="both"/>
        <w:rPr>
          <w:rFonts w:ascii="Times New Roman" w:hAnsi="Times New Roman" w:cs="Times New Roman"/>
          <w:sz w:val="26"/>
          <w:szCs w:val="26"/>
          <w:highlight w:val="white"/>
        </w:rPr>
      </w:pPr>
      <w:r w:rsidRPr="00B22356">
        <w:rPr>
          <w:rFonts w:ascii="Times New Roman" w:hAnsi="Times New Roman" w:cs="Times New Roman"/>
          <w:i/>
          <w:sz w:val="26"/>
          <w:szCs w:val="26"/>
          <w:highlight w:val="white"/>
        </w:rPr>
        <w:t xml:space="preserve">3.2. </w:t>
      </w:r>
      <w:r w:rsidR="00834C66" w:rsidRPr="00B22356">
        <w:rPr>
          <w:rFonts w:ascii="Times New Roman" w:hAnsi="Times New Roman" w:cs="Times New Roman"/>
          <w:i/>
          <w:sz w:val="26"/>
          <w:szCs w:val="26"/>
          <w:highlight w:val="white"/>
        </w:rPr>
        <w:t>Hạn chế</w:t>
      </w:r>
      <w:r w:rsidR="00834C66" w:rsidRPr="00B22356">
        <w:rPr>
          <w:rFonts w:ascii="Times New Roman" w:hAnsi="Times New Roman" w:cs="Times New Roman"/>
          <w:sz w:val="26"/>
          <w:szCs w:val="26"/>
          <w:highlight w:val="white"/>
        </w:rPr>
        <w:t xml:space="preserve">: </w:t>
      </w:r>
      <w:r w:rsidR="002978DB" w:rsidRPr="00B22356">
        <w:rPr>
          <w:rFonts w:ascii="Times New Roman" w:hAnsi="Times New Roman" w:cs="Times New Roman"/>
          <w:sz w:val="26"/>
          <w:szCs w:val="26"/>
          <w:highlight w:val="white"/>
        </w:rPr>
        <w:t xml:space="preserve">Về công tác phát triển Đảng trong Đảng bộ, vẫn còn đơn vị trực thuộc chưa có Đảng viên </w:t>
      </w:r>
    </w:p>
    <w:p w:rsidR="002978DB" w:rsidRPr="00B22356" w:rsidRDefault="00834C66" w:rsidP="00B22356">
      <w:pPr>
        <w:pStyle w:val="NormalWeb"/>
        <w:pBdr>
          <w:top w:val="nil"/>
          <w:left w:val="nil"/>
          <w:bottom w:val="nil"/>
          <w:right w:val="nil"/>
          <w:between w:val="nil"/>
        </w:pBdr>
        <w:tabs>
          <w:tab w:val="left" w:pos="993"/>
          <w:tab w:val="left" w:pos="1134"/>
          <w:tab w:val="center" w:pos="6804"/>
        </w:tabs>
        <w:spacing w:before="120" w:beforeAutospacing="0" w:after="120" w:afterAutospacing="0"/>
        <w:ind w:firstLine="567"/>
        <w:jc w:val="both"/>
        <w:rPr>
          <w:sz w:val="26"/>
          <w:szCs w:val="26"/>
        </w:rPr>
      </w:pPr>
      <w:r w:rsidRPr="00B22356">
        <w:rPr>
          <w:i/>
          <w:sz w:val="26"/>
          <w:szCs w:val="26"/>
        </w:rPr>
        <w:t>Giải pháp</w:t>
      </w:r>
      <w:r w:rsidRPr="00B22356">
        <w:rPr>
          <w:sz w:val="26"/>
          <w:szCs w:val="26"/>
        </w:rPr>
        <w:t xml:space="preserve">: </w:t>
      </w:r>
      <w:r w:rsidR="002978DB" w:rsidRPr="00B22356">
        <w:rPr>
          <w:sz w:val="26"/>
          <w:szCs w:val="26"/>
        </w:rPr>
        <w:t xml:space="preserve">Bản thân cùng với cấp </w:t>
      </w:r>
      <w:r w:rsidRPr="00B22356">
        <w:rPr>
          <w:sz w:val="26"/>
          <w:szCs w:val="26"/>
        </w:rPr>
        <w:t>ủy</w:t>
      </w:r>
      <w:r w:rsidR="002978DB" w:rsidRPr="00B22356">
        <w:rPr>
          <w:sz w:val="26"/>
          <w:szCs w:val="26"/>
        </w:rPr>
        <w:t xml:space="preserve"> </w:t>
      </w:r>
      <w:r w:rsidRPr="00B22356">
        <w:rPr>
          <w:sz w:val="26"/>
          <w:szCs w:val="26"/>
        </w:rPr>
        <w:t xml:space="preserve">các </w:t>
      </w:r>
      <w:r w:rsidR="002978DB" w:rsidRPr="00B22356">
        <w:rPr>
          <w:sz w:val="26"/>
          <w:szCs w:val="26"/>
        </w:rPr>
        <w:t xml:space="preserve">chi bộ chú trọng </w:t>
      </w:r>
      <w:r w:rsidRPr="00B22356">
        <w:rPr>
          <w:sz w:val="26"/>
          <w:szCs w:val="26"/>
        </w:rPr>
        <w:t>q</w:t>
      </w:r>
      <w:r w:rsidR="002978DB" w:rsidRPr="00B22356">
        <w:rPr>
          <w:sz w:val="26"/>
          <w:szCs w:val="26"/>
        </w:rPr>
        <w:t>uán triệt đến cán bộ chủ chốt về yêu cầu phát triển đảng</w:t>
      </w:r>
      <w:r w:rsidRPr="00B22356">
        <w:rPr>
          <w:sz w:val="26"/>
          <w:szCs w:val="26"/>
        </w:rPr>
        <w:t xml:space="preserve"> trong từng đơn vị</w:t>
      </w:r>
      <w:r w:rsidR="002978DB" w:rsidRPr="00B22356">
        <w:rPr>
          <w:sz w:val="26"/>
          <w:szCs w:val="26"/>
        </w:rPr>
        <w:t xml:space="preserve">, để cá nhân CBGVNV định </w:t>
      </w:r>
      <w:r w:rsidRPr="00B22356">
        <w:rPr>
          <w:sz w:val="26"/>
          <w:szCs w:val="26"/>
        </w:rPr>
        <w:t xml:space="preserve">hướng </w:t>
      </w:r>
      <w:r w:rsidR="002978DB" w:rsidRPr="00B22356">
        <w:rPr>
          <w:sz w:val="26"/>
          <w:szCs w:val="26"/>
        </w:rPr>
        <w:t xml:space="preserve">tư tưởng, phấn đấu trở thành đảng viên, yêu cầu các chi bộ và đảng viên hướng dẫn theo sát quá trình phấn đấu của quần chúng, để toàn đảng bộ đạt chỉ tiêu kết nạp đảng viên mới của nhiệm kỳ 2020 – 2025, đồng thời </w:t>
      </w:r>
      <w:r w:rsidRPr="00B22356">
        <w:rPr>
          <w:sz w:val="26"/>
          <w:szCs w:val="26"/>
        </w:rPr>
        <w:t xml:space="preserve">các đơn vị trực thuộc đều có đảng viên và </w:t>
      </w:r>
      <w:r w:rsidR="002978DB" w:rsidRPr="00B22356">
        <w:rPr>
          <w:sz w:val="26"/>
          <w:szCs w:val="26"/>
        </w:rPr>
        <w:t xml:space="preserve">bảo đảm chất lượng đảng viên được kết nạp. </w:t>
      </w:r>
    </w:p>
    <w:p w:rsidR="00B22356" w:rsidRPr="00B22356" w:rsidRDefault="00B22356" w:rsidP="00B22356">
      <w:pPr>
        <w:pStyle w:val="NormalWeb"/>
        <w:pBdr>
          <w:top w:val="nil"/>
          <w:left w:val="nil"/>
          <w:bottom w:val="nil"/>
          <w:right w:val="nil"/>
          <w:between w:val="nil"/>
        </w:pBdr>
        <w:tabs>
          <w:tab w:val="left" w:pos="993"/>
          <w:tab w:val="left" w:pos="1134"/>
          <w:tab w:val="center" w:pos="6804"/>
        </w:tabs>
        <w:spacing w:before="120" w:beforeAutospacing="0" w:after="120" w:afterAutospacing="0"/>
        <w:ind w:firstLine="567"/>
        <w:jc w:val="both"/>
        <w:rPr>
          <w:sz w:val="26"/>
          <w:szCs w:val="26"/>
        </w:rPr>
      </w:pPr>
      <w:r w:rsidRPr="00B22356">
        <w:rPr>
          <w:i/>
          <w:sz w:val="26"/>
          <w:szCs w:val="26"/>
        </w:rPr>
        <w:t>3</w:t>
      </w:r>
      <w:r w:rsidRPr="00B22356">
        <w:rPr>
          <w:sz w:val="26"/>
          <w:szCs w:val="26"/>
        </w:rPr>
        <w:t xml:space="preserve">.3. </w:t>
      </w:r>
      <w:r w:rsidRPr="00E16462">
        <w:rPr>
          <w:i/>
          <w:sz w:val="26"/>
          <w:szCs w:val="26"/>
        </w:rPr>
        <w:t>Hạn chế</w:t>
      </w:r>
      <w:r w:rsidRPr="00B22356">
        <w:rPr>
          <w:sz w:val="26"/>
          <w:szCs w:val="26"/>
        </w:rPr>
        <w:t xml:space="preserve">: Còn một </w:t>
      </w:r>
      <w:r w:rsidR="00340E52">
        <w:rPr>
          <w:sz w:val="26"/>
          <w:szCs w:val="26"/>
        </w:rPr>
        <w:t>bộ phận</w:t>
      </w:r>
      <w:r w:rsidRPr="00B22356">
        <w:rPr>
          <w:sz w:val="26"/>
          <w:szCs w:val="26"/>
        </w:rPr>
        <w:t xml:space="preserve"> HSSV chưa </w:t>
      </w:r>
      <w:r w:rsidR="00340E52">
        <w:rPr>
          <w:sz w:val="26"/>
          <w:szCs w:val="26"/>
        </w:rPr>
        <w:t xml:space="preserve">tích cực học tập và rèn luyện, chưa </w:t>
      </w:r>
      <w:r w:rsidRPr="00B22356">
        <w:rPr>
          <w:sz w:val="26"/>
          <w:szCs w:val="26"/>
        </w:rPr>
        <w:t>chuẩn mực trong ứng xử, chưa có ý thức giữ gìn môi trường và giữ vệ sinh chung.</w:t>
      </w:r>
    </w:p>
    <w:p w:rsidR="00B22356" w:rsidRPr="00B22356" w:rsidRDefault="00B22356" w:rsidP="00B22356">
      <w:pPr>
        <w:pStyle w:val="NormalWeb"/>
        <w:pBdr>
          <w:top w:val="nil"/>
          <w:left w:val="nil"/>
          <w:bottom w:val="nil"/>
          <w:right w:val="nil"/>
          <w:between w:val="nil"/>
        </w:pBdr>
        <w:tabs>
          <w:tab w:val="left" w:pos="993"/>
          <w:tab w:val="left" w:pos="1134"/>
          <w:tab w:val="center" w:pos="6804"/>
        </w:tabs>
        <w:spacing w:before="120" w:beforeAutospacing="0" w:after="120" w:afterAutospacing="0"/>
        <w:ind w:firstLine="567"/>
        <w:jc w:val="both"/>
        <w:rPr>
          <w:sz w:val="26"/>
          <w:szCs w:val="26"/>
        </w:rPr>
      </w:pPr>
      <w:r w:rsidRPr="00B22356">
        <w:rPr>
          <w:i/>
          <w:sz w:val="26"/>
          <w:szCs w:val="26"/>
        </w:rPr>
        <w:t>Giải pháp</w:t>
      </w:r>
      <w:r w:rsidRPr="00B22356">
        <w:rPr>
          <w:sz w:val="26"/>
          <w:szCs w:val="26"/>
        </w:rPr>
        <w:t xml:space="preserve">: Thông qua giáo dục của Nhà trường về </w:t>
      </w:r>
      <w:r w:rsidR="00340E52">
        <w:rPr>
          <w:sz w:val="26"/>
          <w:szCs w:val="26"/>
        </w:rPr>
        <w:t xml:space="preserve">quy chế, quy định học tập và rèn luyện, về </w:t>
      </w:r>
      <w:r w:rsidRPr="00B22356">
        <w:rPr>
          <w:sz w:val="26"/>
          <w:szCs w:val="26"/>
        </w:rPr>
        <w:t xml:space="preserve">văn hóa ứng xử và bảo vệ môi trường trong tuần Giáo dục định hướng, thông qua giáo dục của giáo viên bộ môn và GV chủ nhiệm/cố vấn học tập các lớp, thông qua các hoạt động được Đoàn Thanh niên và Hội sinh viên tổ chức, giúp HSSV nâng cao ý thức </w:t>
      </w:r>
      <w:r w:rsidR="00340E52">
        <w:rPr>
          <w:sz w:val="26"/>
          <w:szCs w:val="26"/>
        </w:rPr>
        <w:t>học tập</w:t>
      </w:r>
      <w:r w:rsidR="00E16462">
        <w:rPr>
          <w:sz w:val="26"/>
          <w:szCs w:val="26"/>
        </w:rPr>
        <w:t xml:space="preserve"> cùng</w:t>
      </w:r>
      <w:r w:rsidR="00340E52">
        <w:rPr>
          <w:sz w:val="26"/>
          <w:szCs w:val="26"/>
        </w:rPr>
        <w:t xml:space="preserve"> ý thức </w:t>
      </w:r>
      <w:r w:rsidRPr="00B22356">
        <w:rPr>
          <w:sz w:val="26"/>
          <w:szCs w:val="26"/>
        </w:rPr>
        <w:t xml:space="preserve">ứng xử văn hóa trong Nhà trường.  </w:t>
      </w:r>
    </w:p>
    <w:p w:rsidR="00834C66" w:rsidRPr="00B22356" w:rsidRDefault="00B22356" w:rsidP="00B22356">
      <w:pPr>
        <w:tabs>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 xml:space="preserve">3.4. </w:t>
      </w:r>
      <w:r w:rsidR="00834C66" w:rsidRPr="00B22356">
        <w:rPr>
          <w:rFonts w:ascii="Times New Roman" w:hAnsi="Times New Roman" w:cs="Times New Roman"/>
          <w:i/>
          <w:sz w:val="26"/>
          <w:szCs w:val="26"/>
        </w:rPr>
        <w:t>Hạn chế</w:t>
      </w:r>
      <w:r w:rsidR="00834C66" w:rsidRPr="00B22356">
        <w:rPr>
          <w:rFonts w:ascii="Times New Roman" w:hAnsi="Times New Roman" w:cs="Times New Roman"/>
          <w:sz w:val="26"/>
          <w:szCs w:val="26"/>
        </w:rPr>
        <w:t xml:space="preserve">: Đôi khi chưa giám sát chặt chẽ việc thực hiện nhiệm vụ của đơn vị được giao phụ trách. </w:t>
      </w:r>
    </w:p>
    <w:p w:rsidR="006D7222" w:rsidRPr="00B22356" w:rsidRDefault="00834C66" w:rsidP="00B22356">
      <w:pPr>
        <w:tabs>
          <w:tab w:val="left" w:pos="993"/>
        </w:tabs>
        <w:spacing w:before="120" w:after="120" w:line="240" w:lineRule="auto"/>
        <w:ind w:firstLine="567"/>
        <w:jc w:val="both"/>
        <w:rPr>
          <w:rFonts w:ascii="Times New Roman" w:hAnsi="Times New Roman" w:cs="Times New Roman"/>
          <w:sz w:val="26"/>
          <w:szCs w:val="26"/>
        </w:rPr>
      </w:pPr>
      <w:r w:rsidRPr="00B22356">
        <w:rPr>
          <w:rFonts w:ascii="Times New Roman" w:hAnsi="Times New Roman" w:cs="Times New Roman"/>
          <w:i/>
          <w:sz w:val="26"/>
          <w:szCs w:val="26"/>
        </w:rPr>
        <w:t>Giải pháp</w:t>
      </w:r>
      <w:r w:rsidRPr="00B22356">
        <w:rPr>
          <w:rFonts w:ascii="Times New Roman" w:hAnsi="Times New Roman" w:cs="Times New Roman"/>
          <w:sz w:val="26"/>
          <w:szCs w:val="26"/>
        </w:rPr>
        <w:t>: S</w:t>
      </w:r>
      <w:r w:rsidR="006D7222" w:rsidRPr="00B22356">
        <w:rPr>
          <w:rFonts w:ascii="Times New Roman" w:hAnsi="Times New Roman" w:cs="Times New Roman"/>
          <w:sz w:val="26"/>
          <w:szCs w:val="26"/>
        </w:rPr>
        <w:t xml:space="preserve">ắp xếp </w:t>
      </w:r>
      <w:r w:rsidR="00B22356" w:rsidRPr="00B22356">
        <w:rPr>
          <w:rFonts w:ascii="Times New Roman" w:hAnsi="Times New Roman" w:cs="Times New Roman"/>
          <w:sz w:val="26"/>
          <w:szCs w:val="26"/>
        </w:rPr>
        <w:t>công</w:t>
      </w:r>
      <w:r w:rsidR="006D7222" w:rsidRPr="00B22356">
        <w:rPr>
          <w:rFonts w:ascii="Times New Roman" w:hAnsi="Times New Roman" w:cs="Times New Roman"/>
          <w:sz w:val="26"/>
          <w:szCs w:val="26"/>
        </w:rPr>
        <w:t xml:space="preserve"> việc khoa học và hợp lý hơn để chỉ đạo sâu sát hơn các nhiệm vụ được giao. </w:t>
      </w:r>
    </w:p>
    <w:p w:rsidR="00840D21" w:rsidRPr="00B22356" w:rsidRDefault="00840D21" w:rsidP="00B22356">
      <w:pPr>
        <w:pStyle w:val="ListParagraph"/>
        <w:tabs>
          <w:tab w:val="left" w:pos="993"/>
        </w:tabs>
        <w:spacing w:before="120" w:after="120" w:line="240" w:lineRule="auto"/>
        <w:ind w:left="0" w:firstLine="567"/>
        <w:jc w:val="both"/>
        <w:rPr>
          <w:rFonts w:ascii="Times New Roman" w:eastAsia="Times New Roman" w:hAnsi="Times New Roman" w:cs="Times New Roman"/>
          <w:b/>
          <w:sz w:val="26"/>
          <w:szCs w:val="26"/>
        </w:rPr>
      </w:pPr>
      <w:r w:rsidRPr="00B22356">
        <w:rPr>
          <w:rFonts w:ascii="Times New Roman" w:eastAsia="Times New Roman" w:hAnsi="Times New Roman" w:cs="Times New Roman"/>
          <w:b/>
          <w:sz w:val="26"/>
          <w:szCs w:val="26"/>
        </w:rPr>
        <w:t>4. Báo cáo, giải trình các nội dung mà cấp có thẩm quyền hoặc người</w:t>
      </w:r>
      <w:r w:rsidR="00C55DA5" w:rsidRPr="00B22356">
        <w:rPr>
          <w:rFonts w:ascii="Times New Roman" w:eastAsia="Times New Roman" w:hAnsi="Times New Roman" w:cs="Times New Roman"/>
          <w:b/>
          <w:sz w:val="26"/>
          <w:szCs w:val="26"/>
        </w:rPr>
        <w:t xml:space="preserve"> ghi phiếu tín nhiệm yêu cầu (nếu có).</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8"/>
        <w:gridCol w:w="4788"/>
      </w:tblGrid>
      <w:tr w:rsidR="005B6D22" w:rsidTr="001C3C61">
        <w:tc>
          <w:tcPr>
            <w:tcW w:w="4788" w:type="dxa"/>
          </w:tcPr>
          <w:p w:rsidR="005B6D22" w:rsidRPr="00C55DA5" w:rsidRDefault="005B6D22" w:rsidP="001C3C61">
            <w:pPr>
              <w:pStyle w:val="BodyText"/>
              <w:rPr>
                <w:rFonts w:ascii="Times New Roman" w:hAnsi="Times New Roman"/>
                <w:sz w:val="24"/>
                <w:szCs w:val="24"/>
                <w:lang w:val="fr-FR"/>
              </w:rPr>
            </w:pPr>
          </w:p>
        </w:tc>
        <w:tc>
          <w:tcPr>
            <w:tcW w:w="4788" w:type="dxa"/>
          </w:tcPr>
          <w:p w:rsidR="005B6D22" w:rsidRPr="00B63CFB" w:rsidRDefault="00C55DA5" w:rsidP="001C3C61">
            <w:pPr>
              <w:spacing w:after="0" w:line="240" w:lineRule="auto"/>
              <w:jc w:val="center"/>
              <w:rPr>
                <w:rFonts w:eastAsia="Times New Roman"/>
                <w:b/>
                <w:sz w:val="26"/>
                <w:szCs w:val="26"/>
                <w:lang w:val="fr-FR"/>
              </w:rPr>
            </w:pPr>
            <w:r>
              <w:rPr>
                <w:rFonts w:eastAsia="Times New Roman"/>
                <w:b/>
                <w:sz w:val="26"/>
                <w:szCs w:val="26"/>
                <w:lang w:val="fr-FR"/>
              </w:rPr>
              <w:t>NGƯỜI BÁO CÁO</w:t>
            </w:r>
          </w:p>
          <w:p w:rsidR="005B6D22" w:rsidRDefault="00C55DA5" w:rsidP="001C3C61">
            <w:pPr>
              <w:pStyle w:val="BodyText"/>
              <w:jc w:val="center"/>
              <w:rPr>
                <w:rFonts w:ascii="Times New Roman" w:hAnsi="Times New Roman"/>
                <w:i/>
                <w:sz w:val="26"/>
                <w:szCs w:val="26"/>
                <w:lang w:val="fr-FR"/>
              </w:rPr>
            </w:pPr>
            <w:r w:rsidRPr="00C55DA5">
              <w:rPr>
                <w:rFonts w:ascii="Times New Roman" w:hAnsi="Times New Roman"/>
                <w:i/>
                <w:sz w:val="26"/>
                <w:szCs w:val="26"/>
                <w:lang w:val="fr-FR"/>
              </w:rPr>
              <w:t>(Ký và ghi rõ họ tên)</w:t>
            </w:r>
          </w:p>
          <w:p w:rsidR="00340E52" w:rsidRDefault="00340E52" w:rsidP="001C3C61">
            <w:pPr>
              <w:pStyle w:val="BodyText"/>
              <w:jc w:val="center"/>
              <w:rPr>
                <w:rFonts w:ascii="Times New Roman" w:hAnsi="Times New Roman"/>
                <w:i/>
                <w:sz w:val="26"/>
                <w:szCs w:val="26"/>
                <w:lang w:val="fr-FR"/>
              </w:rPr>
            </w:pPr>
          </w:p>
          <w:p w:rsidR="00340E52" w:rsidRDefault="00340E52" w:rsidP="001C3C61">
            <w:pPr>
              <w:pStyle w:val="BodyText"/>
              <w:jc w:val="center"/>
              <w:rPr>
                <w:rFonts w:ascii="Times New Roman" w:hAnsi="Times New Roman"/>
                <w:b/>
                <w:sz w:val="26"/>
                <w:szCs w:val="26"/>
                <w:lang w:val="fr-FR"/>
              </w:rPr>
            </w:pPr>
          </w:p>
          <w:p w:rsidR="00340E52" w:rsidRPr="00340E52" w:rsidRDefault="00340E52" w:rsidP="001C3C61">
            <w:pPr>
              <w:pStyle w:val="BodyText"/>
              <w:jc w:val="center"/>
              <w:rPr>
                <w:rFonts w:ascii="Times New Roman" w:hAnsi="Times New Roman"/>
                <w:b/>
                <w:sz w:val="26"/>
                <w:szCs w:val="26"/>
                <w:lang w:val="fr-FR"/>
              </w:rPr>
            </w:pPr>
          </w:p>
          <w:p w:rsidR="00340E52" w:rsidRPr="00C55DA5" w:rsidRDefault="00340E52" w:rsidP="00340E52">
            <w:pPr>
              <w:pStyle w:val="BodyText"/>
              <w:jc w:val="center"/>
              <w:rPr>
                <w:rFonts w:ascii="Times New Roman" w:hAnsi="Times New Roman"/>
                <w:i/>
                <w:sz w:val="26"/>
                <w:szCs w:val="26"/>
                <w:lang w:val="nl-NL"/>
              </w:rPr>
            </w:pPr>
            <w:r w:rsidRPr="00340E52">
              <w:rPr>
                <w:rFonts w:ascii="Times New Roman" w:hAnsi="Times New Roman"/>
                <w:b/>
                <w:sz w:val="26"/>
                <w:szCs w:val="26"/>
                <w:lang w:val="fr-FR"/>
              </w:rPr>
              <w:t>Đinh Hồng Minh</w:t>
            </w:r>
          </w:p>
        </w:tc>
      </w:tr>
    </w:tbl>
    <w:p w:rsidR="00875568" w:rsidRDefault="00875568" w:rsidP="00340E52"/>
    <w:sectPr w:rsidR="00875568" w:rsidSect="00840D21">
      <w:pgSz w:w="11906" w:h="16838"/>
      <w:pgMar w:top="1021" w:right="851" w:bottom="96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VSDict Phonetic">
    <w:altName w:val="Courier New"/>
    <w:charset w:val="00"/>
    <w:family w:val="roman"/>
    <w:pitch w:val="default"/>
    <w:sig w:usb0="00000000"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A28A3"/>
    <w:multiLevelType w:val="multilevel"/>
    <w:tmpl w:val="8556B068"/>
    <w:lvl w:ilvl="0">
      <w:start w:val="1"/>
      <w:numFmt w:val="bullet"/>
      <w:lvlText w:val="-"/>
      <w:lvlJc w:val="left"/>
      <w:pPr>
        <w:ind w:left="360" w:hanging="360"/>
      </w:pPr>
      <w:rPr>
        <w:rFonts w:ascii="Times New Roman" w:eastAsia="Times New Roman" w:hAnsi="Times New Roman" w:cs="Times New Roman"/>
        <w:b/>
        <w:i w:val="0"/>
        <w:color w:val="000000"/>
      </w:rPr>
    </w:lvl>
    <w:lvl w:ilvl="1">
      <w:start w:val="1"/>
      <w:numFmt w:val="decimal"/>
      <w:lvlText w:val="-.%2."/>
      <w:lvlJc w:val="left"/>
      <w:pPr>
        <w:ind w:left="720" w:hanging="720"/>
      </w:pPr>
    </w:lvl>
    <w:lvl w:ilvl="2">
      <w:start w:val="1"/>
      <w:numFmt w:val="decimal"/>
      <w:lvlText w:val="-.%2.%3."/>
      <w:lvlJc w:val="left"/>
      <w:pPr>
        <w:ind w:left="720" w:hanging="720"/>
      </w:pPr>
    </w:lvl>
    <w:lvl w:ilvl="3">
      <w:start w:val="1"/>
      <w:numFmt w:val="decimal"/>
      <w:lvlText w:val="-.%2.%3.%4."/>
      <w:lvlJc w:val="left"/>
      <w:pPr>
        <w:ind w:left="1080" w:hanging="1080"/>
      </w:pPr>
    </w:lvl>
    <w:lvl w:ilvl="4">
      <w:start w:val="1"/>
      <w:numFmt w:val="decimal"/>
      <w:lvlText w:val="-.%2.%3.%4.%5."/>
      <w:lvlJc w:val="left"/>
      <w:pPr>
        <w:ind w:left="1080" w:hanging="1080"/>
      </w:pPr>
    </w:lvl>
    <w:lvl w:ilvl="5">
      <w:start w:val="1"/>
      <w:numFmt w:val="decimal"/>
      <w:lvlText w:val="-.%2.%3.%4.%5.%6."/>
      <w:lvlJc w:val="left"/>
      <w:pPr>
        <w:ind w:left="1440" w:hanging="1440"/>
      </w:pPr>
    </w:lvl>
    <w:lvl w:ilvl="6">
      <w:start w:val="1"/>
      <w:numFmt w:val="decimal"/>
      <w:lvlText w:val="-.%2.%3.%4.%5.%6.%7."/>
      <w:lvlJc w:val="left"/>
      <w:pPr>
        <w:ind w:left="1440" w:hanging="1440"/>
      </w:pPr>
    </w:lvl>
    <w:lvl w:ilvl="7">
      <w:start w:val="1"/>
      <w:numFmt w:val="decimal"/>
      <w:lvlText w:val="-.%2.%3.%4.%5.%6.%7.%8."/>
      <w:lvlJc w:val="left"/>
      <w:pPr>
        <w:ind w:left="1800" w:hanging="1800"/>
      </w:pPr>
    </w:lvl>
    <w:lvl w:ilvl="8">
      <w:start w:val="1"/>
      <w:numFmt w:val="decimal"/>
      <w:lvlText w:val="-.%2.%3.%4.%5.%6.%7.%8.%9."/>
      <w:lvlJc w:val="left"/>
      <w:pPr>
        <w:ind w:left="1800" w:hanging="1800"/>
      </w:pPr>
    </w:lvl>
  </w:abstractNum>
  <w:abstractNum w:abstractNumId="1">
    <w:nsid w:val="06CF5466"/>
    <w:multiLevelType w:val="hybridMultilevel"/>
    <w:tmpl w:val="4ADC589A"/>
    <w:lvl w:ilvl="0" w:tplc="FEAC99EA">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EA413B6"/>
    <w:multiLevelType w:val="multilevel"/>
    <w:tmpl w:val="B760525A"/>
    <w:lvl w:ilvl="0">
      <w:start w:val="1"/>
      <w:numFmt w:val="bullet"/>
      <w:lvlText w:val="-"/>
      <w:lvlJc w:val="left"/>
      <w:pPr>
        <w:ind w:left="927" w:hanging="360"/>
      </w:pPr>
      <w:rPr>
        <w:rFonts w:ascii="Times New Roman" w:eastAsia="Times New Roman" w:hAnsi="Times New Roman" w:cs="Times New Roman"/>
      </w:rPr>
    </w:lvl>
    <w:lvl w:ilvl="1">
      <w:start w:val="1"/>
      <w:numFmt w:val="bullet"/>
      <w:lvlText w:val="o"/>
      <w:lvlJc w:val="left"/>
      <w:pPr>
        <w:ind w:left="1647" w:hanging="360"/>
      </w:pPr>
      <w:rPr>
        <w:rFonts w:ascii="Courier New" w:eastAsia="Courier New" w:hAnsi="Courier New" w:cs="Courier New"/>
      </w:rPr>
    </w:lvl>
    <w:lvl w:ilvl="2">
      <w:start w:val="1"/>
      <w:numFmt w:val="bullet"/>
      <w:lvlText w:val="▪"/>
      <w:lvlJc w:val="left"/>
      <w:pPr>
        <w:ind w:left="2367" w:hanging="360"/>
      </w:pPr>
      <w:rPr>
        <w:rFonts w:ascii="Noto Sans Symbols" w:eastAsia="Noto Sans Symbols" w:hAnsi="Noto Sans Symbols" w:cs="Noto Sans Symbols"/>
      </w:rPr>
    </w:lvl>
    <w:lvl w:ilvl="3">
      <w:start w:val="1"/>
      <w:numFmt w:val="bullet"/>
      <w:lvlText w:val="●"/>
      <w:lvlJc w:val="left"/>
      <w:pPr>
        <w:ind w:left="3087" w:hanging="360"/>
      </w:pPr>
      <w:rPr>
        <w:rFonts w:ascii="Noto Sans Symbols" w:eastAsia="Noto Sans Symbols" w:hAnsi="Noto Sans Symbols" w:cs="Noto Sans Symbols"/>
      </w:rPr>
    </w:lvl>
    <w:lvl w:ilvl="4">
      <w:start w:val="1"/>
      <w:numFmt w:val="bullet"/>
      <w:lvlText w:val="o"/>
      <w:lvlJc w:val="left"/>
      <w:pPr>
        <w:ind w:left="3807" w:hanging="360"/>
      </w:pPr>
      <w:rPr>
        <w:rFonts w:ascii="Courier New" w:eastAsia="Courier New" w:hAnsi="Courier New" w:cs="Courier New"/>
      </w:rPr>
    </w:lvl>
    <w:lvl w:ilvl="5">
      <w:start w:val="1"/>
      <w:numFmt w:val="bullet"/>
      <w:lvlText w:val="▪"/>
      <w:lvlJc w:val="left"/>
      <w:pPr>
        <w:ind w:left="4527" w:hanging="360"/>
      </w:pPr>
      <w:rPr>
        <w:rFonts w:ascii="Noto Sans Symbols" w:eastAsia="Noto Sans Symbols" w:hAnsi="Noto Sans Symbols" w:cs="Noto Sans Symbols"/>
      </w:rPr>
    </w:lvl>
    <w:lvl w:ilvl="6">
      <w:start w:val="1"/>
      <w:numFmt w:val="bullet"/>
      <w:lvlText w:val="●"/>
      <w:lvlJc w:val="left"/>
      <w:pPr>
        <w:ind w:left="5247" w:hanging="360"/>
      </w:pPr>
      <w:rPr>
        <w:rFonts w:ascii="Noto Sans Symbols" w:eastAsia="Noto Sans Symbols" w:hAnsi="Noto Sans Symbols" w:cs="Noto Sans Symbols"/>
      </w:rPr>
    </w:lvl>
    <w:lvl w:ilvl="7">
      <w:start w:val="1"/>
      <w:numFmt w:val="bullet"/>
      <w:lvlText w:val="o"/>
      <w:lvlJc w:val="left"/>
      <w:pPr>
        <w:ind w:left="5967" w:hanging="360"/>
      </w:pPr>
      <w:rPr>
        <w:rFonts w:ascii="Courier New" w:eastAsia="Courier New" w:hAnsi="Courier New" w:cs="Courier New"/>
      </w:rPr>
    </w:lvl>
    <w:lvl w:ilvl="8">
      <w:start w:val="1"/>
      <w:numFmt w:val="bullet"/>
      <w:lvlText w:val="▪"/>
      <w:lvlJc w:val="left"/>
      <w:pPr>
        <w:ind w:left="6687" w:hanging="360"/>
      </w:pPr>
      <w:rPr>
        <w:rFonts w:ascii="Noto Sans Symbols" w:eastAsia="Noto Sans Symbols" w:hAnsi="Noto Sans Symbols" w:cs="Noto Sans Symbols"/>
      </w:rPr>
    </w:lvl>
  </w:abstractNum>
  <w:abstractNum w:abstractNumId="3">
    <w:nsid w:val="49B905B7"/>
    <w:multiLevelType w:val="hybridMultilevel"/>
    <w:tmpl w:val="E8C094F8"/>
    <w:lvl w:ilvl="0" w:tplc="43B28214">
      <w:numFmt w:val="bullet"/>
      <w:lvlText w:val=""/>
      <w:lvlJc w:val="left"/>
      <w:pPr>
        <w:ind w:left="1365" w:hanging="360"/>
      </w:pPr>
      <w:rPr>
        <w:rFonts w:ascii="Symbol" w:eastAsia="Calibri" w:hAnsi="Symbol" w:cs="Times New Roman" w:hint="default"/>
      </w:rPr>
    </w:lvl>
    <w:lvl w:ilvl="1" w:tplc="04090003">
      <w:start w:val="1"/>
      <w:numFmt w:val="bullet"/>
      <w:lvlText w:val="o"/>
      <w:lvlJc w:val="left"/>
      <w:pPr>
        <w:ind w:left="2085" w:hanging="360"/>
      </w:pPr>
      <w:rPr>
        <w:rFonts w:ascii="Courier New" w:hAnsi="Courier New" w:cs="Courier New" w:hint="default"/>
      </w:rPr>
    </w:lvl>
    <w:lvl w:ilvl="2" w:tplc="04090005">
      <w:start w:val="1"/>
      <w:numFmt w:val="bullet"/>
      <w:lvlText w:val=""/>
      <w:lvlJc w:val="left"/>
      <w:pPr>
        <w:ind w:left="2805" w:hanging="360"/>
      </w:pPr>
      <w:rPr>
        <w:rFonts w:ascii="Wingdings" w:hAnsi="Wingdings" w:hint="default"/>
      </w:rPr>
    </w:lvl>
    <w:lvl w:ilvl="3" w:tplc="04090001">
      <w:start w:val="1"/>
      <w:numFmt w:val="bullet"/>
      <w:lvlText w:val=""/>
      <w:lvlJc w:val="left"/>
      <w:pPr>
        <w:ind w:left="3525" w:hanging="360"/>
      </w:pPr>
      <w:rPr>
        <w:rFonts w:ascii="Symbol" w:hAnsi="Symbol" w:hint="default"/>
      </w:rPr>
    </w:lvl>
    <w:lvl w:ilvl="4" w:tplc="04090003">
      <w:start w:val="1"/>
      <w:numFmt w:val="bullet"/>
      <w:lvlText w:val="o"/>
      <w:lvlJc w:val="left"/>
      <w:pPr>
        <w:ind w:left="4245" w:hanging="360"/>
      </w:pPr>
      <w:rPr>
        <w:rFonts w:ascii="Courier New" w:hAnsi="Courier New" w:cs="Courier New" w:hint="default"/>
      </w:rPr>
    </w:lvl>
    <w:lvl w:ilvl="5" w:tplc="04090005">
      <w:start w:val="1"/>
      <w:numFmt w:val="bullet"/>
      <w:lvlText w:val=""/>
      <w:lvlJc w:val="left"/>
      <w:pPr>
        <w:ind w:left="4965" w:hanging="360"/>
      </w:pPr>
      <w:rPr>
        <w:rFonts w:ascii="Wingdings" w:hAnsi="Wingdings" w:hint="default"/>
      </w:rPr>
    </w:lvl>
    <w:lvl w:ilvl="6" w:tplc="04090001">
      <w:start w:val="1"/>
      <w:numFmt w:val="bullet"/>
      <w:lvlText w:val=""/>
      <w:lvlJc w:val="left"/>
      <w:pPr>
        <w:ind w:left="5685" w:hanging="360"/>
      </w:pPr>
      <w:rPr>
        <w:rFonts w:ascii="Symbol" w:hAnsi="Symbol" w:hint="default"/>
      </w:rPr>
    </w:lvl>
    <w:lvl w:ilvl="7" w:tplc="04090003">
      <w:start w:val="1"/>
      <w:numFmt w:val="bullet"/>
      <w:lvlText w:val="o"/>
      <w:lvlJc w:val="left"/>
      <w:pPr>
        <w:ind w:left="6405" w:hanging="360"/>
      </w:pPr>
      <w:rPr>
        <w:rFonts w:ascii="Courier New" w:hAnsi="Courier New" w:cs="Courier New" w:hint="default"/>
      </w:rPr>
    </w:lvl>
    <w:lvl w:ilvl="8" w:tplc="04090005">
      <w:start w:val="1"/>
      <w:numFmt w:val="bullet"/>
      <w:lvlText w:val=""/>
      <w:lvlJc w:val="left"/>
      <w:pPr>
        <w:ind w:left="7125" w:hanging="360"/>
      </w:pPr>
      <w:rPr>
        <w:rFonts w:ascii="Wingdings" w:hAnsi="Wingdings" w:hint="default"/>
      </w:rPr>
    </w:lvl>
  </w:abstractNum>
  <w:num w:numId="1">
    <w:abstractNumId w:val="1"/>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6D22"/>
    <w:rsid w:val="00031582"/>
    <w:rsid w:val="00065DFE"/>
    <w:rsid w:val="00094F85"/>
    <w:rsid w:val="000C5E50"/>
    <w:rsid w:val="00102B3C"/>
    <w:rsid w:val="00103C6B"/>
    <w:rsid w:val="00192EAD"/>
    <w:rsid w:val="001A1795"/>
    <w:rsid w:val="001A6E8A"/>
    <w:rsid w:val="001B0F74"/>
    <w:rsid w:val="001F2AC8"/>
    <w:rsid w:val="002065BD"/>
    <w:rsid w:val="00206940"/>
    <w:rsid w:val="00225F9E"/>
    <w:rsid w:val="0023103D"/>
    <w:rsid w:val="00251E60"/>
    <w:rsid w:val="002902A5"/>
    <w:rsid w:val="002978DB"/>
    <w:rsid w:val="002A6437"/>
    <w:rsid w:val="002B1AF8"/>
    <w:rsid w:val="002B6CF6"/>
    <w:rsid w:val="002B7A81"/>
    <w:rsid w:val="002F3FE3"/>
    <w:rsid w:val="003268EE"/>
    <w:rsid w:val="00340E52"/>
    <w:rsid w:val="0034220D"/>
    <w:rsid w:val="00371598"/>
    <w:rsid w:val="00373AD7"/>
    <w:rsid w:val="00376B21"/>
    <w:rsid w:val="00394731"/>
    <w:rsid w:val="003C028C"/>
    <w:rsid w:val="004123C8"/>
    <w:rsid w:val="00417B69"/>
    <w:rsid w:val="0043188D"/>
    <w:rsid w:val="00466343"/>
    <w:rsid w:val="004764B4"/>
    <w:rsid w:val="004B53A1"/>
    <w:rsid w:val="004C791D"/>
    <w:rsid w:val="004E03A0"/>
    <w:rsid w:val="004F7770"/>
    <w:rsid w:val="005001B5"/>
    <w:rsid w:val="005156F6"/>
    <w:rsid w:val="00527ACA"/>
    <w:rsid w:val="00566785"/>
    <w:rsid w:val="00572ACA"/>
    <w:rsid w:val="005B6D22"/>
    <w:rsid w:val="005C26C5"/>
    <w:rsid w:val="005C2A8D"/>
    <w:rsid w:val="00606A25"/>
    <w:rsid w:val="00614B6B"/>
    <w:rsid w:val="00623FE4"/>
    <w:rsid w:val="006D6E43"/>
    <w:rsid w:val="006D7222"/>
    <w:rsid w:val="006F1A79"/>
    <w:rsid w:val="00700437"/>
    <w:rsid w:val="00744911"/>
    <w:rsid w:val="0076184E"/>
    <w:rsid w:val="007C46CD"/>
    <w:rsid w:val="008175D6"/>
    <w:rsid w:val="008206C4"/>
    <w:rsid w:val="00823B40"/>
    <w:rsid w:val="00834C66"/>
    <w:rsid w:val="00840D21"/>
    <w:rsid w:val="00855921"/>
    <w:rsid w:val="00855F31"/>
    <w:rsid w:val="00875568"/>
    <w:rsid w:val="00880161"/>
    <w:rsid w:val="008B0177"/>
    <w:rsid w:val="00912381"/>
    <w:rsid w:val="00916CB9"/>
    <w:rsid w:val="00950EA3"/>
    <w:rsid w:val="009A434D"/>
    <w:rsid w:val="009E1813"/>
    <w:rsid w:val="00A02AE8"/>
    <w:rsid w:val="00A11506"/>
    <w:rsid w:val="00A17662"/>
    <w:rsid w:val="00A215E5"/>
    <w:rsid w:val="00A231FB"/>
    <w:rsid w:val="00A51C11"/>
    <w:rsid w:val="00A53FC1"/>
    <w:rsid w:val="00A81AD2"/>
    <w:rsid w:val="00A837BD"/>
    <w:rsid w:val="00A94B82"/>
    <w:rsid w:val="00AB3157"/>
    <w:rsid w:val="00AD0348"/>
    <w:rsid w:val="00AD3B73"/>
    <w:rsid w:val="00AF260E"/>
    <w:rsid w:val="00B22356"/>
    <w:rsid w:val="00B40A78"/>
    <w:rsid w:val="00B43DF3"/>
    <w:rsid w:val="00B55E4C"/>
    <w:rsid w:val="00B63CFB"/>
    <w:rsid w:val="00B87567"/>
    <w:rsid w:val="00B92C01"/>
    <w:rsid w:val="00BC2EAC"/>
    <w:rsid w:val="00BD7F0E"/>
    <w:rsid w:val="00C01655"/>
    <w:rsid w:val="00C10F72"/>
    <w:rsid w:val="00C13FD9"/>
    <w:rsid w:val="00C55DA5"/>
    <w:rsid w:val="00C60D0D"/>
    <w:rsid w:val="00CA2371"/>
    <w:rsid w:val="00CD042F"/>
    <w:rsid w:val="00CD57ED"/>
    <w:rsid w:val="00CF37B8"/>
    <w:rsid w:val="00D32C46"/>
    <w:rsid w:val="00D4117D"/>
    <w:rsid w:val="00D4477E"/>
    <w:rsid w:val="00D44C7E"/>
    <w:rsid w:val="00D6343A"/>
    <w:rsid w:val="00D75125"/>
    <w:rsid w:val="00D907F8"/>
    <w:rsid w:val="00D94E48"/>
    <w:rsid w:val="00DA6DBB"/>
    <w:rsid w:val="00DF2A92"/>
    <w:rsid w:val="00E16462"/>
    <w:rsid w:val="00E25E8B"/>
    <w:rsid w:val="00E33577"/>
    <w:rsid w:val="00E539A7"/>
    <w:rsid w:val="00E57256"/>
    <w:rsid w:val="00E77A7F"/>
    <w:rsid w:val="00EB68A8"/>
    <w:rsid w:val="00ED5197"/>
    <w:rsid w:val="00EF2C17"/>
    <w:rsid w:val="00EF6714"/>
    <w:rsid w:val="00F03690"/>
    <w:rsid w:val="00F52944"/>
    <w:rsid w:val="00F73BEB"/>
    <w:rsid w:val="00FB4C45"/>
    <w:rsid w:val="00FD685E"/>
    <w:rsid w:val="00FE550D"/>
  </w:rsids>
  <m:mathPr>
    <m:mathFont m:val="Cambria Math"/>
    <m:brkBin m:val="before"/>
    <m:brkBinSub m:val="--"/>
    <m:smallFrac m:val="0"/>
    <m:dispDef/>
    <m:lMargin m:val="0"/>
    <m:rMargin m:val="0"/>
    <m:defJc m:val="centerGroup"/>
    <m:wrapIndent m:val="1440"/>
    <m:intLim m:val="subSup"/>
    <m:naryLim m:val="undOvr"/>
  </m:mathPr>
  <w:themeFontLang w:val="en-S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D22"/>
    <w:pPr>
      <w:spacing w:after="200" w:line="276" w:lineRule="auto"/>
    </w:pPr>
    <w:rPr>
      <w:rFonts w:eastAsiaTheme="minorEastAsia"/>
      <w:lang w:val="en-US"/>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character" w:customStyle="1" w:styleId="ListParagraphChar">
    <w:name w:val="List Paragraph Char"/>
    <w:aliases w:val="List Paragraph 1 Char,Bullet L1 Char,Colorful List - Accent 11 Char,List Paragraph11 Char,bullet 1 Char,bullet Char,My checklist Char,Bullet List Char,FooterText Char,numbered Char,Paragraphe de liste Char,VNA - List Paragraph Char"/>
    <w:link w:val="ListParagraph"/>
    <w:uiPriority w:val="34"/>
    <w:qFormat/>
    <w:rsid w:val="00371598"/>
    <w:rPr>
      <w:rFonts w:eastAsiaTheme="minorEastAsia"/>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S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B6D22"/>
    <w:pPr>
      <w:spacing w:after="200" w:line="276" w:lineRule="auto"/>
    </w:pPr>
    <w:rPr>
      <w:rFonts w:eastAsiaTheme="minorEastAsia"/>
      <w:lang w:val="en-US"/>
    </w:rPr>
  </w:style>
  <w:style w:type="paragraph" w:styleId="Heading2">
    <w:name w:val="heading 2"/>
    <w:basedOn w:val="Normal"/>
    <w:next w:val="Normal"/>
    <w:link w:val="Heading2Char"/>
    <w:qFormat/>
    <w:rsid w:val="005B6D22"/>
    <w:pPr>
      <w:keepNext/>
      <w:spacing w:after="0" w:line="240" w:lineRule="auto"/>
      <w:jc w:val="center"/>
      <w:outlineLvl w:val="1"/>
    </w:pPr>
    <w:rPr>
      <w:rFonts w:ascii="VSDict Phonetic" w:eastAsia="Times New Roman" w:hAnsi="VSDict Phonetic" w:cs="Times New Roman"/>
      <w:b/>
      <w:sz w:val="3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5B6D2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5B6D22"/>
    <w:pPr>
      <w:ind w:left="720"/>
      <w:contextualSpacing/>
    </w:pPr>
  </w:style>
  <w:style w:type="paragraph" w:customStyle="1" w:styleId="ListParagraph1">
    <w:name w:val="List Paragraph1"/>
    <w:basedOn w:val="Normal"/>
    <w:uiPriority w:val="34"/>
    <w:qFormat/>
    <w:rsid w:val="005B6D22"/>
    <w:pPr>
      <w:ind w:left="720"/>
      <w:contextualSpacing/>
    </w:pPr>
  </w:style>
  <w:style w:type="character" w:styleId="Emphasis">
    <w:name w:val="Emphasis"/>
    <w:basedOn w:val="DefaultParagraphFont"/>
    <w:uiPriority w:val="20"/>
    <w:qFormat/>
    <w:rsid w:val="005B6D22"/>
    <w:rPr>
      <w:i/>
      <w:iCs/>
    </w:rPr>
  </w:style>
  <w:style w:type="character" w:customStyle="1" w:styleId="Heading2Char">
    <w:name w:val="Heading 2 Char"/>
    <w:basedOn w:val="DefaultParagraphFont"/>
    <w:link w:val="Heading2"/>
    <w:qFormat/>
    <w:rsid w:val="005B6D22"/>
    <w:rPr>
      <w:rFonts w:ascii="VSDict Phonetic" w:eastAsia="Times New Roman" w:hAnsi="VSDict Phonetic" w:cs="Times New Roman"/>
      <w:b/>
      <w:sz w:val="36"/>
      <w:szCs w:val="20"/>
      <w:lang w:val="en-US"/>
    </w:rPr>
  </w:style>
  <w:style w:type="table" w:styleId="TableGrid">
    <w:name w:val="Table Grid"/>
    <w:basedOn w:val="TableNormal"/>
    <w:qFormat/>
    <w:rsid w:val="005B6D22"/>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qFormat/>
    <w:rsid w:val="005B6D22"/>
    <w:pPr>
      <w:spacing w:after="0" w:line="240" w:lineRule="auto"/>
      <w:jc w:val="both"/>
    </w:pPr>
    <w:rPr>
      <w:rFonts w:ascii=".VnTime" w:eastAsia="Times New Roman" w:hAnsi=".VnTime" w:cs="Times New Roman"/>
      <w:sz w:val="28"/>
      <w:szCs w:val="20"/>
    </w:rPr>
  </w:style>
  <w:style w:type="character" w:customStyle="1" w:styleId="BodyTextChar">
    <w:name w:val="Body Text Char"/>
    <w:basedOn w:val="DefaultParagraphFont"/>
    <w:link w:val="BodyText"/>
    <w:qFormat/>
    <w:rsid w:val="005B6D22"/>
    <w:rPr>
      <w:rFonts w:ascii=".VnTime" w:eastAsia="Times New Roman" w:hAnsi=".VnTime" w:cs="Times New Roman"/>
      <w:sz w:val="28"/>
      <w:szCs w:val="20"/>
      <w:lang w:val="en-US"/>
    </w:rPr>
  </w:style>
  <w:style w:type="paragraph" w:styleId="BalloonText">
    <w:name w:val="Balloon Text"/>
    <w:basedOn w:val="Normal"/>
    <w:link w:val="BalloonTextChar"/>
    <w:uiPriority w:val="99"/>
    <w:semiHidden/>
    <w:unhideWhenUsed/>
    <w:rsid w:val="00F036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3690"/>
    <w:rPr>
      <w:rFonts w:ascii="Segoe UI" w:eastAsiaTheme="minorEastAsia" w:hAnsi="Segoe UI" w:cs="Segoe UI"/>
      <w:sz w:val="18"/>
      <w:szCs w:val="18"/>
      <w:lang w:val="en-US"/>
    </w:rPr>
  </w:style>
  <w:style w:type="character" w:customStyle="1" w:styleId="text">
    <w:name w:val="text"/>
    <w:basedOn w:val="DefaultParagraphFont"/>
    <w:rsid w:val="00840D21"/>
  </w:style>
  <w:style w:type="character" w:customStyle="1" w:styleId="emoji-sizer">
    <w:name w:val="emoji-sizer"/>
    <w:basedOn w:val="DefaultParagraphFont"/>
    <w:rsid w:val="00840D21"/>
  </w:style>
  <w:style w:type="character" w:customStyle="1" w:styleId="ListParagraphChar">
    <w:name w:val="List Paragraph Char"/>
    <w:aliases w:val="List Paragraph 1 Char,Bullet L1 Char,Colorful List - Accent 11 Char,List Paragraph11 Char,bullet 1 Char,bullet Char,My checklist Char,Bullet List Char,FooterText Char,numbered Char,Paragraphe de liste Char,VNA - List Paragraph Char"/>
    <w:link w:val="ListParagraph"/>
    <w:uiPriority w:val="34"/>
    <w:qFormat/>
    <w:rsid w:val="00371598"/>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78366790">
      <w:bodyDiv w:val="1"/>
      <w:marLeft w:val="0"/>
      <w:marRight w:val="0"/>
      <w:marTop w:val="0"/>
      <w:marBottom w:val="0"/>
      <w:divBdr>
        <w:top w:val="none" w:sz="0" w:space="0" w:color="auto"/>
        <w:left w:val="none" w:sz="0" w:space="0" w:color="auto"/>
        <w:bottom w:val="none" w:sz="0" w:space="0" w:color="auto"/>
        <w:right w:val="none" w:sz="0" w:space="0" w:color="auto"/>
      </w:divBdr>
      <w:divsChild>
        <w:div w:id="1966034985">
          <w:marLeft w:val="0"/>
          <w:marRight w:val="0"/>
          <w:marTop w:val="0"/>
          <w:marBottom w:val="0"/>
          <w:divBdr>
            <w:top w:val="none" w:sz="0" w:space="0" w:color="auto"/>
            <w:left w:val="none" w:sz="0" w:space="0" w:color="auto"/>
            <w:bottom w:val="none" w:sz="0" w:space="0" w:color="auto"/>
            <w:right w:val="none" w:sz="0" w:space="0" w:color="auto"/>
          </w:divBdr>
          <w:divsChild>
            <w:div w:id="1486781739">
              <w:marLeft w:val="0"/>
              <w:marRight w:val="0"/>
              <w:marTop w:val="0"/>
              <w:marBottom w:val="0"/>
              <w:divBdr>
                <w:top w:val="none" w:sz="0" w:space="0" w:color="auto"/>
                <w:left w:val="none" w:sz="0" w:space="0" w:color="auto"/>
                <w:bottom w:val="none" w:sz="0" w:space="0" w:color="auto"/>
                <w:right w:val="none" w:sz="0" w:space="0" w:color="auto"/>
              </w:divBdr>
              <w:divsChild>
                <w:div w:id="1668939872">
                  <w:marLeft w:val="0"/>
                  <w:marRight w:val="0"/>
                  <w:marTop w:val="0"/>
                  <w:marBottom w:val="60"/>
                  <w:divBdr>
                    <w:top w:val="none" w:sz="0" w:space="0" w:color="auto"/>
                    <w:left w:val="none" w:sz="0" w:space="0" w:color="auto"/>
                    <w:bottom w:val="none" w:sz="0" w:space="0" w:color="auto"/>
                    <w:right w:val="none" w:sz="0" w:space="0" w:color="auto"/>
                  </w:divBdr>
                  <w:divsChild>
                    <w:div w:id="797575794">
                      <w:marLeft w:val="0"/>
                      <w:marRight w:val="0"/>
                      <w:marTop w:val="0"/>
                      <w:marBottom w:val="0"/>
                      <w:divBdr>
                        <w:top w:val="none" w:sz="0" w:space="0" w:color="auto"/>
                        <w:left w:val="none" w:sz="0" w:space="0" w:color="auto"/>
                        <w:bottom w:val="none" w:sz="0" w:space="0" w:color="auto"/>
                        <w:right w:val="none" w:sz="0" w:space="0" w:color="auto"/>
                      </w:divBdr>
                    </w:div>
                    <w:div w:id="846140937">
                      <w:marLeft w:val="0"/>
                      <w:marRight w:val="0"/>
                      <w:marTop w:val="150"/>
                      <w:marBottom w:val="0"/>
                      <w:divBdr>
                        <w:top w:val="none" w:sz="0" w:space="0" w:color="auto"/>
                        <w:left w:val="none" w:sz="0" w:space="0" w:color="auto"/>
                        <w:bottom w:val="none" w:sz="0" w:space="0" w:color="auto"/>
                        <w:right w:val="none" w:sz="0" w:space="0" w:color="auto"/>
                      </w:divBdr>
                    </w:div>
                    <w:div w:id="449397857">
                      <w:marLeft w:val="0"/>
                      <w:marRight w:val="0"/>
                      <w:marTop w:val="0"/>
                      <w:marBottom w:val="0"/>
                      <w:divBdr>
                        <w:top w:val="none" w:sz="0" w:space="0" w:color="auto"/>
                        <w:left w:val="none" w:sz="0" w:space="0" w:color="auto"/>
                        <w:bottom w:val="none" w:sz="0" w:space="0" w:color="auto"/>
                        <w:right w:val="none" w:sz="0" w:space="0" w:color="auto"/>
                      </w:divBdr>
                      <w:divsChild>
                        <w:div w:id="349525552">
                          <w:marLeft w:val="0"/>
                          <w:marRight w:val="0"/>
                          <w:marTop w:val="0"/>
                          <w:marBottom w:val="0"/>
                          <w:divBdr>
                            <w:top w:val="none" w:sz="0" w:space="0" w:color="auto"/>
                            <w:left w:val="none" w:sz="0" w:space="0" w:color="auto"/>
                            <w:bottom w:val="none" w:sz="0" w:space="0" w:color="auto"/>
                            <w:right w:val="none" w:sz="0" w:space="0" w:color="auto"/>
                          </w:divBdr>
                          <w:divsChild>
                            <w:div w:id="581111232">
                              <w:marLeft w:val="0"/>
                              <w:marRight w:val="0"/>
                              <w:marTop w:val="0"/>
                              <w:marBottom w:val="0"/>
                              <w:divBdr>
                                <w:top w:val="none" w:sz="0" w:space="0" w:color="auto"/>
                                <w:left w:val="none" w:sz="0" w:space="0" w:color="auto"/>
                                <w:bottom w:val="none" w:sz="0" w:space="0" w:color="auto"/>
                                <w:right w:val="none" w:sz="0" w:space="0" w:color="auto"/>
                              </w:divBdr>
                              <w:divsChild>
                                <w:div w:id="1619221351">
                                  <w:marLeft w:val="0"/>
                                  <w:marRight w:val="0"/>
                                  <w:marTop w:val="0"/>
                                  <w:marBottom w:val="0"/>
                                  <w:divBdr>
                                    <w:top w:val="none" w:sz="0" w:space="0" w:color="auto"/>
                                    <w:left w:val="none" w:sz="0" w:space="0" w:color="auto"/>
                                    <w:bottom w:val="none" w:sz="0" w:space="0" w:color="auto"/>
                                    <w:right w:val="none" w:sz="0" w:space="0" w:color="auto"/>
                                  </w:divBdr>
                                  <w:divsChild>
                                    <w:div w:id="1869758709">
                                      <w:marLeft w:val="105"/>
                                      <w:marRight w:val="105"/>
                                      <w:marTop w:val="90"/>
                                      <w:marBottom w:val="150"/>
                                      <w:divBdr>
                                        <w:top w:val="none" w:sz="0" w:space="0" w:color="auto"/>
                                        <w:left w:val="none" w:sz="0" w:space="0" w:color="auto"/>
                                        <w:bottom w:val="none" w:sz="0" w:space="0" w:color="auto"/>
                                        <w:right w:val="none" w:sz="0" w:space="0" w:color="auto"/>
                                      </w:divBdr>
                                    </w:div>
                                    <w:div w:id="418017282">
                                      <w:marLeft w:val="105"/>
                                      <w:marRight w:val="105"/>
                                      <w:marTop w:val="90"/>
                                      <w:marBottom w:val="150"/>
                                      <w:divBdr>
                                        <w:top w:val="none" w:sz="0" w:space="0" w:color="auto"/>
                                        <w:left w:val="none" w:sz="0" w:space="0" w:color="auto"/>
                                        <w:bottom w:val="none" w:sz="0" w:space="0" w:color="auto"/>
                                        <w:right w:val="none" w:sz="0" w:space="0" w:color="auto"/>
                                      </w:divBdr>
                                    </w:div>
                                    <w:div w:id="867061424">
                                      <w:marLeft w:val="105"/>
                                      <w:marRight w:val="105"/>
                                      <w:marTop w:val="90"/>
                                      <w:marBottom w:val="150"/>
                                      <w:divBdr>
                                        <w:top w:val="none" w:sz="0" w:space="0" w:color="auto"/>
                                        <w:left w:val="none" w:sz="0" w:space="0" w:color="auto"/>
                                        <w:bottom w:val="none" w:sz="0" w:space="0" w:color="auto"/>
                                        <w:right w:val="none" w:sz="0" w:space="0" w:color="auto"/>
                                      </w:divBdr>
                                    </w:div>
                                    <w:div w:id="1316685063">
                                      <w:marLeft w:val="105"/>
                                      <w:marRight w:val="105"/>
                                      <w:marTop w:val="90"/>
                                      <w:marBottom w:val="150"/>
                                      <w:divBdr>
                                        <w:top w:val="none" w:sz="0" w:space="0" w:color="auto"/>
                                        <w:left w:val="none" w:sz="0" w:space="0" w:color="auto"/>
                                        <w:bottom w:val="none" w:sz="0" w:space="0" w:color="auto"/>
                                        <w:right w:val="none" w:sz="0" w:space="0" w:color="auto"/>
                                      </w:divBdr>
                                    </w:div>
                                    <w:div w:id="1636446038">
                                      <w:marLeft w:val="105"/>
                                      <w:marRight w:val="105"/>
                                      <w:marTop w:val="90"/>
                                      <w:marBottom w:val="150"/>
                                      <w:divBdr>
                                        <w:top w:val="none" w:sz="0" w:space="0" w:color="auto"/>
                                        <w:left w:val="none" w:sz="0" w:space="0" w:color="auto"/>
                                        <w:bottom w:val="none" w:sz="0" w:space="0" w:color="auto"/>
                                        <w:right w:val="none" w:sz="0" w:space="0" w:color="auto"/>
                                      </w:divBdr>
                                    </w:div>
                                    <w:div w:id="103968161">
                                      <w:marLeft w:val="105"/>
                                      <w:marRight w:val="105"/>
                                      <w:marTop w:val="9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609354">
      <w:bodyDiv w:val="1"/>
      <w:marLeft w:val="0"/>
      <w:marRight w:val="0"/>
      <w:marTop w:val="0"/>
      <w:marBottom w:val="0"/>
      <w:divBdr>
        <w:top w:val="none" w:sz="0" w:space="0" w:color="auto"/>
        <w:left w:val="none" w:sz="0" w:space="0" w:color="auto"/>
        <w:bottom w:val="none" w:sz="0" w:space="0" w:color="auto"/>
        <w:right w:val="none" w:sz="0" w:space="0" w:color="auto"/>
      </w:divBdr>
      <w:divsChild>
        <w:div w:id="1022171428">
          <w:marLeft w:val="0"/>
          <w:marRight w:val="0"/>
          <w:marTop w:val="0"/>
          <w:marBottom w:val="0"/>
          <w:divBdr>
            <w:top w:val="none" w:sz="0" w:space="0" w:color="auto"/>
            <w:left w:val="none" w:sz="0" w:space="0" w:color="auto"/>
            <w:bottom w:val="none" w:sz="0" w:space="0" w:color="auto"/>
            <w:right w:val="none" w:sz="0" w:space="0" w:color="auto"/>
          </w:divBdr>
        </w:div>
        <w:div w:id="178739805">
          <w:marLeft w:val="0"/>
          <w:marRight w:val="0"/>
          <w:marTop w:val="0"/>
          <w:marBottom w:val="0"/>
          <w:divBdr>
            <w:top w:val="none" w:sz="0" w:space="0" w:color="auto"/>
            <w:left w:val="none" w:sz="0" w:space="0" w:color="auto"/>
            <w:bottom w:val="none" w:sz="0" w:space="0" w:color="auto"/>
            <w:right w:val="none" w:sz="0" w:space="0" w:color="auto"/>
          </w:divBdr>
        </w:div>
        <w:div w:id="1158033394">
          <w:marLeft w:val="0"/>
          <w:marRight w:val="0"/>
          <w:marTop w:val="0"/>
          <w:marBottom w:val="0"/>
          <w:divBdr>
            <w:top w:val="none" w:sz="0" w:space="0" w:color="auto"/>
            <w:left w:val="none" w:sz="0" w:space="0" w:color="auto"/>
            <w:bottom w:val="none" w:sz="0" w:space="0" w:color="auto"/>
            <w:right w:val="none" w:sz="0" w:space="0" w:color="auto"/>
          </w:divBdr>
        </w:div>
        <w:div w:id="18088895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2716</Words>
  <Characters>15485</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NHANKHAOTHI_LTTC</cp:lastModifiedBy>
  <cp:revision>4</cp:revision>
  <cp:lastPrinted>2023-11-24T08:39:00Z</cp:lastPrinted>
  <dcterms:created xsi:type="dcterms:W3CDTF">2024-01-12T13:56:00Z</dcterms:created>
  <dcterms:modified xsi:type="dcterms:W3CDTF">2024-01-15T00:45:00Z</dcterms:modified>
</cp:coreProperties>
</file>