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7A4AB" w14:textId="77777777" w:rsidR="00DB456A" w:rsidRPr="00DB456A" w:rsidRDefault="00DB456A" w:rsidP="00DB456A">
      <w:pPr>
        <w:tabs>
          <w:tab w:val="center" w:pos="2410"/>
          <w:tab w:val="center" w:pos="7088"/>
        </w:tabs>
        <w:rPr>
          <w:rFonts w:ascii="Times New Roman" w:hAnsi="Times New Roman"/>
          <w:b/>
          <w:sz w:val="24"/>
          <w:lang w:val="de-DE"/>
        </w:rPr>
      </w:pPr>
      <w:bookmarkStart w:id="0" w:name="_Hlk215489228"/>
      <w:r w:rsidRPr="00DB456A">
        <w:rPr>
          <w:rFonts w:ascii="Times New Roman" w:hAnsi="Times New Roman"/>
          <w:sz w:val="24"/>
          <w:lang w:val="de-DE"/>
        </w:rPr>
        <w:t xml:space="preserve">UBND THÀNH PHỐ HỒ CHÍ MINH </w:t>
      </w:r>
      <w:r w:rsidRPr="00DB456A">
        <w:rPr>
          <w:rFonts w:ascii="Times New Roman" w:hAnsi="Times New Roman"/>
          <w:b/>
          <w:sz w:val="24"/>
          <w:lang w:val="de-DE"/>
        </w:rPr>
        <w:tab/>
        <w:t>CỘNG HÒA XÃ HỘI CHỦ NGHĨA VIỆT NAM</w:t>
      </w:r>
    </w:p>
    <w:p w14:paraId="6A14F442" w14:textId="77777777" w:rsidR="00DB456A" w:rsidRPr="00DB456A" w:rsidRDefault="00DB456A" w:rsidP="00DB456A">
      <w:pPr>
        <w:tabs>
          <w:tab w:val="center" w:pos="2410"/>
          <w:tab w:val="center" w:pos="7088"/>
        </w:tabs>
        <w:jc w:val="both"/>
        <w:rPr>
          <w:rFonts w:ascii="Times New Roman" w:hAnsi="Times New Roman"/>
          <w:b/>
          <w:sz w:val="24"/>
          <w:lang w:val="de-DE"/>
        </w:rPr>
      </w:pPr>
      <w:r w:rsidRPr="00DB456A">
        <w:rPr>
          <w:rFonts w:ascii="Times New Roman" w:hAnsi="Times New Roman"/>
          <w:b/>
          <w:sz w:val="24"/>
          <w:lang w:val="de-DE"/>
        </w:rPr>
        <w:tab/>
        <w:t>TRƯỜNG CAO ĐẲNG LÝ TỰ TRỌNG</w:t>
      </w:r>
      <w:r w:rsidRPr="00DB456A">
        <w:rPr>
          <w:rFonts w:ascii="Times New Roman" w:hAnsi="Times New Roman"/>
          <w:b/>
          <w:sz w:val="24"/>
          <w:lang w:val="de-DE"/>
        </w:rPr>
        <w:tab/>
        <w:t>Độc lập – Tự do – Hạnh phúc</w:t>
      </w:r>
    </w:p>
    <w:p w14:paraId="40EB7466" w14:textId="28CAAA52" w:rsidR="00DB456A" w:rsidRPr="00DB456A" w:rsidRDefault="00DB456A" w:rsidP="00DB456A">
      <w:pPr>
        <w:tabs>
          <w:tab w:val="center" w:pos="2410"/>
          <w:tab w:val="center" w:pos="7088"/>
        </w:tabs>
        <w:jc w:val="both"/>
        <w:rPr>
          <w:rFonts w:ascii="Times New Roman" w:hAnsi="Times New Roman"/>
          <w:b/>
          <w:sz w:val="24"/>
          <w:lang w:val="de-DE"/>
        </w:rPr>
      </w:pPr>
      <w:r w:rsidRPr="00DB456A">
        <w:rPr>
          <w:rFonts w:ascii="Times New Roman" w:hAnsi="Times New Roman"/>
          <w:b/>
          <w:noProof/>
          <w:sz w:val="24"/>
          <w:lang w:val="en-US" w:eastAsia="en-US"/>
        </w:rPr>
        <mc:AlternateContent>
          <mc:Choice Requires="wps">
            <w:drawing>
              <wp:anchor distT="0" distB="0" distL="114300" distR="114300" simplePos="0" relativeHeight="251665408" behindDoc="0" locked="0" layoutInCell="1" allowOverlap="1" wp14:anchorId="580AB2D6" wp14:editId="632F4DDB">
                <wp:simplePos x="0" y="0"/>
                <wp:positionH relativeFrom="column">
                  <wp:posOffset>3542665</wp:posOffset>
                </wp:positionH>
                <wp:positionV relativeFrom="paragraph">
                  <wp:posOffset>27305</wp:posOffset>
                </wp:positionV>
                <wp:extent cx="1890395" cy="0"/>
                <wp:effectExtent l="8890" t="8255" r="5715" b="1079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182A68" id="_x0000_t32" coordsize="21600,21600" o:spt="32" o:oned="t" path="m,l21600,21600e" filled="f">
                <v:path arrowok="t" fillok="f" o:connecttype="none"/>
                <o:lock v:ext="edit" shapetype="t"/>
              </v:shapetype>
              <v:shape id="Straight Arrow Connector 4" o:spid="_x0000_s1026" type="#_x0000_t32" style="position:absolute;margin-left:278.95pt;margin-top:2.15pt;width:148.8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"/>
            </w:pict>
          </mc:Fallback>
        </mc:AlternateContent>
      </w:r>
      <w:r w:rsidRPr="00DB456A">
        <w:rPr>
          <w:rFonts w:ascii="Times New Roman" w:hAnsi="Times New Roman"/>
          <w:b/>
          <w:sz w:val="24"/>
          <w:lang w:val="de-DE"/>
        </w:rPr>
        <w:tab/>
        <w:t>THÀNH PHỐ HỒ CHÍ MINH</w:t>
      </w:r>
    </w:p>
    <w:p w14:paraId="23DD4087" w14:textId="20A43486" w:rsidR="00DB456A" w:rsidRPr="00DB456A" w:rsidRDefault="00DB456A" w:rsidP="00DB456A">
      <w:pPr>
        <w:spacing w:before="60" w:after="60"/>
        <w:jc w:val="center"/>
        <w:rPr>
          <w:rFonts w:ascii="Times New Roman" w:hAnsi="Times New Roman"/>
          <w:b/>
          <w:sz w:val="24"/>
          <w:lang w:val="de-DE"/>
        </w:rPr>
      </w:pPr>
      <w:r w:rsidRPr="00DB456A">
        <w:rPr>
          <w:rFonts w:ascii="Times New Roman" w:hAnsi="Times New Roman"/>
          <w:b/>
          <w:noProof/>
          <w:sz w:val="24"/>
          <w:lang w:val="en-US" w:eastAsia="en-US"/>
        </w:rPr>
        <mc:AlternateContent>
          <mc:Choice Requires="wps">
            <w:drawing>
              <wp:anchor distT="0" distB="0" distL="114300" distR="114300" simplePos="0" relativeHeight="251664384" behindDoc="0" locked="0" layoutInCell="1" allowOverlap="1" wp14:anchorId="2D7B95CF" wp14:editId="4E57FD7B">
                <wp:simplePos x="0" y="0"/>
                <wp:positionH relativeFrom="column">
                  <wp:posOffset>716280</wp:posOffset>
                </wp:positionH>
                <wp:positionV relativeFrom="paragraph">
                  <wp:posOffset>45720</wp:posOffset>
                </wp:positionV>
                <wp:extent cx="1595755" cy="0"/>
                <wp:effectExtent l="11430" t="7620" r="1206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4ED377" id="Straight Arrow Connector 3" o:spid="_x0000_s1026" type="#_x0000_t32" style="position:absolute;margin-left:56.4pt;margin-top:3.6pt;width:125.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"/>
            </w:pict>
          </mc:Fallback>
        </mc:AlternateContent>
      </w:r>
    </w:p>
    <w:p w14:paraId="7A013BDA" w14:textId="77777777" w:rsidR="00DB456A" w:rsidRPr="00DB456A" w:rsidRDefault="00DB456A" w:rsidP="00DB456A">
      <w:pPr>
        <w:jc w:val="center"/>
        <w:rPr>
          <w:rFonts w:ascii="Times New Roman" w:hAnsi="Times New Roman"/>
          <w:b/>
          <w:sz w:val="36"/>
          <w:szCs w:val="36"/>
        </w:rPr>
      </w:pPr>
      <w:r w:rsidRPr="00DB456A">
        <w:rPr>
          <w:rFonts w:ascii="Times New Roman" w:hAnsi="Times New Roman"/>
          <w:b/>
          <w:sz w:val="36"/>
          <w:szCs w:val="36"/>
        </w:rPr>
        <w:t>ĐỀ THI KẾT THÚC MÔN HỌC</w:t>
      </w:r>
    </w:p>
    <w:p w14:paraId="1C621EF9" w14:textId="77777777" w:rsidR="00DB456A" w:rsidRPr="00DB456A" w:rsidRDefault="00DB456A" w:rsidP="00DB456A">
      <w:pPr>
        <w:spacing w:before="240"/>
        <w:jc w:val="center"/>
        <w:rPr>
          <w:rFonts w:ascii="Times New Roman" w:hAnsi="Times New Roman"/>
          <w:bCs/>
          <w:sz w:val="26"/>
          <w:szCs w:val="26"/>
          <w:lang w:val="vi-VN"/>
        </w:rPr>
      </w:pPr>
      <w:r w:rsidRPr="00DB456A">
        <w:rPr>
          <w:rFonts w:ascii="Times New Roman" w:hAnsi="Times New Roman"/>
          <w:b/>
          <w:sz w:val="26"/>
          <w:szCs w:val="26"/>
        </w:rPr>
        <w:t>HỌC KỲ:</w:t>
      </w:r>
      <w:r w:rsidRPr="00DB456A">
        <w:rPr>
          <w:rFonts w:ascii="Times New Roman" w:hAnsi="Times New Roman"/>
          <w:b/>
          <w:sz w:val="26"/>
          <w:szCs w:val="26"/>
          <w:lang w:val="vi-VN"/>
        </w:rPr>
        <w:t xml:space="preserve"> 1</w:t>
      </w:r>
      <w:r w:rsidRPr="00DB456A">
        <w:rPr>
          <w:rFonts w:ascii="Times New Roman" w:hAnsi="Times New Roman"/>
          <w:sz w:val="20"/>
          <w:szCs w:val="20"/>
        </w:rPr>
        <w:tab/>
      </w:r>
      <w:r w:rsidRPr="00DB456A">
        <w:rPr>
          <w:rFonts w:ascii="Times New Roman" w:hAnsi="Times New Roman"/>
          <w:b/>
          <w:sz w:val="26"/>
          <w:szCs w:val="26"/>
        </w:rPr>
        <w:tab/>
        <w:t>NĂM HỌC:</w:t>
      </w:r>
      <w:r w:rsidRPr="00DB456A">
        <w:rPr>
          <w:rFonts w:ascii="Times New Roman" w:hAnsi="Times New Roman"/>
          <w:b/>
          <w:sz w:val="26"/>
          <w:szCs w:val="26"/>
          <w:lang w:val="vi-VN"/>
        </w:rPr>
        <w:t xml:space="preserve"> </w:t>
      </w:r>
      <w:r w:rsidRPr="00DB456A">
        <w:rPr>
          <w:rFonts w:ascii="Times New Roman" w:hAnsi="Times New Roman"/>
          <w:bCs/>
          <w:sz w:val="26"/>
          <w:szCs w:val="26"/>
          <w:lang w:val="vi-VN"/>
        </w:rPr>
        <w:t>2025-2026</w:t>
      </w:r>
    </w:p>
    <w:p w14:paraId="7B4AE4D6" w14:textId="2A4BB176" w:rsidR="00DB456A" w:rsidRPr="00DB456A" w:rsidRDefault="00DB456A" w:rsidP="00DB456A">
      <w:pPr>
        <w:spacing w:before="60" w:after="60"/>
        <w:ind w:left="720" w:firstLine="720"/>
        <w:jc w:val="both"/>
        <w:rPr>
          <w:rFonts w:ascii="Times New Roman" w:hAnsi="Times New Roman"/>
          <w:bCs/>
          <w:sz w:val="26"/>
        </w:rPr>
      </w:pPr>
      <w:r w:rsidRPr="00DB456A">
        <w:rPr>
          <w:rFonts w:ascii="Times New Roman" w:hAnsi="Times New Roman"/>
          <w:b/>
          <w:noProof/>
          <w:sz w:val="24"/>
          <w:lang w:val="en-US" w:eastAsia="en-US"/>
        </w:rPr>
        <mc:AlternateContent>
          <mc:Choice Requires="wps">
            <w:drawing>
              <wp:anchor distT="0" distB="0" distL="114300" distR="114300" simplePos="0" relativeHeight="251663360" behindDoc="0" locked="0" layoutInCell="1" allowOverlap="1" wp14:anchorId="792EE669" wp14:editId="767CBC2B">
                <wp:simplePos x="0" y="0"/>
                <wp:positionH relativeFrom="column">
                  <wp:posOffset>-255905</wp:posOffset>
                </wp:positionH>
                <wp:positionV relativeFrom="paragraph">
                  <wp:posOffset>334010</wp:posOffset>
                </wp:positionV>
                <wp:extent cx="972185" cy="326390"/>
                <wp:effectExtent l="10795" t="10795" r="7620"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326390"/>
                        </a:xfrm>
                        <a:prstGeom prst="rect">
                          <a:avLst/>
                        </a:prstGeom>
                        <a:solidFill>
                          <a:srgbClr val="B6DDE8"/>
                        </a:solidFill>
                        <a:ln w="9525">
                          <a:solidFill>
                            <a:srgbClr val="000000"/>
                          </a:solidFill>
                          <a:miter lim="800000"/>
                          <a:headEnd/>
                          <a:tailEnd/>
                        </a:ln>
                      </wps:spPr>
                      <wps:txbx>
                        <w:txbxContent>
                          <w:p w14:paraId="174A3D89" w14:textId="62A5AF05" w:rsidR="00DB456A" w:rsidRPr="00DB456A" w:rsidRDefault="00DB456A" w:rsidP="00DB456A">
                            <w:pPr>
                              <w:spacing w:before="120" w:after="120"/>
                              <w:jc w:val="center"/>
                              <w:rPr>
                                <w:rFonts w:asciiTheme="minorHAnsi" w:hAnsiTheme="minorHAnsi"/>
                                <w:sz w:val="26"/>
                                <w:szCs w:val="26"/>
                              </w:rPr>
                            </w:pPr>
                            <w:r>
                              <w:rPr>
                                <w:sz w:val="26"/>
                                <w:szCs w:val="26"/>
                              </w:rPr>
                              <w:t xml:space="preserve">Đề số: </w:t>
                            </w:r>
                            <w:r>
                              <w:rPr>
                                <w:sz w:val="26"/>
                                <w:szCs w:val="26"/>
                              </w:rPr>
                              <w:t>4</w:t>
                            </w:r>
                          </w:p>
                          <w:p w14:paraId="1627801F" w14:textId="77777777" w:rsidR="00DB456A" w:rsidRDefault="00DB456A" w:rsidP="00DB456A">
                            <w:pPr>
                              <w:spacing w:before="120" w:after="120"/>
                              <w:jc w:val="center"/>
                              <w:rPr>
                                <w:sz w:val="26"/>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EE669" id="Rectangle 2" o:spid="_x0000_s1026" style="position:absolute;left:0;text-align:left;margin-left:-20.15pt;margin-top:26.3pt;width:76.55pt;height:2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" fillcolor="#b6dde8">
                <v:textbox inset="0,0,0,0">
                  <w:txbxContent>
                    <w:p w14:paraId="174A3D89" w14:textId="62A5AF05" w:rsidR="00DB456A" w:rsidRPr="00DB456A" w:rsidRDefault="00DB456A" w:rsidP="00DB456A">
                      <w:pPr>
                        <w:spacing w:before="120" w:after="120"/>
                        <w:jc w:val="center"/>
                        <w:rPr>
                          <w:rFonts w:asciiTheme="minorHAnsi" w:hAnsiTheme="minorHAnsi"/>
                          <w:sz w:val="26"/>
                          <w:szCs w:val="26"/>
                        </w:rPr>
                      </w:pPr>
                      <w:r>
                        <w:rPr>
                          <w:sz w:val="26"/>
                          <w:szCs w:val="26"/>
                        </w:rPr>
                        <w:t xml:space="preserve">Đề số: </w:t>
                      </w:r>
                      <w:r>
                        <w:rPr>
                          <w:sz w:val="26"/>
                          <w:szCs w:val="26"/>
                        </w:rPr>
                        <w:t>4</w:t>
                      </w:r>
                    </w:p>
                    <w:p w14:paraId="1627801F" w14:textId="77777777" w:rsidR="00DB456A" w:rsidRDefault="00DB456A" w:rsidP="00DB456A">
                      <w:pPr>
                        <w:spacing w:before="120" w:after="120"/>
                        <w:jc w:val="center"/>
                        <w:rPr>
                          <w:sz w:val="26"/>
                          <w:szCs w:val="26"/>
                        </w:rPr>
                      </w:pPr>
                    </w:p>
                  </w:txbxContent>
                </v:textbox>
              </v:rect>
            </w:pict>
          </mc:Fallback>
        </mc:AlternateContent>
      </w:r>
      <w:r w:rsidRPr="00DB456A">
        <w:rPr>
          <w:rFonts w:ascii="Times New Roman" w:hAnsi="Times New Roman"/>
          <w:b/>
          <w:sz w:val="26"/>
          <w:lang w:val="de-DE"/>
        </w:rPr>
        <w:t>Bậc đào tạo:</w:t>
      </w:r>
      <w:r w:rsidRPr="00DB456A">
        <w:rPr>
          <w:rFonts w:ascii="Times New Roman" w:hAnsi="Times New Roman"/>
          <w:b/>
          <w:sz w:val="26"/>
          <w:lang w:val="vi-VN"/>
        </w:rPr>
        <w:t xml:space="preserve"> </w:t>
      </w:r>
      <w:r w:rsidRPr="00DB456A">
        <w:rPr>
          <w:rFonts w:ascii="Times New Roman" w:hAnsi="Times New Roman"/>
          <w:bCs/>
          <w:sz w:val="26"/>
          <w:lang w:val="vi-VN"/>
        </w:rPr>
        <w:t xml:space="preserve">Cao Đẳng </w:t>
      </w:r>
      <w:r w:rsidRPr="00DB456A">
        <w:rPr>
          <w:rFonts w:ascii="Times New Roman" w:hAnsi="Times New Roman"/>
          <w:bCs/>
          <w:sz w:val="26"/>
        </w:rPr>
        <w:t>(C1)</w:t>
      </w:r>
    </w:p>
    <w:p w14:paraId="0339D04B" w14:textId="77777777" w:rsidR="00DB456A" w:rsidRPr="00DB456A" w:rsidRDefault="00DB456A" w:rsidP="00DB456A">
      <w:pPr>
        <w:spacing w:before="60" w:after="60"/>
        <w:ind w:left="720" w:firstLine="720"/>
        <w:jc w:val="both"/>
        <w:rPr>
          <w:rFonts w:ascii="Times New Roman" w:hAnsi="Times New Roman"/>
          <w:bCs/>
          <w:sz w:val="26"/>
          <w:lang w:val="vi-VN"/>
        </w:rPr>
      </w:pPr>
      <w:r w:rsidRPr="00DB456A">
        <w:rPr>
          <w:rFonts w:ascii="Times New Roman" w:hAnsi="Times New Roman"/>
          <w:b/>
          <w:sz w:val="26"/>
          <w:lang w:val="de-DE"/>
        </w:rPr>
        <w:t>Môn học:</w:t>
      </w:r>
      <w:r w:rsidRPr="00DB456A">
        <w:rPr>
          <w:rFonts w:ascii="Times New Roman" w:hAnsi="Times New Roman"/>
          <w:b/>
          <w:sz w:val="26"/>
          <w:lang w:val="vi-VN"/>
        </w:rPr>
        <w:t xml:space="preserve"> </w:t>
      </w:r>
      <w:r w:rsidRPr="00DB456A">
        <w:rPr>
          <w:rFonts w:ascii="Times New Roman" w:hAnsi="Times New Roman"/>
          <w:sz w:val="26"/>
        </w:rPr>
        <w:t>Lý thuyết ô tô điện và hybrid</w:t>
      </w:r>
    </w:p>
    <w:p w14:paraId="5BF88C1C" w14:textId="77777777" w:rsidR="00DB456A" w:rsidRPr="00DB456A" w:rsidRDefault="00DB456A" w:rsidP="00DB456A">
      <w:pPr>
        <w:spacing w:before="60" w:after="60"/>
        <w:ind w:left="720" w:firstLine="720"/>
        <w:jc w:val="both"/>
        <w:rPr>
          <w:rFonts w:ascii="Times New Roman" w:hAnsi="Times New Roman"/>
          <w:sz w:val="20"/>
          <w:szCs w:val="20"/>
        </w:rPr>
      </w:pPr>
      <w:r w:rsidRPr="00DB456A">
        <w:rPr>
          <w:rFonts w:ascii="Times New Roman" w:hAnsi="Times New Roman"/>
          <w:b/>
          <w:sz w:val="26"/>
          <w:lang w:val="de-DE"/>
        </w:rPr>
        <w:t>Khóa/Lớp:</w:t>
      </w:r>
      <w:r w:rsidRPr="00DB456A">
        <w:rPr>
          <w:rFonts w:ascii="Times New Roman" w:hAnsi="Times New Roman"/>
          <w:bCs/>
          <w:sz w:val="26"/>
          <w:lang w:val="vi-VN"/>
        </w:rPr>
        <w:t xml:space="preserve"> 24C</w:t>
      </w:r>
      <w:r w:rsidRPr="00DB456A">
        <w:rPr>
          <w:rFonts w:ascii="Times New Roman" w:hAnsi="Times New Roman"/>
          <w:bCs/>
          <w:sz w:val="26"/>
        </w:rPr>
        <w:t>1</w:t>
      </w:r>
      <w:r w:rsidRPr="00DB456A">
        <w:rPr>
          <w:rFonts w:ascii="Times New Roman" w:hAnsi="Times New Roman"/>
          <w:bCs/>
          <w:sz w:val="26"/>
          <w:lang w:val="vi-VN"/>
        </w:rPr>
        <w:t>-</w:t>
      </w:r>
      <w:r w:rsidRPr="00DB456A">
        <w:rPr>
          <w:rFonts w:ascii="Times New Roman" w:hAnsi="Times New Roman"/>
          <w:bCs/>
          <w:sz w:val="26"/>
        </w:rPr>
        <w:t>CNÔ</w:t>
      </w:r>
      <w:r w:rsidRPr="00DB456A">
        <w:rPr>
          <w:rFonts w:ascii="Times New Roman" w:hAnsi="Times New Roman"/>
          <w:bCs/>
          <w:sz w:val="26"/>
          <w:lang w:val="vi-VN"/>
        </w:rPr>
        <w:t xml:space="preserve"> </w:t>
      </w:r>
      <w:r w:rsidRPr="00DB456A">
        <w:rPr>
          <w:rFonts w:ascii="Times New Roman" w:hAnsi="Times New Roman"/>
          <w:b/>
          <w:sz w:val="26"/>
          <w:lang w:val="de-DE"/>
        </w:rPr>
        <w:tab/>
        <w:t xml:space="preserve">                               Ngày thi:</w:t>
      </w:r>
      <w:r w:rsidRPr="00DB456A">
        <w:rPr>
          <w:rFonts w:ascii="Times New Roman" w:hAnsi="Times New Roman"/>
          <w:b/>
          <w:sz w:val="26"/>
          <w:lang w:val="vi-VN"/>
        </w:rPr>
        <w:t xml:space="preserve"> </w:t>
      </w:r>
    </w:p>
    <w:p w14:paraId="6923F739" w14:textId="77777777" w:rsidR="00DB456A" w:rsidRPr="00DB456A" w:rsidRDefault="00DB456A" w:rsidP="00DB456A">
      <w:pPr>
        <w:spacing w:before="60" w:after="60"/>
        <w:ind w:left="720" w:firstLine="720"/>
        <w:jc w:val="both"/>
        <w:rPr>
          <w:rFonts w:ascii="Times New Roman" w:hAnsi="Times New Roman"/>
          <w:i/>
          <w:sz w:val="26"/>
          <w:lang w:val="de-DE"/>
        </w:rPr>
      </w:pPr>
      <w:r w:rsidRPr="00DB456A">
        <w:rPr>
          <w:rFonts w:ascii="Times New Roman" w:hAnsi="Times New Roman"/>
          <w:b/>
          <w:sz w:val="26"/>
          <w:lang w:val="de-DE"/>
        </w:rPr>
        <w:t>Thời gian thi:</w:t>
      </w:r>
      <w:r w:rsidRPr="00DB456A">
        <w:rPr>
          <w:rFonts w:ascii="Times New Roman" w:hAnsi="Times New Roman"/>
          <w:b/>
          <w:sz w:val="26"/>
          <w:lang w:val="vi-VN"/>
        </w:rPr>
        <w:t xml:space="preserve"> </w:t>
      </w:r>
      <w:r w:rsidRPr="00DB456A">
        <w:rPr>
          <w:rFonts w:ascii="Times New Roman" w:hAnsi="Times New Roman"/>
          <w:bCs/>
          <w:sz w:val="26"/>
        </w:rPr>
        <w:t>9</w:t>
      </w:r>
      <w:r w:rsidRPr="00DB456A">
        <w:rPr>
          <w:rFonts w:ascii="Times New Roman" w:hAnsi="Times New Roman"/>
          <w:bCs/>
          <w:sz w:val="26"/>
          <w:lang w:val="vi-VN"/>
        </w:rPr>
        <w:t>0</w:t>
      </w:r>
      <w:r w:rsidRPr="00DB456A">
        <w:rPr>
          <w:rFonts w:ascii="Times New Roman" w:hAnsi="Times New Roman"/>
          <w:sz w:val="20"/>
          <w:szCs w:val="20"/>
        </w:rPr>
        <w:t xml:space="preserve"> </w:t>
      </w:r>
      <w:r w:rsidRPr="00DB456A">
        <w:rPr>
          <w:rFonts w:ascii="Times New Roman" w:hAnsi="Times New Roman"/>
          <w:sz w:val="26"/>
          <w:lang w:val="de-DE"/>
        </w:rPr>
        <w:t xml:space="preserve">phút </w:t>
      </w:r>
      <w:r w:rsidRPr="00DB456A">
        <w:rPr>
          <w:rFonts w:ascii="Times New Roman" w:hAnsi="Times New Roman"/>
          <w:i/>
          <w:sz w:val="26"/>
          <w:lang w:val="de-DE"/>
        </w:rPr>
        <w:t>(không kể thời gian phát đề).</w:t>
      </w:r>
    </w:p>
    <w:p w14:paraId="23D02983" w14:textId="77777777" w:rsidR="00DB456A" w:rsidRPr="00DB456A" w:rsidRDefault="00DB456A" w:rsidP="00DB456A">
      <w:pPr>
        <w:spacing w:before="60" w:after="60"/>
        <w:ind w:left="720" w:firstLine="720"/>
        <w:jc w:val="both"/>
        <w:rPr>
          <w:rFonts w:ascii="Times New Roman" w:hAnsi="Times New Roman"/>
          <w:sz w:val="26"/>
          <w:lang w:val="de-DE"/>
        </w:rPr>
      </w:pPr>
      <w:r w:rsidRPr="00DB456A">
        <w:rPr>
          <w:rFonts w:ascii="Times New Roman" w:hAnsi="Times New Roman"/>
          <w:sz w:val="26"/>
          <w:lang w:val="de-DE"/>
        </w:rPr>
        <w:t>- Sinh viên không được sử dụng tài liệu.</w:t>
      </w:r>
    </w:p>
    <w:bookmarkEnd w:id="0"/>
    <w:p w14:paraId="365B9B13" w14:textId="77777777" w:rsidR="00054043" w:rsidRPr="00D26A05" w:rsidRDefault="00054043" w:rsidP="00054043"/>
    <w:p w14:paraId="73590BA1" w14:textId="7A949BC2" w:rsidR="00054043" w:rsidRPr="00122CBD" w:rsidRDefault="00054043" w:rsidP="00054043">
      <w:pPr>
        <w:jc w:val="both"/>
        <w:rPr>
          <w:rFonts w:ascii="Times New Roman" w:hAnsi="Times New Roman"/>
          <w:szCs w:val="28"/>
        </w:rPr>
      </w:pPr>
      <w:r w:rsidRPr="0005187A">
        <w:rPr>
          <w:rFonts w:ascii="Times New Roman" w:hAnsi="Times New Roman"/>
          <w:b/>
          <w:bCs/>
          <w:szCs w:val="28"/>
        </w:rPr>
        <w:t>Câu 1.</w:t>
      </w:r>
      <w:r>
        <w:rPr>
          <w:rFonts w:ascii="Times New Roman" w:hAnsi="Times New Roman"/>
          <w:sz w:val="26"/>
          <w:szCs w:val="26"/>
        </w:rPr>
        <w:t xml:space="preserve">  </w:t>
      </w:r>
      <w:r w:rsidR="00B944D6">
        <w:rPr>
          <w:rFonts w:ascii="Times New Roman" w:hAnsi="Times New Roman"/>
          <w:szCs w:val="28"/>
        </w:rPr>
        <w:t xml:space="preserve">Cho cấu hình </w:t>
      </w:r>
      <w:r w:rsidR="002B7DB0">
        <w:rPr>
          <w:rFonts w:ascii="Times New Roman" w:hAnsi="Times New Roman"/>
          <w:szCs w:val="28"/>
        </w:rPr>
        <w:t xml:space="preserve">xe </w:t>
      </w:r>
      <w:r w:rsidR="00B944D6">
        <w:rPr>
          <w:rFonts w:ascii="Times New Roman" w:hAnsi="Times New Roman"/>
          <w:szCs w:val="28"/>
        </w:rPr>
        <w:t>hybrid của hãng toyota như hình 1. Hãy cho biết tên gọi các chi tiết 1;2;3;4;5;6;7</w:t>
      </w:r>
      <w:r>
        <w:rPr>
          <w:rFonts w:ascii="Times New Roman" w:hAnsi="Times New Roman"/>
          <w:szCs w:val="28"/>
        </w:rPr>
        <w:t>?</w:t>
      </w:r>
      <w:r>
        <w:rPr>
          <w:rFonts w:ascii="Times New Roman" w:hAnsi="Times New Roman"/>
          <w:b/>
          <w:bCs/>
          <w:szCs w:val="28"/>
        </w:rPr>
        <w:t xml:space="preserve"> </w:t>
      </w:r>
      <w:r w:rsidRPr="00122CBD">
        <w:rPr>
          <w:rFonts w:ascii="Times New Roman" w:hAnsi="Times New Roman"/>
          <w:i/>
          <w:iCs/>
          <w:szCs w:val="28"/>
        </w:rPr>
        <w:t>(2.5 điểm)</w:t>
      </w:r>
    </w:p>
    <w:p w14:paraId="3A2016A0" w14:textId="77777777" w:rsidR="00054043" w:rsidRDefault="00054043" w:rsidP="00054043"/>
    <w:p w14:paraId="2B3FCED2" w14:textId="0DCE936A" w:rsidR="00054043" w:rsidRPr="00B944D6" w:rsidRDefault="00B944D6" w:rsidP="00B944D6">
      <w:pPr>
        <w:jc w:val="both"/>
        <w:rPr>
          <w:rFonts w:ascii="Times New Roman" w:hAnsi="Times New Roman"/>
          <w:szCs w:val="28"/>
        </w:rPr>
      </w:pPr>
      <w:r>
        <w:rPr>
          <w:noProof/>
        </w:rPr>
        <w:drawing>
          <wp:anchor distT="0" distB="0" distL="114300" distR="114300" simplePos="0" relativeHeight="251660288" behindDoc="0" locked="0" layoutInCell="1" allowOverlap="1" wp14:anchorId="17FE7090" wp14:editId="32284FFF">
            <wp:simplePos x="0" y="0"/>
            <wp:positionH relativeFrom="column">
              <wp:posOffset>3094204</wp:posOffset>
            </wp:positionH>
            <wp:positionV relativeFrom="paragraph">
              <wp:posOffset>1200117</wp:posOffset>
            </wp:positionV>
            <wp:extent cx="2541270" cy="751205"/>
            <wp:effectExtent l="0" t="0" r="0" b="0"/>
            <wp:wrapTopAndBottom/>
            <wp:docPr id="28685" name="Picture 28685"/>
            <wp:cNvGraphicFramePr/>
            <a:graphic xmlns:a="http://schemas.openxmlformats.org/drawingml/2006/main">
              <a:graphicData uri="http://schemas.openxmlformats.org/drawingml/2006/picture">
                <pic:pic xmlns:pic="http://schemas.openxmlformats.org/drawingml/2006/picture">
                  <pic:nvPicPr>
                    <pic:cNvPr id="28685" name="Picture 28685"/>
                    <pic:cNvPicPr/>
                  </pic:nvPicPr>
                  <pic:blipFill>
                    <a:blip r:embed="rId5">
                      <a:extLst>
                        <a:ext uri="{BEBA8EAE-BF5A-486C-A8C5-ECC9F3942E4B}">
                          <a14:imgProps xmlns:a14="http://schemas.microsoft.com/office/drawing/2010/main">
                            <a14:imgLayer r:embed="rId6">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41270" cy="751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i/>
          <w:iCs/>
          <w:noProof/>
        </w:rPr>
        <w:drawing>
          <wp:anchor distT="0" distB="0" distL="114300" distR="114300" simplePos="0" relativeHeight="251661312" behindDoc="0" locked="0" layoutInCell="1" allowOverlap="1" wp14:anchorId="33627D63" wp14:editId="09624AC4">
            <wp:simplePos x="0" y="0"/>
            <wp:positionH relativeFrom="column">
              <wp:posOffset>211541</wp:posOffset>
            </wp:positionH>
            <wp:positionV relativeFrom="paragraph">
              <wp:posOffset>495160</wp:posOffset>
            </wp:positionV>
            <wp:extent cx="2735580" cy="1580515"/>
            <wp:effectExtent l="0" t="0" r="762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35580" cy="1580515"/>
                    </a:xfrm>
                    <a:prstGeom prst="rect">
                      <a:avLst/>
                    </a:prstGeom>
                    <a:noFill/>
                    <a:ln>
                      <a:noFill/>
                    </a:ln>
                  </pic:spPr>
                </pic:pic>
              </a:graphicData>
            </a:graphic>
            <wp14:sizeRelH relativeFrom="page">
              <wp14:pctWidth>0</wp14:pctWidth>
            </wp14:sizeRelH>
            <wp14:sizeRelV relativeFrom="page">
              <wp14:pctHeight>0</wp14:pctHeight>
            </wp14:sizeRelV>
          </wp:anchor>
        </w:drawing>
      </w:r>
      <w:r w:rsidR="00054043" w:rsidRPr="00D26A05">
        <w:rPr>
          <w:rFonts w:ascii="Times New Roman" w:hAnsi="Times New Roman"/>
          <w:b/>
          <w:bCs/>
        </w:rPr>
        <w:t>Câu 2.</w:t>
      </w:r>
      <w:r w:rsidR="00054043">
        <w:rPr>
          <w:rFonts w:ascii="Times New Roman" w:hAnsi="Times New Roman"/>
          <w:b/>
          <w:bCs/>
        </w:rPr>
        <w:t xml:space="preserve"> </w:t>
      </w:r>
      <w:r w:rsidR="007E636F">
        <w:rPr>
          <w:rFonts w:ascii="Times New Roman" w:hAnsi="Times New Roman"/>
          <w:szCs w:val="28"/>
        </w:rPr>
        <w:t xml:space="preserve">Cho đồ thị minh họa trạng thái hoạt động của xe THS II. Hãy giải thích đồ thị trạng thái hoạt động bằng đồ thị toán đồ và sơ đồ khối hệ thống </w:t>
      </w:r>
      <w:r w:rsidR="00054043">
        <w:rPr>
          <w:rFonts w:ascii="Times New Roman" w:hAnsi="Times New Roman"/>
          <w:szCs w:val="28"/>
        </w:rPr>
        <w:t xml:space="preserve">(hình 2)? </w:t>
      </w:r>
      <w:r w:rsidR="00054043" w:rsidRPr="00BB1072">
        <w:rPr>
          <w:rFonts w:ascii="Times New Roman" w:hAnsi="Times New Roman"/>
          <w:i/>
          <w:iCs/>
          <w:szCs w:val="28"/>
        </w:rPr>
        <w:t>(</w:t>
      </w:r>
      <w:r w:rsidR="00054043">
        <w:rPr>
          <w:rFonts w:ascii="Times New Roman" w:hAnsi="Times New Roman"/>
          <w:i/>
          <w:iCs/>
          <w:szCs w:val="28"/>
        </w:rPr>
        <w:t>2.5</w:t>
      </w:r>
      <w:r w:rsidR="00054043" w:rsidRPr="00BB1072">
        <w:rPr>
          <w:rFonts w:ascii="Times New Roman" w:hAnsi="Times New Roman"/>
          <w:i/>
          <w:iCs/>
          <w:szCs w:val="28"/>
        </w:rPr>
        <w:t xml:space="preserve"> điểm)</w:t>
      </w:r>
      <w:r w:rsidR="00054043" w:rsidRPr="004030E7">
        <w:rPr>
          <w:noProof/>
        </w:rPr>
        <w:t xml:space="preserve"> </w:t>
      </w:r>
    </w:p>
    <w:p w14:paraId="49EE0D74" w14:textId="00D2AA17" w:rsidR="00054043" w:rsidRPr="006F567C" w:rsidRDefault="00054043" w:rsidP="00054043">
      <w:pPr>
        <w:ind w:firstLine="720"/>
        <w:rPr>
          <w:rFonts w:ascii="Times New Roman" w:hAnsi="Times New Roman"/>
          <w:i/>
          <w:iCs/>
        </w:rPr>
      </w:pPr>
      <w:r>
        <w:rPr>
          <w:rFonts w:ascii="Times New Roman" w:hAnsi="Times New Roman"/>
          <w:i/>
          <w:iCs/>
        </w:rPr>
        <w:t xml:space="preserve">       </w:t>
      </w:r>
      <w:r w:rsidRPr="006F567C">
        <w:rPr>
          <w:rFonts w:ascii="Times New Roman" w:hAnsi="Times New Roman"/>
          <w:i/>
          <w:iCs/>
        </w:rPr>
        <w:t xml:space="preserve">Hình 1 </w:t>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Pr>
          <w:rFonts w:ascii="Times New Roman" w:hAnsi="Times New Roman"/>
          <w:i/>
          <w:iCs/>
        </w:rPr>
        <w:tab/>
        <w:t xml:space="preserve">   </w:t>
      </w:r>
      <w:r w:rsidRPr="006F567C">
        <w:rPr>
          <w:rFonts w:ascii="Times New Roman" w:hAnsi="Times New Roman"/>
          <w:i/>
          <w:iCs/>
        </w:rPr>
        <w:t xml:space="preserve">  </w:t>
      </w:r>
      <w:r>
        <w:rPr>
          <w:rFonts w:ascii="Times New Roman" w:hAnsi="Times New Roman"/>
          <w:i/>
          <w:iCs/>
        </w:rPr>
        <w:t xml:space="preserve">             </w:t>
      </w:r>
      <w:r w:rsidR="00B944D6">
        <w:rPr>
          <w:rFonts w:ascii="Times New Roman" w:hAnsi="Times New Roman"/>
          <w:i/>
          <w:iCs/>
        </w:rPr>
        <w:t xml:space="preserve">        </w:t>
      </w:r>
      <w:r w:rsidRPr="006F567C">
        <w:rPr>
          <w:rFonts w:ascii="Times New Roman" w:hAnsi="Times New Roman"/>
          <w:i/>
          <w:iCs/>
        </w:rPr>
        <w:t>Hình 2</w:t>
      </w:r>
    </w:p>
    <w:p w14:paraId="4C86F9B3" w14:textId="77777777" w:rsidR="00054043" w:rsidRDefault="00054043" w:rsidP="00054043">
      <w:pPr>
        <w:rPr>
          <w:rFonts w:ascii="Times New Roman" w:hAnsi="Times New Roman"/>
          <w:b/>
          <w:bCs/>
        </w:rPr>
      </w:pPr>
    </w:p>
    <w:p w14:paraId="6041440F" w14:textId="04F4064F" w:rsidR="00054043" w:rsidRPr="003D151C" w:rsidRDefault="00054043" w:rsidP="003D151C">
      <w:pPr>
        <w:jc w:val="both"/>
        <w:rPr>
          <w:rFonts w:ascii="Times New Roman" w:hAnsi="Times New Roman"/>
          <w:szCs w:val="28"/>
        </w:rPr>
      </w:pPr>
      <w:r w:rsidRPr="00D26A05">
        <w:rPr>
          <w:rFonts w:ascii="Times New Roman" w:hAnsi="Times New Roman"/>
          <w:b/>
          <w:bCs/>
        </w:rPr>
        <w:t>Câu 3.</w:t>
      </w:r>
      <w:r>
        <w:rPr>
          <w:rFonts w:ascii="Times New Roman" w:hAnsi="Times New Roman"/>
          <w:b/>
          <w:bCs/>
        </w:rPr>
        <w:t xml:space="preserve"> </w:t>
      </w:r>
      <w:r w:rsidR="003D151C">
        <w:rPr>
          <w:rFonts w:ascii="Times New Roman" w:hAnsi="Times New Roman"/>
          <w:szCs w:val="28"/>
        </w:rPr>
        <w:t>Hãy phân loại các loại ô tô điện? Cho biết</w:t>
      </w:r>
      <w:r w:rsidR="007E636F">
        <w:rPr>
          <w:rFonts w:ascii="Times New Roman" w:hAnsi="Times New Roman"/>
          <w:szCs w:val="28"/>
        </w:rPr>
        <w:t xml:space="preserve"> khái niệm và</w:t>
      </w:r>
      <w:r w:rsidR="003D151C">
        <w:rPr>
          <w:rFonts w:ascii="Times New Roman" w:hAnsi="Times New Roman"/>
          <w:szCs w:val="28"/>
        </w:rPr>
        <w:t xml:space="preserve"> ưu, nhược điểm </w:t>
      </w:r>
      <w:r w:rsidR="007E636F">
        <w:rPr>
          <w:rFonts w:ascii="Times New Roman" w:hAnsi="Times New Roman"/>
          <w:szCs w:val="28"/>
        </w:rPr>
        <w:t>của 2</w:t>
      </w:r>
      <w:r w:rsidR="003D151C">
        <w:rPr>
          <w:rFonts w:ascii="Times New Roman" w:hAnsi="Times New Roman"/>
          <w:szCs w:val="28"/>
        </w:rPr>
        <w:t xml:space="preserve"> loại</w:t>
      </w:r>
      <w:r w:rsidR="007E636F">
        <w:rPr>
          <w:rFonts w:ascii="Times New Roman" w:hAnsi="Times New Roman"/>
          <w:szCs w:val="28"/>
        </w:rPr>
        <w:t xml:space="preserve"> ô tô điện</w:t>
      </w:r>
      <w:r w:rsidR="003D151C">
        <w:rPr>
          <w:rFonts w:ascii="Times New Roman" w:hAnsi="Times New Roman"/>
          <w:szCs w:val="28"/>
        </w:rPr>
        <w:t>? Cho ví dụ loại xe minh họa</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42DCD947" w14:textId="77777777" w:rsidR="00054043" w:rsidRPr="00D26A05" w:rsidRDefault="00054043" w:rsidP="00054043">
      <w:pPr>
        <w:rPr>
          <w:rFonts w:ascii="Times New Roman" w:hAnsi="Times New Roman"/>
          <w:b/>
          <w:bCs/>
        </w:rPr>
      </w:pPr>
    </w:p>
    <w:p w14:paraId="2D884CDD" w14:textId="0CFE5D8F" w:rsidR="00054043" w:rsidRDefault="00054043" w:rsidP="00054043">
      <w:pPr>
        <w:jc w:val="both"/>
        <w:rPr>
          <w:rFonts w:ascii="Times New Roman" w:hAnsi="Times New Roman"/>
          <w:szCs w:val="28"/>
        </w:rPr>
      </w:pPr>
      <w:r w:rsidRPr="00D26A05">
        <w:rPr>
          <w:rFonts w:ascii="Times New Roman" w:hAnsi="Times New Roman"/>
          <w:b/>
          <w:bCs/>
        </w:rPr>
        <w:t>Câu 4.</w:t>
      </w:r>
      <w:r>
        <w:rPr>
          <w:rFonts w:ascii="Times New Roman" w:hAnsi="Times New Roman"/>
          <w:b/>
          <w:bCs/>
        </w:rPr>
        <w:t xml:space="preserve"> </w:t>
      </w:r>
      <w:r w:rsidR="0014226F">
        <w:rPr>
          <w:rFonts w:ascii="Times New Roman" w:hAnsi="Times New Roman"/>
          <w:bCs/>
          <w:iCs/>
          <w:szCs w:val="28"/>
        </w:rPr>
        <w:t>Hãy p</w:t>
      </w:r>
      <w:r w:rsidR="0014226F" w:rsidRPr="0014226F">
        <w:rPr>
          <w:rFonts w:ascii="Times New Roman" w:hAnsi="Times New Roman"/>
          <w:bCs/>
          <w:iCs/>
          <w:szCs w:val="28"/>
        </w:rPr>
        <w:t>hân tích tầm quan trọng của hệ thống BMS trong xe điện. BMS thực hiện những chức năng nào để đảm bảo an toàn và kéo dài tuổi thọ pin? Cho ví dụ về các tình huống thực tế nếu không có BMS hoặc BMS hoạt động không chính xác</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60F98C7B" w14:textId="77777777" w:rsidR="00054043" w:rsidRDefault="00054043" w:rsidP="00054043">
      <w:pPr>
        <w:jc w:val="center"/>
        <w:rPr>
          <w:rFonts w:ascii="Times New Roman" w:hAnsi="Times New Roman"/>
          <w:i/>
          <w:iCs/>
          <w:sz w:val="25"/>
          <w:szCs w:val="25"/>
        </w:rPr>
      </w:pPr>
      <w:r w:rsidRPr="004622E0">
        <w:rPr>
          <w:rFonts w:ascii="Times New Roman" w:hAnsi="Times New Roman"/>
          <w:i/>
          <w:iCs/>
          <w:sz w:val="25"/>
          <w:szCs w:val="25"/>
        </w:rPr>
        <w:t xml:space="preserve">         </w:t>
      </w:r>
    </w:p>
    <w:p w14:paraId="614068FC" w14:textId="77777777" w:rsidR="00DB456A" w:rsidRPr="00DB456A" w:rsidRDefault="00DB456A" w:rsidP="00DB456A">
      <w:pPr>
        <w:spacing w:before="60" w:after="60"/>
        <w:jc w:val="center"/>
        <w:rPr>
          <w:rFonts w:ascii="Times New Roman" w:hAnsi="Times New Roman"/>
          <w:b/>
          <w:lang w:val="de-DE"/>
        </w:rPr>
      </w:pPr>
      <w:bookmarkStart w:id="1" w:name="_Hlk215488509"/>
      <w:r w:rsidRPr="00DB456A">
        <w:rPr>
          <w:rFonts w:ascii="Times New Roman" w:hAnsi="Times New Roman"/>
          <w:b/>
          <w:lang w:val="de-DE"/>
        </w:rPr>
        <w:t xml:space="preserve">---------------------- </w:t>
      </w:r>
      <w:r w:rsidRPr="00DB456A">
        <w:rPr>
          <w:rFonts w:ascii="Times New Roman" w:hAnsi="Times New Roman"/>
          <w:b/>
          <w:sz w:val="26"/>
          <w:szCs w:val="26"/>
          <w:lang w:val="de-DE"/>
        </w:rPr>
        <w:t xml:space="preserve">HẾT </w:t>
      </w:r>
      <w:r w:rsidRPr="00DB456A">
        <w:rPr>
          <w:rFonts w:ascii="Times New Roman" w:hAnsi="Times New Roman"/>
          <w:b/>
          <w:lang w:val="de-DE"/>
        </w:rPr>
        <w:t>-------------------</w:t>
      </w:r>
    </w:p>
    <w:p w14:paraId="7F08750B" w14:textId="77777777" w:rsidR="00DB456A" w:rsidRPr="00DB456A" w:rsidRDefault="00DB456A" w:rsidP="00DB456A">
      <w:pPr>
        <w:pStyle w:val="Heading3"/>
        <w:spacing w:before="0" w:line="240" w:lineRule="auto"/>
        <w:jc w:val="center"/>
        <w:rPr>
          <w:rFonts w:ascii="Times New Roman" w:hAnsi="Times New Roman"/>
          <w:b w:val="0"/>
          <w:bCs w:val="0"/>
          <w:sz w:val="24"/>
          <w:lang w:val="de-DE"/>
        </w:rPr>
      </w:pPr>
      <w:r w:rsidRPr="00DB456A">
        <w:rPr>
          <w:rFonts w:ascii="Times New Roman" w:hAnsi="Times New Roman"/>
        </w:rPr>
        <w:t xml:space="preserve">GHI CHÚ: </w:t>
      </w:r>
      <w:r w:rsidRPr="00DB456A">
        <w:rPr>
          <w:rFonts w:ascii="Times New Roman" w:hAnsi="Times New Roman"/>
          <w:b w:val="0"/>
        </w:rPr>
        <w:t>CÁN BỘ COI THI KHÔNG ĐƯỢC GIẢI THÍCH GÌ THÊM.</w:t>
      </w:r>
    </w:p>
    <w:p w14:paraId="027F1D9D" w14:textId="77777777" w:rsidR="00DB456A" w:rsidRPr="00DB456A" w:rsidRDefault="00DB456A" w:rsidP="00DB456A">
      <w:pPr>
        <w:tabs>
          <w:tab w:val="center" w:pos="1418"/>
          <w:tab w:val="center" w:pos="4536"/>
          <w:tab w:val="center" w:pos="7938"/>
        </w:tabs>
        <w:spacing w:before="240"/>
        <w:rPr>
          <w:rFonts w:ascii="Times New Roman" w:hAnsi="Times New Roman"/>
          <w:sz w:val="26"/>
          <w:szCs w:val="26"/>
          <w:lang w:val="de-DE"/>
        </w:rPr>
      </w:pPr>
      <w:r w:rsidRPr="00DB456A">
        <w:rPr>
          <w:rFonts w:ascii="Times New Roman" w:hAnsi="Times New Roman"/>
          <w:b/>
          <w:sz w:val="26"/>
          <w:szCs w:val="26"/>
          <w:lang w:val="de-DE"/>
        </w:rPr>
        <w:tab/>
        <w:t>TRƯỞNG KHOA</w:t>
      </w:r>
      <w:r w:rsidRPr="00DB456A">
        <w:rPr>
          <w:rFonts w:ascii="Times New Roman" w:hAnsi="Times New Roman"/>
          <w:sz w:val="26"/>
          <w:szCs w:val="26"/>
          <w:lang w:val="de-DE"/>
        </w:rPr>
        <w:tab/>
      </w:r>
      <w:r w:rsidRPr="00DB456A">
        <w:rPr>
          <w:rFonts w:ascii="Times New Roman" w:hAnsi="Times New Roman"/>
          <w:b/>
          <w:sz w:val="26"/>
          <w:szCs w:val="26"/>
          <w:lang w:val="de-DE"/>
        </w:rPr>
        <w:t>TRƯỞNG BỘ MÔN</w:t>
      </w:r>
      <w:r w:rsidRPr="00DB456A">
        <w:rPr>
          <w:rFonts w:ascii="Times New Roman" w:hAnsi="Times New Roman"/>
          <w:sz w:val="26"/>
          <w:szCs w:val="26"/>
          <w:lang w:val="de-DE"/>
        </w:rPr>
        <w:tab/>
      </w:r>
      <w:r w:rsidRPr="00DB456A">
        <w:rPr>
          <w:rFonts w:ascii="Times New Roman" w:hAnsi="Times New Roman"/>
          <w:b/>
          <w:sz w:val="26"/>
          <w:szCs w:val="26"/>
          <w:lang w:val="de-DE"/>
        </w:rPr>
        <w:t>GIẢNG VIÊN SOẠN ĐỀ</w:t>
      </w:r>
    </w:p>
    <w:bookmarkEnd w:id="1"/>
    <w:p w14:paraId="3377A345" w14:textId="77777777" w:rsidR="00054043" w:rsidRPr="004622E0" w:rsidRDefault="00054043" w:rsidP="00054043">
      <w:pPr>
        <w:tabs>
          <w:tab w:val="center" w:pos="1962"/>
          <w:tab w:val="center" w:pos="6834"/>
        </w:tabs>
        <w:rPr>
          <w:rFonts w:ascii="Times New Roman" w:hAnsi="Times New Roman"/>
          <w:sz w:val="25"/>
          <w:szCs w:val="25"/>
        </w:rPr>
      </w:pPr>
    </w:p>
    <w:p w14:paraId="0FBF582C"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3AA65C1D"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1B288CFE"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7DB5B88C"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3F75CF9E"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25AAA483" w14:textId="77777777" w:rsidR="00054043" w:rsidRPr="004622E0" w:rsidRDefault="00054043" w:rsidP="00054043">
      <w:pPr>
        <w:tabs>
          <w:tab w:val="center" w:pos="1962"/>
          <w:tab w:val="center" w:pos="6834"/>
        </w:tabs>
        <w:rPr>
          <w:rFonts w:ascii="Times New Roman" w:hAnsi="Times New Roman"/>
          <w:i/>
          <w:iCs/>
          <w:sz w:val="25"/>
          <w:szCs w:val="25"/>
          <w:u w:val="single"/>
        </w:rPr>
      </w:pPr>
    </w:p>
    <w:p w14:paraId="1E75ED57" w14:textId="77777777" w:rsidR="00054043" w:rsidRPr="004622E0" w:rsidRDefault="00054043" w:rsidP="00054043">
      <w:pPr>
        <w:tabs>
          <w:tab w:val="center" w:pos="1962"/>
          <w:tab w:val="center" w:pos="7630"/>
        </w:tabs>
        <w:rPr>
          <w:rFonts w:ascii="Times New Roman" w:hAnsi="Times New Roman"/>
          <w:sz w:val="24"/>
          <w:u w:val="single"/>
        </w:rPr>
      </w:pPr>
    </w:p>
    <w:p w14:paraId="2D1EDB7A" w14:textId="77777777" w:rsidR="00054043" w:rsidRPr="004622E0" w:rsidRDefault="00054043" w:rsidP="00054043">
      <w:pPr>
        <w:tabs>
          <w:tab w:val="center" w:pos="1962"/>
          <w:tab w:val="center" w:pos="7630"/>
        </w:tabs>
        <w:rPr>
          <w:rFonts w:ascii="Times New Roman" w:hAnsi="Times New Roman"/>
          <w:sz w:val="24"/>
          <w:u w:val="single"/>
        </w:rPr>
      </w:pPr>
    </w:p>
    <w:p w14:paraId="13D6ABFE" w14:textId="77777777" w:rsidR="00054043" w:rsidRPr="004622E0" w:rsidRDefault="00054043" w:rsidP="00054043">
      <w:pPr>
        <w:tabs>
          <w:tab w:val="center" w:pos="1962"/>
          <w:tab w:val="center" w:pos="7630"/>
        </w:tabs>
        <w:rPr>
          <w:rFonts w:ascii="Times New Roman" w:hAnsi="Times New Roman"/>
          <w:sz w:val="26"/>
          <w:szCs w:val="26"/>
        </w:rPr>
      </w:pPr>
    </w:p>
    <w:p w14:paraId="2D90EC7E" w14:textId="77777777" w:rsidR="00054043" w:rsidRPr="004622E0" w:rsidRDefault="00054043" w:rsidP="00054043">
      <w:pPr>
        <w:tabs>
          <w:tab w:val="center" w:pos="1962"/>
          <w:tab w:val="center" w:pos="7630"/>
        </w:tabs>
        <w:rPr>
          <w:rFonts w:ascii="Times New Roman" w:hAnsi="Times New Roman"/>
          <w:sz w:val="26"/>
          <w:szCs w:val="26"/>
        </w:rPr>
      </w:pPr>
    </w:p>
    <w:p w14:paraId="4F63F436" w14:textId="77777777" w:rsidR="00054043" w:rsidRPr="004622E0" w:rsidRDefault="00054043" w:rsidP="00054043">
      <w:pPr>
        <w:ind w:left="335"/>
        <w:rPr>
          <w:rFonts w:ascii="Times New Roman" w:hAnsi="Times New Roman"/>
          <w:sz w:val="26"/>
          <w:szCs w:val="26"/>
        </w:rPr>
      </w:pPr>
    </w:p>
    <w:p w14:paraId="489CA052" w14:textId="77777777" w:rsidR="00054043" w:rsidRPr="004622E0" w:rsidRDefault="00054043" w:rsidP="00054043">
      <w:pPr>
        <w:tabs>
          <w:tab w:val="center" w:pos="1962"/>
          <w:tab w:val="center" w:pos="7630"/>
        </w:tabs>
        <w:rPr>
          <w:rFonts w:ascii="Times New Roman" w:hAnsi="Times New Roman"/>
          <w:i/>
          <w:iCs/>
          <w:sz w:val="26"/>
          <w:szCs w:val="26"/>
        </w:rPr>
      </w:pPr>
    </w:p>
    <w:p w14:paraId="3BBF486D" w14:textId="77777777" w:rsidR="00054043" w:rsidRPr="004622E0" w:rsidRDefault="00054043" w:rsidP="00054043">
      <w:pPr>
        <w:spacing w:after="200" w:line="276" w:lineRule="auto"/>
        <w:rPr>
          <w:rFonts w:ascii="Times New Roman" w:hAnsi="Times New Roman"/>
        </w:rPr>
      </w:pPr>
      <w:r w:rsidRPr="004622E0">
        <w:rPr>
          <w:rFonts w:ascii="Times New Roman" w:hAnsi="Times New Roman"/>
        </w:rPr>
        <w:br w:type="page"/>
      </w:r>
    </w:p>
    <w:p w14:paraId="344A40E2" w14:textId="77777777" w:rsidR="00054043" w:rsidRPr="004622E0" w:rsidRDefault="00054043" w:rsidP="00054043">
      <w:pPr>
        <w:spacing w:after="200" w:line="276" w:lineRule="auto"/>
        <w:rPr>
          <w:rFonts w:ascii="Times New Roman" w:hAnsi="Times New Roman"/>
        </w:rPr>
        <w:sectPr w:rsidR="00054043" w:rsidRPr="004622E0" w:rsidSect="00A914FF">
          <w:pgSz w:w="12240" w:h="15840"/>
          <w:pgMar w:top="533" w:right="1253" w:bottom="29" w:left="1253" w:header="720" w:footer="720" w:gutter="0"/>
          <w:cols w:space="720"/>
          <w:docGrid w:linePitch="360"/>
        </w:sectPr>
      </w:pPr>
    </w:p>
    <w:p w14:paraId="52A945A6" w14:textId="73BFD3AF" w:rsidR="00DB456A" w:rsidRPr="00DB456A" w:rsidRDefault="00DB456A" w:rsidP="00DB456A">
      <w:pPr>
        <w:tabs>
          <w:tab w:val="center" w:pos="2880"/>
          <w:tab w:val="center" w:pos="4536"/>
          <w:tab w:val="center" w:pos="11520"/>
        </w:tabs>
        <w:rPr>
          <w:rFonts w:ascii="Times New Roman" w:hAnsi="Times New Roman"/>
          <w:i/>
          <w:sz w:val="26"/>
          <w:szCs w:val="26"/>
          <w:lang w:val="de-DE"/>
        </w:rPr>
      </w:pPr>
      <w:bookmarkStart w:id="2" w:name="_Hlk215488547"/>
      <w:bookmarkStart w:id="3" w:name="_Hlk215489036"/>
      <w:r>
        <w:rPr>
          <w:rFonts w:ascii="Times New Roman" w:hAnsi="Times New Roman"/>
          <w:sz w:val="24"/>
          <w:lang w:val="de-DE"/>
        </w:rPr>
        <w:lastRenderedPageBreak/>
        <w:tab/>
      </w:r>
      <w:r w:rsidRPr="00DB456A">
        <w:rPr>
          <w:rFonts w:ascii="Times New Roman" w:hAnsi="Times New Roman"/>
          <w:sz w:val="24"/>
          <w:lang w:val="de-DE"/>
        </w:rPr>
        <w:t xml:space="preserve">UBND THÀNH PHỐ HỒ CHÍ MINH </w:t>
      </w:r>
      <w:r w:rsidRPr="00DB456A">
        <w:rPr>
          <w:rFonts w:ascii="Times New Roman" w:hAnsi="Times New Roman"/>
          <w:b/>
          <w:sz w:val="24"/>
          <w:lang w:val="de-DE"/>
        </w:rPr>
        <w:tab/>
        <w:t>CỘNG HÒA XÃ HỘI CHỦ NGHĨA VIỆT NAM</w:t>
      </w:r>
    </w:p>
    <w:p w14:paraId="42E1D1AA" w14:textId="77777777" w:rsidR="00DB456A" w:rsidRPr="00DB456A" w:rsidRDefault="00DB456A" w:rsidP="00DB456A">
      <w:pPr>
        <w:tabs>
          <w:tab w:val="center" w:pos="2880"/>
          <w:tab w:val="center" w:pos="11520"/>
        </w:tabs>
        <w:jc w:val="both"/>
        <w:rPr>
          <w:rFonts w:ascii="Times New Roman" w:hAnsi="Times New Roman"/>
          <w:b/>
          <w:sz w:val="24"/>
          <w:lang w:val="de-DE"/>
        </w:rPr>
      </w:pPr>
      <w:r w:rsidRPr="00DB456A">
        <w:rPr>
          <w:rFonts w:ascii="Times New Roman" w:hAnsi="Times New Roman"/>
          <w:b/>
          <w:sz w:val="24"/>
          <w:lang w:val="de-DE"/>
        </w:rPr>
        <w:tab/>
        <w:t>TRƯỜNG CAO ĐẲNG LÝ TỰ TRỌNG</w:t>
      </w:r>
      <w:r w:rsidRPr="00DB456A">
        <w:rPr>
          <w:rFonts w:ascii="Times New Roman" w:hAnsi="Times New Roman"/>
          <w:b/>
          <w:sz w:val="24"/>
          <w:lang w:val="de-DE"/>
        </w:rPr>
        <w:tab/>
        <w:t>Độc lập – Tự do – Hạnh phúc</w:t>
      </w:r>
    </w:p>
    <w:p w14:paraId="6C3530DC" w14:textId="428000C5" w:rsidR="00DB456A" w:rsidRPr="00DB456A" w:rsidRDefault="00DB456A" w:rsidP="00DB456A">
      <w:pPr>
        <w:tabs>
          <w:tab w:val="center" w:pos="2410"/>
          <w:tab w:val="center" w:pos="7088"/>
        </w:tabs>
        <w:jc w:val="both"/>
        <w:rPr>
          <w:rFonts w:ascii="Times New Roman" w:hAnsi="Times New Roman"/>
          <w:b/>
          <w:sz w:val="24"/>
          <w:lang w:val="de-DE"/>
        </w:rPr>
      </w:pPr>
      <w:r w:rsidRPr="00DB456A">
        <w:rPr>
          <w:rFonts w:ascii="Times New Roman" w:hAnsi="Times New Roman"/>
          <w:b/>
          <w:noProof/>
          <w:sz w:val="24"/>
        </w:rPr>
        <mc:AlternateContent>
          <mc:Choice Requires="wps">
            <w:drawing>
              <wp:anchor distT="0" distB="0" distL="114300" distR="114300" simplePos="0" relativeHeight="251667456" behindDoc="0" locked="0" layoutInCell="1" allowOverlap="1" wp14:anchorId="77A4E41E" wp14:editId="3665579A">
                <wp:simplePos x="0" y="0"/>
                <wp:positionH relativeFrom="column">
                  <wp:posOffset>6415405</wp:posOffset>
                </wp:positionH>
                <wp:positionV relativeFrom="paragraph">
                  <wp:posOffset>12065</wp:posOffset>
                </wp:positionV>
                <wp:extent cx="1890395" cy="0"/>
                <wp:effectExtent l="8890" t="8255" r="5715" b="107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F63DE4" id="Straight Arrow Connector 6" o:spid="_x0000_s1026" type="#_x0000_t32" style="position:absolute;margin-left:505.15pt;margin-top:.95pt;width:148.8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"/>
            </w:pict>
          </mc:Fallback>
        </mc:AlternateContent>
      </w:r>
      <w:r w:rsidRPr="00DB456A">
        <w:rPr>
          <w:rFonts w:ascii="Times New Roman" w:hAnsi="Times New Roman"/>
          <w:b/>
          <w:sz w:val="24"/>
          <w:lang w:val="de-DE"/>
        </w:rPr>
        <w:tab/>
        <w:t>THÀNH PHỐ HỒ CHÍ MINH</w:t>
      </w:r>
    </w:p>
    <w:p w14:paraId="4FA05A69" w14:textId="4790EC33" w:rsidR="00DB456A" w:rsidRPr="00DB456A" w:rsidRDefault="00DB456A" w:rsidP="00DB456A">
      <w:pPr>
        <w:jc w:val="center"/>
        <w:rPr>
          <w:rFonts w:ascii="Times New Roman" w:hAnsi="Times New Roman"/>
          <w:b/>
          <w:sz w:val="30"/>
          <w:lang w:val="de-DE"/>
        </w:rPr>
      </w:pPr>
      <w:r w:rsidRPr="00DB456A">
        <w:rPr>
          <w:rFonts w:ascii="Times New Roman" w:hAnsi="Times New Roman"/>
          <w:b/>
          <w:noProof/>
          <w:sz w:val="30"/>
        </w:rPr>
        <mc:AlternateContent>
          <mc:Choice Requires="wps">
            <w:drawing>
              <wp:anchor distT="0" distB="0" distL="114300" distR="114300" simplePos="0" relativeHeight="251668480" behindDoc="0" locked="0" layoutInCell="1" allowOverlap="1" wp14:anchorId="0BD05714" wp14:editId="704FFC5A">
                <wp:simplePos x="0" y="0"/>
                <wp:positionH relativeFrom="column">
                  <wp:posOffset>737870</wp:posOffset>
                </wp:positionH>
                <wp:positionV relativeFrom="paragraph">
                  <wp:posOffset>22860</wp:posOffset>
                </wp:positionV>
                <wp:extent cx="1556385" cy="0"/>
                <wp:effectExtent l="13970" t="13335" r="10795"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6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573144" id="Straight Arrow Connector 5" o:spid="_x0000_s1026" type="#_x0000_t32" style="position:absolute;margin-left:58.1pt;margin-top:1.8pt;width:122.5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"/>
            </w:pict>
          </mc:Fallback>
        </mc:AlternateContent>
      </w:r>
    </w:p>
    <w:p w14:paraId="55B95CF6" w14:textId="77777777" w:rsidR="00DB456A" w:rsidRPr="00DB456A" w:rsidRDefault="00DB456A" w:rsidP="00DB456A">
      <w:pPr>
        <w:jc w:val="center"/>
        <w:rPr>
          <w:rFonts w:ascii="Times New Roman" w:hAnsi="Times New Roman"/>
          <w:b/>
          <w:sz w:val="36"/>
          <w:szCs w:val="36"/>
          <w:lang w:val="de-DE"/>
        </w:rPr>
      </w:pPr>
      <w:r w:rsidRPr="00DB456A">
        <w:rPr>
          <w:rFonts w:ascii="Times New Roman" w:hAnsi="Times New Roman"/>
          <w:b/>
          <w:sz w:val="36"/>
          <w:szCs w:val="36"/>
          <w:lang w:val="de-DE"/>
        </w:rPr>
        <w:t>ĐÁP ÁN ĐỀ THI KẾT THÚC MÔN HỌC</w:t>
      </w:r>
    </w:p>
    <w:p w14:paraId="43303C02" w14:textId="77777777" w:rsidR="00DB456A" w:rsidRPr="00DB456A" w:rsidRDefault="00DB456A" w:rsidP="00DB456A">
      <w:pPr>
        <w:spacing w:before="240"/>
        <w:jc w:val="center"/>
        <w:rPr>
          <w:rFonts w:ascii="Times New Roman" w:hAnsi="Times New Roman"/>
          <w:bCs/>
          <w:sz w:val="26"/>
          <w:szCs w:val="26"/>
          <w:lang w:val="vi-VN"/>
        </w:rPr>
      </w:pPr>
      <w:r w:rsidRPr="00DB456A">
        <w:rPr>
          <w:rFonts w:ascii="Times New Roman" w:hAnsi="Times New Roman"/>
          <w:b/>
          <w:sz w:val="26"/>
          <w:szCs w:val="26"/>
        </w:rPr>
        <w:t>HỌC KỲ:</w:t>
      </w:r>
      <w:r w:rsidRPr="00DB456A">
        <w:rPr>
          <w:rFonts w:ascii="Times New Roman" w:hAnsi="Times New Roman"/>
          <w:b/>
          <w:sz w:val="26"/>
          <w:szCs w:val="26"/>
          <w:lang w:val="vi-VN"/>
        </w:rPr>
        <w:t xml:space="preserve"> </w:t>
      </w:r>
      <w:r w:rsidRPr="00DB456A">
        <w:rPr>
          <w:rFonts w:ascii="Times New Roman" w:hAnsi="Times New Roman"/>
          <w:bCs/>
          <w:sz w:val="26"/>
          <w:szCs w:val="26"/>
          <w:lang w:val="vi-VN"/>
        </w:rPr>
        <w:t>1</w:t>
      </w:r>
      <w:r w:rsidRPr="00DB456A">
        <w:rPr>
          <w:rFonts w:ascii="Times New Roman" w:hAnsi="Times New Roman"/>
          <w:sz w:val="20"/>
          <w:szCs w:val="20"/>
        </w:rPr>
        <w:tab/>
      </w:r>
      <w:r w:rsidRPr="00DB456A">
        <w:rPr>
          <w:rFonts w:ascii="Times New Roman" w:hAnsi="Times New Roman"/>
          <w:b/>
          <w:sz w:val="26"/>
          <w:szCs w:val="26"/>
        </w:rPr>
        <w:tab/>
        <w:t>NĂM HỌC:</w:t>
      </w:r>
      <w:r w:rsidRPr="00DB456A">
        <w:rPr>
          <w:rFonts w:ascii="Times New Roman" w:hAnsi="Times New Roman"/>
          <w:b/>
          <w:sz w:val="26"/>
          <w:szCs w:val="26"/>
          <w:lang w:val="vi-VN"/>
        </w:rPr>
        <w:t xml:space="preserve"> </w:t>
      </w:r>
      <w:r w:rsidRPr="00DB456A">
        <w:rPr>
          <w:rFonts w:ascii="Times New Roman" w:hAnsi="Times New Roman"/>
          <w:bCs/>
          <w:sz w:val="26"/>
          <w:szCs w:val="26"/>
          <w:lang w:val="vi-VN"/>
        </w:rPr>
        <w:t>2025-2026</w:t>
      </w:r>
    </w:p>
    <w:p w14:paraId="2C7AEF1F" w14:textId="77777777" w:rsidR="00DB456A" w:rsidRPr="00DB456A" w:rsidRDefault="00DB456A" w:rsidP="00DB456A">
      <w:pPr>
        <w:spacing w:before="60" w:after="60"/>
        <w:ind w:left="720" w:firstLine="720"/>
        <w:jc w:val="both"/>
        <w:rPr>
          <w:rFonts w:ascii="Times New Roman" w:hAnsi="Times New Roman"/>
          <w:bCs/>
          <w:sz w:val="26"/>
          <w:lang w:val="vi-VN"/>
        </w:rPr>
      </w:pPr>
      <w:r w:rsidRPr="00DB456A">
        <w:rPr>
          <w:rFonts w:ascii="Times New Roman" w:hAnsi="Times New Roman"/>
          <w:b/>
          <w:sz w:val="26"/>
          <w:lang w:val="de-DE"/>
        </w:rPr>
        <w:t>Bậc đào tạo:</w:t>
      </w:r>
      <w:r w:rsidRPr="00DB456A">
        <w:rPr>
          <w:rFonts w:ascii="Times New Roman" w:hAnsi="Times New Roman"/>
          <w:b/>
          <w:sz w:val="26"/>
          <w:lang w:val="vi-VN"/>
        </w:rPr>
        <w:t xml:space="preserve"> </w:t>
      </w:r>
      <w:r w:rsidRPr="00DB456A">
        <w:rPr>
          <w:rFonts w:ascii="Times New Roman" w:hAnsi="Times New Roman"/>
          <w:bCs/>
          <w:sz w:val="26"/>
          <w:lang w:val="vi-VN"/>
        </w:rPr>
        <w:t>C</w:t>
      </w:r>
      <w:r w:rsidRPr="00DB456A">
        <w:rPr>
          <w:rFonts w:ascii="Times New Roman" w:hAnsi="Times New Roman"/>
          <w:bCs/>
          <w:sz w:val="26"/>
        </w:rPr>
        <w:t>ao đẳng (C1)</w:t>
      </w:r>
      <w:r w:rsidRPr="00DB456A">
        <w:rPr>
          <w:rFonts w:ascii="Times New Roman" w:hAnsi="Times New Roman"/>
          <w:bCs/>
          <w:sz w:val="26"/>
          <w:lang w:val="vi-VN"/>
        </w:rPr>
        <w:t xml:space="preserve"> </w:t>
      </w:r>
    </w:p>
    <w:p w14:paraId="03343C4D" w14:textId="77777777" w:rsidR="00DB456A" w:rsidRPr="00DB456A" w:rsidRDefault="00DB456A" w:rsidP="00DB456A">
      <w:pPr>
        <w:spacing w:before="60" w:after="60"/>
        <w:ind w:left="720" w:firstLine="720"/>
        <w:jc w:val="both"/>
        <w:rPr>
          <w:rFonts w:ascii="Times New Roman" w:hAnsi="Times New Roman"/>
          <w:b/>
          <w:sz w:val="26"/>
          <w:lang w:val="de-DE"/>
        </w:rPr>
      </w:pPr>
      <w:r w:rsidRPr="00DB456A">
        <w:rPr>
          <w:rFonts w:ascii="Times New Roman" w:hAnsi="Times New Roman"/>
          <w:b/>
          <w:sz w:val="26"/>
          <w:lang w:val="de-DE"/>
        </w:rPr>
        <w:t>Môn học:</w:t>
      </w:r>
      <w:r w:rsidRPr="00DB456A">
        <w:rPr>
          <w:rFonts w:ascii="Times New Roman" w:hAnsi="Times New Roman"/>
          <w:b/>
          <w:sz w:val="26"/>
          <w:lang w:val="vi-VN"/>
        </w:rPr>
        <w:t xml:space="preserve"> </w:t>
      </w:r>
      <w:r w:rsidRPr="00DB456A">
        <w:rPr>
          <w:rFonts w:ascii="Times New Roman" w:hAnsi="Times New Roman"/>
          <w:sz w:val="26"/>
        </w:rPr>
        <w:t>Lý thuyết ô tô điện và hybrid</w:t>
      </w:r>
      <w:r w:rsidRPr="00DB456A">
        <w:rPr>
          <w:rFonts w:ascii="Times New Roman" w:hAnsi="Times New Roman"/>
          <w:b/>
          <w:sz w:val="26"/>
          <w:lang w:val="de-DE"/>
        </w:rPr>
        <w:t xml:space="preserve"> </w:t>
      </w:r>
    </w:p>
    <w:p w14:paraId="05FA06C1" w14:textId="77777777" w:rsidR="00DB456A" w:rsidRPr="00DB456A" w:rsidRDefault="00DB456A" w:rsidP="00DB456A">
      <w:pPr>
        <w:spacing w:before="60" w:after="60"/>
        <w:ind w:left="720" w:firstLine="720"/>
        <w:jc w:val="both"/>
        <w:rPr>
          <w:rFonts w:ascii="Times New Roman" w:hAnsi="Times New Roman"/>
          <w:bCs/>
          <w:sz w:val="20"/>
          <w:szCs w:val="20"/>
          <w:lang w:val="vi-VN"/>
        </w:rPr>
      </w:pPr>
      <w:r w:rsidRPr="00DB456A">
        <w:rPr>
          <w:rFonts w:ascii="Times New Roman" w:hAnsi="Times New Roman"/>
          <w:b/>
          <w:sz w:val="26"/>
          <w:lang w:val="de-DE"/>
        </w:rPr>
        <w:t>Khóa/Lớp:</w:t>
      </w:r>
      <w:r w:rsidRPr="00DB456A">
        <w:rPr>
          <w:rFonts w:ascii="Times New Roman" w:hAnsi="Times New Roman"/>
          <w:b/>
          <w:sz w:val="26"/>
          <w:lang w:val="vi-VN"/>
        </w:rPr>
        <w:t xml:space="preserve"> </w:t>
      </w:r>
      <w:r w:rsidRPr="00DB456A">
        <w:rPr>
          <w:rFonts w:ascii="Times New Roman" w:hAnsi="Times New Roman"/>
          <w:bCs/>
          <w:sz w:val="26"/>
          <w:lang w:val="vi-VN"/>
        </w:rPr>
        <w:t>24C</w:t>
      </w:r>
      <w:r w:rsidRPr="00DB456A">
        <w:rPr>
          <w:rFonts w:ascii="Times New Roman" w:hAnsi="Times New Roman"/>
          <w:bCs/>
          <w:sz w:val="26"/>
        </w:rPr>
        <w:t>1</w:t>
      </w:r>
      <w:r w:rsidRPr="00DB456A">
        <w:rPr>
          <w:rFonts w:ascii="Times New Roman" w:hAnsi="Times New Roman"/>
          <w:bCs/>
          <w:sz w:val="26"/>
          <w:lang w:val="vi-VN"/>
        </w:rPr>
        <w:t>-</w:t>
      </w:r>
      <w:r w:rsidRPr="00DB456A">
        <w:rPr>
          <w:rFonts w:ascii="Times New Roman" w:hAnsi="Times New Roman"/>
          <w:bCs/>
          <w:sz w:val="26"/>
        </w:rPr>
        <w:t>CNÔ</w:t>
      </w:r>
      <w:r w:rsidRPr="00DB456A">
        <w:rPr>
          <w:rFonts w:ascii="Times New Roman" w:hAnsi="Times New Roman"/>
          <w:bCs/>
          <w:sz w:val="26"/>
          <w:lang w:val="vi-VN"/>
        </w:rPr>
        <w:t xml:space="preserve"> </w:t>
      </w:r>
      <w:r w:rsidRPr="00DB456A">
        <w:rPr>
          <w:rFonts w:ascii="Times New Roman" w:hAnsi="Times New Roman"/>
          <w:b/>
          <w:sz w:val="26"/>
          <w:lang w:val="de-DE"/>
        </w:rPr>
        <w:tab/>
        <w:t xml:space="preserve">              Ngày thi:</w:t>
      </w:r>
      <w:r w:rsidRPr="00DB456A">
        <w:rPr>
          <w:rFonts w:ascii="Times New Roman" w:hAnsi="Times New Roman"/>
          <w:b/>
          <w:sz w:val="26"/>
          <w:lang w:val="vi-VN"/>
        </w:rPr>
        <w:t xml:space="preserve"> </w:t>
      </w:r>
    </w:p>
    <w:bookmarkEnd w:id="2"/>
    <w:p w14:paraId="63E1D71B" w14:textId="77777777" w:rsidR="00DB456A" w:rsidRPr="00DB456A" w:rsidRDefault="00DB456A" w:rsidP="00DB456A">
      <w:pPr>
        <w:spacing w:before="60" w:after="60"/>
        <w:jc w:val="center"/>
        <w:rPr>
          <w:rFonts w:ascii="Times New Roman" w:hAnsi="Times New Roman"/>
          <w:b/>
          <w:lang w:val="de-DE"/>
        </w:rPr>
      </w:pPr>
      <w:r w:rsidRPr="00DB456A">
        <w:rPr>
          <w:rFonts w:ascii="Times New Roman" w:hAnsi="Times New Roman"/>
          <w:b/>
          <w:lang w:val="de-DE"/>
        </w:rPr>
        <w:t xml:space="preserve">---------------------- </w:t>
      </w:r>
    </w:p>
    <w:bookmarkEnd w:id="3"/>
    <w:p w14:paraId="7B9697BC" w14:textId="77777777" w:rsidR="00054043" w:rsidRDefault="00054043" w:rsidP="00054043">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054043" w:rsidRPr="004622E0" w14:paraId="070CC8BC" w14:textId="77777777" w:rsidTr="003A7F5A">
        <w:tc>
          <w:tcPr>
            <w:tcW w:w="851" w:type="dxa"/>
            <w:tcBorders>
              <w:top w:val="single" w:sz="4" w:space="0" w:color="auto"/>
              <w:left w:val="single" w:sz="4" w:space="0" w:color="auto"/>
              <w:bottom w:val="single" w:sz="4" w:space="0" w:color="auto"/>
              <w:right w:val="single" w:sz="4" w:space="0" w:color="auto"/>
            </w:tcBorders>
          </w:tcPr>
          <w:p w14:paraId="5B4810B7" w14:textId="77777777" w:rsidR="00054043" w:rsidRPr="004622E0" w:rsidRDefault="00054043" w:rsidP="003A7F5A">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76B61B69" w14:textId="77777777" w:rsidR="00054043" w:rsidRPr="004622E0" w:rsidRDefault="00054043" w:rsidP="003A7F5A">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434690AB" w14:textId="77777777" w:rsidR="00054043" w:rsidRPr="004622E0" w:rsidRDefault="00054043" w:rsidP="003A7F5A">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28BDFA" w14:textId="77777777" w:rsidR="00054043" w:rsidRPr="004622E0" w:rsidRDefault="00054043" w:rsidP="003A7F5A">
            <w:pPr>
              <w:jc w:val="center"/>
              <w:rPr>
                <w:rFonts w:ascii="Times New Roman" w:hAnsi="Times New Roman"/>
                <w:b/>
                <w:sz w:val="26"/>
                <w:szCs w:val="26"/>
              </w:rPr>
            </w:pPr>
          </w:p>
        </w:tc>
      </w:tr>
      <w:tr w:rsidR="00054043" w:rsidRPr="004622E0" w14:paraId="75BA3132" w14:textId="77777777" w:rsidTr="003A7F5A">
        <w:tc>
          <w:tcPr>
            <w:tcW w:w="851" w:type="dxa"/>
            <w:tcBorders>
              <w:top w:val="single" w:sz="4" w:space="0" w:color="auto"/>
              <w:left w:val="single" w:sz="4" w:space="0" w:color="auto"/>
              <w:bottom w:val="single" w:sz="4" w:space="0" w:color="auto"/>
              <w:right w:val="single" w:sz="4" w:space="0" w:color="auto"/>
            </w:tcBorders>
          </w:tcPr>
          <w:p w14:paraId="107D8E85"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651C8F7E" w14:textId="548A5ADF" w:rsidR="00054043" w:rsidRPr="004622E0" w:rsidRDefault="00B944D6" w:rsidP="003A7F5A">
            <w:pPr>
              <w:rPr>
                <w:rFonts w:ascii="Times New Roman" w:hAnsi="Times New Roman"/>
                <w:sz w:val="26"/>
                <w:szCs w:val="26"/>
              </w:rPr>
            </w:pPr>
            <w:r>
              <w:object w:dxaOrig="6972" w:dyaOrig="4020" w14:anchorId="481B25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201pt" o:ole="">
                  <v:imagedata r:id="rId9" o:title=""/>
                </v:shape>
                <o:OLEObject Type="Embed" ProgID="PBrush" ShapeID="_x0000_i1025" DrawAspect="Content" ObjectID="_1826102384" r:id="rId10"/>
              </w:object>
            </w:r>
          </w:p>
        </w:tc>
        <w:tc>
          <w:tcPr>
            <w:tcW w:w="1134" w:type="dxa"/>
            <w:tcBorders>
              <w:top w:val="single" w:sz="4" w:space="0" w:color="auto"/>
              <w:left w:val="single" w:sz="4" w:space="0" w:color="auto"/>
              <w:bottom w:val="single" w:sz="4" w:space="0" w:color="auto"/>
              <w:right w:val="single" w:sz="4" w:space="0" w:color="auto"/>
            </w:tcBorders>
          </w:tcPr>
          <w:p w14:paraId="3BA58E6E" w14:textId="77777777" w:rsidR="00B944D6" w:rsidRDefault="00B944D6" w:rsidP="003A7F5A">
            <w:pPr>
              <w:jc w:val="center"/>
              <w:rPr>
                <w:rFonts w:ascii="Times New Roman" w:hAnsi="Times New Roman"/>
                <w:sz w:val="26"/>
                <w:szCs w:val="26"/>
              </w:rPr>
            </w:pPr>
          </w:p>
          <w:p w14:paraId="4F46F486" w14:textId="77777777" w:rsidR="00B944D6" w:rsidRDefault="00B944D6" w:rsidP="003A7F5A">
            <w:pPr>
              <w:jc w:val="center"/>
              <w:rPr>
                <w:rFonts w:ascii="Times New Roman" w:hAnsi="Times New Roman"/>
                <w:sz w:val="26"/>
                <w:szCs w:val="26"/>
              </w:rPr>
            </w:pPr>
          </w:p>
          <w:p w14:paraId="08CE6CC4" w14:textId="77777777" w:rsidR="00B944D6" w:rsidRDefault="00B944D6" w:rsidP="003A7F5A">
            <w:pPr>
              <w:jc w:val="center"/>
              <w:rPr>
                <w:rFonts w:ascii="Times New Roman" w:hAnsi="Times New Roman"/>
                <w:sz w:val="26"/>
                <w:szCs w:val="26"/>
              </w:rPr>
            </w:pPr>
          </w:p>
          <w:p w14:paraId="1A40CE07" w14:textId="77777777" w:rsidR="00B944D6" w:rsidRDefault="00B944D6" w:rsidP="003A7F5A">
            <w:pPr>
              <w:jc w:val="center"/>
              <w:rPr>
                <w:rFonts w:ascii="Times New Roman" w:hAnsi="Times New Roman"/>
                <w:sz w:val="26"/>
                <w:szCs w:val="26"/>
              </w:rPr>
            </w:pPr>
          </w:p>
          <w:p w14:paraId="1FE316BC" w14:textId="77777777" w:rsidR="00B944D6" w:rsidRDefault="00B944D6" w:rsidP="003A7F5A">
            <w:pPr>
              <w:jc w:val="center"/>
              <w:rPr>
                <w:rFonts w:ascii="Times New Roman" w:hAnsi="Times New Roman"/>
                <w:sz w:val="26"/>
                <w:szCs w:val="26"/>
              </w:rPr>
            </w:pPr>
          </w:p>
          <w:p w14:paraId="4FE075E9" w14:textId="432C91D3" w:rsidR="00054043" w:rsidRDefault="00B944D6" w:rsidP="003A7F5A">
            <w:pPr>
              <w:jc w:val="center"/>
              <w:rPr>
                <w:rFonts w:ascii="Times New Roman" w:hAnsi="Times New Roman"/>
                <w:sz w:val="26"/>
                <w:szCs w:val="26"/>
              </w:rPr>
            </w:pPr>
            <w:r>
              <w:rPr>
                <w:rFonts w:ascii="Times New Roman" w:hAnsi="Times New Roman"/>
                <w:sz w:val="26"/>
                <w:szCs w:val="26"/>
              </w:rPr>
              <w:t>2,5</w:t>
            </w:r>
          </w:p>
          <w:p w14:paraId="7118548B" w14:textId="77777777" w:rsidR="00054043" w:rsidRPr="004622E0" w:rsidRDefault="00054043" w:rsidP="003A7F5A">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67872384" w14:textId="77777777" w:rsidR="00B944D6" w:rsidRDefault="00B944D6" w:rsidP="003A7F5A">
            <w:pPr>
              <w:jc w:val="center"/>
              <w:rPr>
                <w:rFonts w:ascii="Times New Roman" w:hAnsi="Times New Roman"/>
                <w:sz w:val="26"/>
                <w:szCs w:val="26"/>
              </w:rPr>
            </w:pPr>
          </w:p>
          <w:p w14:paraId="7E4EFAAE" w14:textId="77777777" w:rsidR="00B944D6" w:rsidRDefault="00B944D6" w:rsidP="003A7F5A">
            <w:pPr>
              <w:jc w:val="center"/>
              <w:rPr>
                <w:rFonts w:ascii="Times New Roman" w:hAnsi="Times New Roman"/>
                <w:sz w:val="26"/>
                <w:szCs w:val="26"/>
              </w:rPr>
            </w:pPr>
          </w:p>
          <w:p w14:paraId="44C09052" w14:textId="77777777" w:rsidR="00B944D6" w:rsidRDefault="00B944D6" w:rsidP="003A7F5A">
            <w:pPr>
              <w:jc w:val="center"/>
              <w:rPr>
                <w:rFonts w:ascii="Times New Roman" w:hAnsi="Times New Roman"/>
                <w:sz w:val="26"/>
                <w:szCs w:val="26"/>
              </w:rPr>
            </w:pPr>
          </w:p>
          <w:p w14:paraId="46BFB937" w14:textId="77777777" w:rsidR="00B944D6" w:rsidRDefault="00B944D6" w:rsidP="003A7F5A">
            <w:pPr>
              <w:jc w:val="center"/>
              <w:rPr>
                <w:rFonts w:ascii="Times New Roman" w:hAnsi="Times New Roman"/>
                <w:sz w:val="26"/>
                <w:szCs w:val="26"/>
              </w:rPr>
            </w:pPr>
          </w:p>
          <w:p w14:paraId="69296FFD" w14:textId="44315E47" w:rsidR="00054043" w:rsidRPr="004622E0" w:rsidRDefault="00B944D6" w:rsidP="003A7F5A">
            <w:pPr>
              <w:jc w:val="center"/>
              <w:rPr>
                <w:rFonts w:ascii="Times New Roman" w:hAnsi="Times New Roman"/>
                <w:sz w:val="26"/>
                <w:szCs w:val="26"/>
              </w:rPr>
            </w:pPr>
            <w:r>
              <w:rPr>
                <w:rFonts w:ascii="Times New Roman" w:hAnsi="Times New Roman"/>
                <w:sz w:val="26"/>
                <w:szCs w:val="26"/>
              </w:rPr>
              <w:t>Thiếu hoặc sai một chi tiết trừ 0,5 điểm</w:t>
            </w:r>
          </w:p>
        </w:tc>
      </w:tr>
      <w:tr w:rsidR="00054043" w:rsidRPr="004622E0" w14:paraId="173D2875" w14:textId="77777777" w:rsidTr="003A7F5A">
        <w:tc>
          <w:tcPr>
            <w:tcW w:w="851" w:type="dxa"/>
            <w:tcBorders>
              <w:top w:val="single" w:sz="4" w:space="0" w:color="auto"/>
              <w:left w:val="single" w:sz="4" w:space="0" w:color="auto"/>
              <w:bottom w:val="single" w:sz="4" w:space="0" w:color="auto"/>
              <w:right w:val="single" w:sz="4" w:space="0" w:color="auto"/>
            </w:tcBorders>
          </w:tcPr>
          <w:p w14:paraId="02FE47C6"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t>Câu 2</w:t>
            </w:r>
          </w:p>
        </w:tc>
        <w:tc>
          <w:tcPr>
            <w:tcW w:w="9949" w:type="dxa"/>
            <w:tcBorders>
              <w:top w:val="single" w:sz="4" w:space="0" w:color="auto"/>
              <w:left w:val="single" w:sz="4" w:space="0" w:color="auto"/>
              <w:bottom w:val="single" w:sz="4" w:space="0" w:color="auto"/>
              <w:right w:val="single" w:sz="4" w:space="0" w:color="auto"/>
            </w:tcBorders>
          </w:tcPr>
          <w:p w14:paraId="6330F9D0" w14:textId="77777777" w:rsidR="007E636F" w:rsidRDefault="007E636F" w:rsidP="007E636F">
            <w:pPr>
              <w:rPr>
                <w:rFonts w:ascii="Times New Roman" w:hAnsi="Times New Roman"/>
                <w:szCs w:val="28"/>
              </w:rPr>
            </w:pPr>
            <w:r>
              <w:rPr>
                <w:rFonts w:ascii="Times New Roman" w:hAnsi="Times New Roman"/>
                <w:szCs w:val="28"/>
              </w:rPr>
              <w:t>Trạng thái lái xe ở tốc độ không đổi.</w:t>
            </w:r>
          </w:p>
          <w:p w14:paraId="68EC99F2" w14:textId="77777777" w:rsidR="007E636F" w:rsidRDefault="007E636F" w:rsidP="007E636F">
            <w:pPr>
              <w:rPr>
                <w:rFonts w:ascii="Times New Roman" w:hAnsi="Times New Roman"/>
                <w:szCs w:val="28"/>
              </w:rPr>
            </w:pPr>
            <w:r>
              <w:rPr>
                <w:rFonts w:ascii="Times New Roman" w:hAnsi="Times New Roman"/>
                <w:szCs w:val="28"/>
              </w:rPr>
              <w:t xml:space="preserve">Khi xe chạy ở tốc độ không đổi hoặc chạy dưới điều kiện tải nhẹ, chỉ sử dụng động cơ để quay các bánh xe. </w:t>
            </w:r>
          </w:p>
          <w:p w14:paraId="57DABCA4" w14:textId="77777777" w:rsidR="007E636F" w:rsidRDefault="007E636F" w:rsidP="007E636F">
            <w:pPr>
              <w:rPr>
                <w:rFonts w:ascii="Times New Roman" w:hAnsi="Times New Roman"/>
                <w:szCs w:val="28"/>
              </w:rPr>
            </w:pPr>
            <w:r>
              <w:rPr>
                <w:rFonts w:ascii="Times New Roman" w:hAnsi="Times New Roman"/>
                <w:szCs w:val="28"/>
              </w:rPr>
              <w:t>Công suất động cơ truyền tới thiết bị chia công suất (bộ truyền hành tinh) được chia thành lực dẫn động trực tiếp bánh xe và vận hành MG1 để phát điện</w:t>
            </w:r>
            <w:r>
              <w:rPr>
                <w:rFonts w:ascii="Times New Roman" w:hAnsi="Times New Roman"/>
                <w:szCs w:val="28"/>
              </w:rPr>
              <w:tab/>
            </w:r>
          </w:p>
          <w:p w14:paraId="7D85DC35" w14:textId="77777777" w:rsidR="00054043" w:rsidRDefault="007E636F" w:rsidP="007E636F">
            <w:pPr>
              <w:jc w:val="both"/>
              <w:rPr>
                <w:rFonts w:ascii="Times New Roman" w:hAnsi="Times New Roman"/>
                <w:szCs w:val="28"/>
              </w:rPr>
            </w:pPr>
            <w:r>
              <w:rPr>
                <w:rFonts w:ascii="Times New Roman" w:hAnsi="Times New Roman"/>
                <w:szCs w:val="28"/>
              </w:rPr>
              <w:lastRenderedPageBreak/>
              <w:t>Bộ đổi điện sử dụng dòng điện tạo ra bởi MG1 để vận hành MG2 và bổ sung cho công suất động cơ</w:t>
            </w:r>
          </w:p>
          <w:p w14:paraId="1ABAFEB6" w14:textId="1E7F63D3" w:rsidR="007E636F" w:rsidRPr="00B547EE" w:rsidRDefault="007E636F" w:rsidP="007E636F">
            <w:pPr>
              <w:jc w:val="both"/>
              <w:rPr>
                <w:rFonts w:ascii="Times New Roman" w:hAnsi="Times New Roman"/>
                <w:i/>
                <w:iCs/>
                <w:sz w:val="26"/>
                <w:szCs w:val="26"/>
              </w:rPr>
            </w:pPr>
            <w:r>
              <w:rPr>
                <w:noProof/>
              </w:rPr>
              <w:drawing>
                <wp:inline distT="0" distB="0" distL="0" distR="0" wp14:anchorId="182560BC" wp14:editId="6CFCBFEC">
                  <wp:extent cx="4806950" cy="2043430"/>
                  <wp:effectExtent l="0" t="0" r="0" b="0"/>
                  <wp:docPr id="28688" name="Picture 28688"/>
                  <wp:cNvGraphicFramePr/>
                  <a:graphic xmlns:a="http://schemas.openxmlformats.org/drawingml/2006/main">
                    <a:graphicData uri="http://schemas.openxmlformats.org/drawingml/2006/picture">
                      <pic:pic xmlns:pic="http://schemas.openxmlformats.org/drawingml/2006/picture">
                        <pic:nvPicPr>
                          <pic:cNvPr id="28688" name="Picture 28688"/>
                          <pic:cNvPicPr/>
                        </pic:nvPicPr>
                        <pic:blipFill>
                          <a:blip r:embed="rId11">
                            <a:extLst>
                              <a:ext uri="{BEBA8EAE-BF5A-486C-A8C5-ECC9F3942E4B}">
                                <a14:imgProps xmlns:a14="http://schemas.microsoft.com/office/drawing/2010/main">
                                  <a14:imgLayer r:embed="rId12">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06950" cy="2043430"/>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tcPr>
          <w:p w14:paraId="12CA3A6D" w14:textId="77777777" w:rsidR="00054043" w:rsidRDefault="00054043" w:rsidP="003A7F5A">
            <w:pPr>
              <w:rPr>
                <w:rFonts w:ascii="Times New Roman" w:hAnsi="Times New Roman"/>
                <w:sz w:val="26"/>
                <w:szCs w:val="26"/>
              </w:rPr>
            </w:pPr>
          </w:p>
          <w:p w14:paraId="733024D0" w14:textId="01402EBF" w:rsidR="00054043" w:rsidRDefault="00054043" w:rsidP="003A7F5A">
            <w:pPr>
              <w:rPr>
                <w:rFonts w:ascii="Times New Roman" w:hAnsi="Times New Roman"/>
                <w:sz w:val="26"/>
                <w:szCs w:val="26"/>
              </w:rPr>
            </w:pPr>
          </w:p>
          <w:p w14:paraId="164E1095" w14:textId="4BDEEAA3" w:rsidR="00B944D6" w:rsidRDefault="00B944D6" w:rsidP="003A7F5A">
            <w:pPr>
              <w:rPr>
                <w:rFonts w:ascii="Times New Roman" w:hAnsi="Times New Roman"/>
                <w:sz w:val="26"/>
                <w:szCs w:val="26"/>
              </w:rPr>
            </w:pPr>
          </w:p>
          <w:p w14:paraId="41DC51A2" w14:textId="3C3490EA" w:rsidR="00B944D6" w:rsidRDefault="00B944D6" w:rsidP="003A7F5A">
            <w:pPr>
              <w:rPr>
                <w:rFonts w:ascii="Times New Roman" w:hAnsi="Times New Roman"/>
                <w:sz w:val="26"/>
                <w:szCs w:val="26"/>
              </w:rPr>
            </w:pPr>
          </w:p>
          <w:p w14:paraId="47A82B69" w14:textId="19964326" w:rsidR="00B944D6" w:rsidRDefault="00B944D6" w:rsidP="003A7F5A">
            <w:pPr>
              <w:rPr>
                <w:rFonts w:ascii="Times New Roman" w:hAnsi="Times New Roman"/>
                <w:sz w:val="26"/>
                <w:szCs w:val="26"/>
              </w:rPr>
            </w:pPr>
          </w:p>
          <w:p w14:paraId="349AC0C7" w14:textId="2FE26012" w:rsidR="00B944D6" w:rsidRDefault="00B944D6" w:rsidP="003A7F5A">
            <w:pPr>
              <w:rPr>
                <w:rFonts w:ascii="Times New Roman" w:hAnsi="Times New Roman"/>
                <w:sz w:val="26"/>
                <w:szCs w:val="26"/>
              </w:rPr>
            </w:pPr>
          </w:p>
          <w:p w14:paraId="1A8C5AD9" w14:textId="77777777" w:rsidR="00B944D6" w:rsidRDefault="00B944D6" w:rsidP="003A7F5A">
            <w:pPr>
              <w:rPr>
                <w:rFonts w:ascii="Times New Roman" w:hAnsi="Times New Roman"/>
                <w:sz w:val="26"/>
                <w:szCs w:val="26"/>
              </w:rPr>
            </w:pPr>
          </w:p>
          <w:p w14:paraId="190128C4" w14:textId="77777777" w:rsidR="00054043" w:rsidRDefault="00054043" w:rsidP="003A7F5A">
            <w:pPr>
              <w:jc w:val="center"/>
              <w:rPr>
                <w:rFonts w:ascii="Times New Roman" w:hAnsi="Times New Roman"/>
                <w:sz w:val="26"/>
                <w:szCs w:val="26"/>
              </w:rPr>
            </w:pPr>
            <w:r>
              <w:rPr>
                <w:rFonts w:ascii="Times New Roman" w:hAnsi="Times New Roman"/>
                <w:sz w:val="26"/>
                <w:szCs w:val="26"/>
              </w:rPr>
              <w:t>0,5</w:t>
            </w:r>
          </w:p>
          <w:p w14:paraId="5C859B94" w14:textId="77777777" w:rsidR="00054043" w:rsidRDefault="00054043" w:rsidP="003A7F5A">
            <w:pPr>
              <w:rPr>
                <w:rFonts w:ascii="Times New Roman" w:hAnsi="Times New Roman"/>
                <w:sz w:val="26"/>
                <w:szCs w:val="26"/>
              </w:rPr>
            </w:pPr>
          </w:p>
          <w:p w14:paraId="0CAE5556" w14:textId="77777777" w:rsidR="00054043" w:rsidRDefault="00054043" w:rsidP="003A7F5A">
            <w:pPr>
              <w:rPr>
                <w:rFonts w:ascii="Times New Roman" w:hAnsi="Times New Roman"/>
                <w:sz w:val="26"/>
                <w:szCs w:val="26"/>
              </w:rPr>
            </w:pPr>
          </w:p>
          <w:p w14:paraId="0BEB8518" w14:textId="77777777" w:rsidR="00054043" w:rsidRDefault="00054043" w:rsidP="00B944D6">
            <w:pPr>
              <w:rPr>
                <w:rFonts w:ascii="Times New Roman" w:hAnsi="Times New Roman"/>
                <w:sz w:val="26"/>
                <w:szCs w:val="26"/>
              </w:rPr>
            </w:pPr>
          </w:p>
          <w:p w14:paraId="655DAAC1" w14:textId="77777777" w:rsidR="00054043" w:rsidRDefault="00054043" w:rsidP="003A7F5A">
            <w:pPr>
              <w:jc w:val="center"/>
              <w:rPr>
                <w:rFonts w:ascii="Times New Roman" w:hAnsi="Times New Roman"/>
                <w:sz w:val="26"/>
                <w:szCs w:val="26"/>
              </w:rPr>
            </w:pPr>
          </w:p>
          <w:p w14:paraId="556CA16D" w14:textId="67C42494" w:rsidR="00054043" w:rsidRDefault="00B944D6" w:rsidP="003A7F5A">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4379C157" w14:textId="77777777" w:rsidR="00054043" w:rsidRDefault="00054043" w:rsidP="003A7F5A">
            <w:pPr>
              <w:jc w:val="center"/>
              <w:rPr>
                <w:rFonts w:ascii="Times New Roman" w:hAnsi="Times New Roman"/>
                <w:sz w:val="26"/>
                <w:szCs w:val="26"/>
              </w:rPr>
            </w:pPr>
          </w:p>
          <w:p w14:paraId="30FB1247" w14:textId="77777777" w:rsidR="00054043" w:rsidRDefault="00054043" w:rsidP="003A7F5A">
            <w:pPr>
              <w:jc w:val="center"/>
              <w:rPr>
                <w:rFonts w:ascii="Times New Roman" w:hAnsi="Times New Roman"/>
                <w:sz w:val="26"/>
                <w:szCs w:val="26"/>
              </w:rPr>
            </w:pPr>
          </w:p>
          <w:p w14:paraId="2AF9084F" w14:textId="77777777" w:rsidR="00054043" w:rsidRDefault="00054043" w:rsidP="003A7F5A">
            <w:pPr>
              <w:rPr>
                <w:rFonts w:ascii="Times New Roman" w:hAnsi="Times New Roman"/>
                <w:sz w:val="26"/>
                <w:szCs w:val="26"/>
              </w:rPr>
            </w:pPr>
          </w:p>
          <w:p w14:paraId="2EC0825C" w14:textId="422E31FA" w:rsidR="00054043" w:rsidRDefault="00B944D6" w:rsidP="003A7F5A">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2A55DE16" w14:textId="77777777" w:rsidR="00054043" w:rsidRDefault="00054043" w:rsidP="003A7F5A">
            <w:pPr>
              <w:jc w:val="center"/>
              <w:rPr>
                <w:rFonts w:ascii="Times New Roman" w:hAnsi="Times New Roman"/>
                <w:sz w:val="26"/>
                <w:szCs w:val="26"/>
              </w:rPr>
            </w:pPr>
          </w:p>
          <w:p w14:paraId="3B35C397" w14:textId="77777777" w:rsidR="00054043" w:rsidRDefault="00054043" w:rsidP="003A7F5A">
            <w:pPr>
              <w:rPr>
                <w:rFonts w:ascii="Times New Roman" w:hAnsi="Times New Roman"/>
                <w:sz w:val="26"/>
                <w:szCs w:val="26"/>
              </w:rPr>
            </w:pPr>
          </w:p>
          <w:p w14:paraId="189D4A48" w14:textId="19EF697F" w:rsidR="00054043" w:rsidRPr="004622E0" w:rsidRDefault="00054043" w:rsidP="00B944D6">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213649D6" w14:textId="77777777" w:rsidR="00054043" w:rsidRDefault="00054043" w:rsidP="003A7F5A">
            <w:pPr>
              <w:jc w:val="center"/>
              <w:rPr>
                <w:rFonts w:ascii="Times New Roman" w:hAnsi="Times New Roman"/>
                <w:sz w:val="26"/>
                <w:szCs w:val="26"/>
              </w:rPr>
            </w:pPr>
          </w:p>
          <w:p w14:paraId="41C14DFC" w14:textId="77777777" w:rsidR="00B944D6" w:rsidRDefault="00B944D6" w:rsidP="003A7F5A">
            <w:pPr>
              <w:jc w:val="center"/>
              <w:rPr>
                <w:rFonts w:ascii="Times New Roman" w:hAnsi="Times New Roman"/>
                <w:sz w:val="26"/>
                <w:szCs w:val="26"/>
              </w:rPr>
            </w:pPr>
          </w:p>
          <w:p w14:paraId="49DB4098" w14:textId="77777777" w:rsidR="00B944D6" w:rsidRDefault="00B944D6" w:rsidP="003A7F5A">
            <w:pPr>
              <w:jc w:val="center"/>
              <w:rPr>
                <w:rFonts w:ascii="Times New Roman" w:hAnsi="Times New Roman"/>
                <w:sz w:val="26"/>
                <w:szCs w:val="26"/>
              </w:rPr>
            </w:pPr>
          </w:p>
          <w:p w14:paraId="5B23BB71" w14:textId="77777777" w:rsidR="00B944D6" w:rsidRDefault="00B944D6" w:rsidP="003A7F5A">
            <w:pPr>
              <w:jc w:val="center"/>
              <w:rPr>
                <w:rFonts w:ascii="Times New Roman" w:hAnsi="Times New Roman"/>
                <w:sz w:val="26"/>
                <w:szCs w:val="26"/>
              </w:rPr>
            </w:pPr>
          </w:p>
          <w:p w14:paraId="561DF3E1" w14:textId="77777777" w:rsidR="00B944D6" w:rsidRDefault="00B944D6" w:rsidP="003A7F5A">
            <w:pPr>
              <w:jc w:val="center"/>
              <w:rPr>
                <w:rFonts w:ascii="Times New Roman" w:hAnsi="Times New Roman"/>
                <w:sz w:val="26"/>
                <w:szCs w:val="26"/>
              </w:rPr>
            </w:pPr>
          </w:p>
          <w:p w14:paraId="6B61B8BA" w14:textId="77777777" w:rsidR="00B944D6" w:rsidRDefault="00B944D6" w:rsidP="003A7F5A">
            <w:pPr>
              <w:jc w:val="center"/>
              <w:rPr>
                <w:rFonts w:ascii="Times New Roman" w:hAnsi="Times New Roman"/>
                <w:sz w:val="26"/>
                <w:szCs w:val="26"/>
              </w:rPr>
            </w:pPr>
          </w:p>
          <w:p w14:paraId="470AF48A" w14:textId="77777777" w:rsidR="00B944D6" w:rsidRDefault="00B944D6" w:rsidP="003A7F5A">
            <w:pPr>
              <w:jc w:val="center"/>
              <w:rPr>
                <w:rFonts w:ascii="Times New Roman" w:hAnsi="Times New Roman"/>
                <w:sz w:val="26"/>
                <w:szCs w:val="26"/>
              </w:rPr>
            </w:pPr>
          </w:p>
          <w:p w14:paraId="589DF2D8" w14:textId="77777777" w:rsidR="00B944D6" w:rsidRDefault="00B944D6" w:rsidP="003A7F5A">
            <w:pPr>
              <w:jc w:val="center"/>
              <w:rPr>
                <w:rFonts w:ascii="Times New Roman" w:hAnsi="Times New Roman"/>
                <w:sz w:val="26"/>
                <w:szCs w:val="26"/>
              </w:rPr>
            </w:pPr>
          </w:p>
          <w:p w14:paraId="7290B3AF" w14:textId="77777777" w:rsidR="00B944D6" w:rsidRDefault="00B944D6" w:rsidP="003A7F5A">
            <w:pPr>
              <w:jc w:val="center"/>
              <w:rPr>
                <w:rFonts w:ascii="Times New Roman" w:hAnsi="Times New Roman"/>
                <w:sz w:val="26"/>
                <w:szCs w:val="26"/>
              </w:rPr>
            </w:pPr>
          </w:p>
          <w:p w14:paraId="1B17B87F" w14:textId="77777777" w:rsidR="00B944D6" w:rsidRDefault="00B944D6" w:rsidP="003A7F5A">
            <w:pPr>
              <w:jc w:val="center"/>
              <w:rPr>
                <w:rFonts w:ascii="Times New Roman" w:hAnsi="Times New Roman"/>
                <w:sz w:val="26"/>
                <w:szCs w:val="26"/>
              </w:rPr>
            </w:pPr>
          </w:p>
          <w:p w14:paraId="57696360" w14:textId="77777777" w:rsidR="00B944D6" w:rsidRDefault="00B944D6" w:rsidP="003A7F5A">
            <w:pPr>
              <w:jc w:val="center"/>
              <w:rPr>
                <w:rFonts w:ascii="Times New Roman" w:hAnsi="Times New Roman"/>
                <w:sz w:val="26"/>
                <w:szCs w:val="26"/>
              </w:rPr>
            </w:pPr>
            <w:r>
              <w:rPr>
                <w:rFonts w:ascii="Times New Roman" w:hAnsi="Times New Roman"/>
                <w:sz w:val="26"/>
                <w:szCs w:val="26"/>
              </w:rPr>
              <w:t xml:space="preserve">Mỗi hình đúng </w:t>
            </w:r>
            <w:r w:rsidR="009668EE">
              <w:rPr>
                <w:rFonts w:ascii="Times New Roman" w:hAnsi="Times New Roman"/>
                <w:sz w:val="26"/>
                <w:szCs w:val="26"/>
              </w:rPr>
              <w:t>1</w:t>
            </w:r>
            <w:r>
              <w:rPr>
                <w:rFonts w:ascii="Times New Roman" w:hAnsi="Times New Roman"/>
                <w:sz w:val="26"/>
                <w:szCs w:val="26"/>
              </w:rPr>
              <w:t>,</w:t>
            </w:r>
            <w:r w:rsidR="009668EE">
              <w:rPr>
                <w:rFonts w:ascii="Times New Roman" w:hAnsi="Times New Roman"/>
                <w:sz w:val="26"/>
                <w:szCs w:val="26"/>
              </w:rPr>
              <w:t>0</w:t>
            </w:r>
            <w:r>
              <w:rPr>
                <w:rFonts w:ascii="Times New Roman" w:hAnsi="Times New Roman"/>
                <w:sz w:val="26"/>
                <w:szCs w:val="26"/>
              </w:rPr>
              <w:t xml:space="preserve"> điểm</w:t>
            </w:r>
          </w:p>
          <w:p w14:paraId="65375823" w14:textId="7C5F4794" w:rsidR="009668EE" w:rsidRPr="004622E0" w:rsidRDefault="009668EE" w:rsidP="003A7F5A">
            <w:pPr>
              <w:jc w:val="center"/>
              <w:rPr>
                <w:rFonts w:ascii="Times New Roman" w:hAnsi="Times New Roman"/>
                <w:sz w:val="26"/>
                <w:szCs w:val="26"/>
              </w:rPr>
            </w:pPr>
            <w:r>
              <w:rPr>
                <w:rFonts w:ascii="Times New Roman" w:hAnsi="Times New Roman"/>
                <w:sz w:val="26"/>
                <w:szCs w:val="26"/>
              </w:rPr>
              <w:t>Mỗi chi tiết sai trừ 0,25 điểm</w:t>
            </w:r>
          </w:p>
        </w:tc>
      </w:tr>
      <w:tr w:rsidR="00054043" w:rsidRPr="004622E0" w14:paraId="00E6F82C" w14:textId="77777777" w:rsidTr="003A7F5A">
        <w:tc>
          <w:tcPr>
            <w:tcW w:w="851" w:type="dxa"/>
            <w:tcBorders>
              <w:top w:val="single" w:sz="4" w:space="0" w:color="auto"/>
              <w:left w:val="single" w:sz="4" w:space="0" w:color="auto"/>
              <w:bottom w:val="single" w:sz="4" w:space="0" w:color="auto"/>
              <w:right w:val="single" w:sz="4" w:space="0" w:color="auto"/>
            </w:tcBorders>
            <w:vAlign w:val="center"/>
          </w:tcPr>
          <w:p w14:paraId="2045E001"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lastRenderedPageBreak/>
              <w:t>Câu 3</w:t>
            </w:r>
          </w:p>
        </w:tc>
        <w:tc>
          <w:tcPr>
            <w:tcW w:w="9949" w:type="dxa"/>
            <w:tcBorders>
              <w:top w:val="single" w:sz="4" w:space="0" w:color="auto"/>
              <w:left w:val="single" w:sz="4" w:space="0" w:color="auto"/>
              <w:bottom w:val="single" w:sz="4" w:space="0" w:color="auto"/>
              <w:right w:val="single" w:sz="4" w:space="0" w:color="auto"/>
            </w:tcBorders>
          </w:tcPr>
          <w:p w14:paraId="2EF5A29D" w14:textId="77777777" w:rsidR="003D151C" w:rsidRDefault="003D151C" w:rsidP="003D151C">
            <w:pPr>
              <w:rPr>
                <w:rFonts w:ascii="Times New Roman" w:hAnsi="Times New Roman"/>
                <w:szCs w:val="28"/>
              </w:rPr>
            </w:pPr>
            <w:r>
              <w:rPr>
                <w:rFonts w:ascii="Times New Roman" w:hAnsi="Times New Roman"/>
                <w:szCs w:val="28"/>
              </w:rPr>
              <w:t>Các loại ô tô điện hiện nay gồm có BEV; HEV; PHEV; FCEV</w:t>
            </w:r>
          </w:p>
          <w:p w14:paraId="730FF590" w14:textId="6FAD4D32" w:rsidR="003D151C" w:rsidRDefault="003D151C" w:rsidP="003D151C">
            <w:pPr>
              <w:rPr>
                <w:rFonts w:ascii="Times New Roman" w:hAnsi="Times New Roman"/>
                <w:szCs w:val="28"/>
              </w:rPr>
            </w:pPr>
            <w:r>
              <w:rPr>
                <w:rFonts w:ascii="Times New Roman" w:hAnsi="Times New Roman"/>
                <w:szCs w:val="28"/>
              </w:rPr>
              <w:t>1. BEV (Battery Electric Vehicle) – Xe điện chạy pin: BEV là những chiếc xe không sử dụng động cơ đốt trong (ICE) hoặc nhiên liệu hóa thạch. Thay vào đó, chúng được trang bị một hoặc nhiều động cơ điện, sử dụng năng lượng từ các pin lithium-ion để vận hành. Khi người lái nhấn ga, năng lượng từ pin sẽ được chuyển đến động cơ điện, tạo ra lực kéo để di chuyển xe.</w:t>
            </w:r>
          </w:p>
          <w:p w14:paraId="7FB8213C" w14:textId="77777777" w:rsidR="003D151C" w:rsidRDefault="003D151C" w:rsidP="003D151C">
            <w:pPr>
              <w:rPr>
                <w:rFonts w:ascii="Times New Roman" w:hAnsi="Times New Roman"/>
                <w:szCs w:val="28"/>
              </w:rPr>
            </w:pPr>
            <w:r>
              <w:rPr>
                <w:rFonts w:ascii="Times New Roman" w:hAnsi="Times New Roman"/>
                <w:szCs w:val="28"/>
              </w:rPr>
              <w:t>Ưu điểm:</w:t>
            </w:r>
          </w:p>
          <w:p w14:paraId="55E001F7" w14:textId="77777777" w:rsidR="003D151C" w:rsidRDefault="003D151C" w:rsidP="003D151C">
            <w:pPr>
              <w:rPr>
                <w:rFonts w:ascii="Times New Roman" w:hAnsi="Times New Roman"/>
                <w:szCs w:val="28"/>
              </w:rPr>
            </w:pPr>
            <w:r>
              <w:rPr>
                <w:rFonts w:ascii="Times New Roman" w:hAnsi="Times New Roman"/>
                <w:szCs w:val="28"/>
              </w:rPr>
              <w:t>Không phát thải: Không thải ra khí thải gây ô nhiễm môi trường (CO2, NOx, SOx…).</w:t>
            </w:r>
          </w:p>
          <w:p w14:paraId="0DB854A6" w14:textId="77777777" w:rsidR="003D151C" w:rsidRDefault="003D151C" w:rsidP="003D151C">
            <w:pPr>
              <w:rPr>
                <w:rFonts w:ascii="Times New Roman" w:hAnsi="Times New Roman"/>
                <w:szCs w:val="28"/>
              </w:rPr>
            </w:pPr>
            <w:r>
              <w:rPr>
                <w:rFonts w:ascii="Times New Roman" w:hAnsi="Times New Roman"/>
                <w:szCs w:val="28"/>
              </w:rPr>
              <w:t>Chi phí vận hành thấp: Chi phí “nhiên liệu” (điện) thường thấp hơn so với xăng/dầu. Ít bộ phận chuyển động hơn nên chi phí bảo dưỡng cũng thấp hơn.</w:t>
            </w:r>
          </w:p>
          <w:p w14:paraId="739417B4" w14:textId="77777777" w:rsidR="003D151C" w:rsidRDefault="003D151C" w:rsidP="003D151C">
            <w:pPr>
              <w:rPr>
                <w:rFonts w:ascii="Times New Roman" w:hAnsi="Times New Roman"/>
                <w:szCs w:val="28"/>
              </w:rPr>
            </w:pPr>
            <w:r>
              <w:rPr>
                <w:rFonts w:ascii="Times New Roman" w:hAnsi="Times New Roman"/>
                <w:szCs w:val="28"/>
              </w:rPr>
              <w:t>Hiệu suất cao: Động cơ điện có hiệu suất chuyển đổi năng lượng cao hơn động cơ đốt trong.</w:t>
            </w:r>
          </w:p>
          <w:p w14:paraId="135E4576" w14:textId="77777777" w:rsidR="003D151C" w:rsidRDefault="003D151C" w:rsidP="003D151C">
            <w:pPr>
              <w:rPr>
                <w:rFonts w:ascii="Times New Roman" w:hAnsi="Times New Roman"/>
                <w:szCs w:val="28"/>
              </w:rPr>
            </w:pPr>
            <w:r>
              <w:rPr>
                <w:rFonts w:ascii="Times New Roman" w:hAnsi="Times New Roman"/>
                <w:szCs w:val="28"/>
              </w:rPr>
              <w:t>Vận hành êm ái: Tiếng ồn từ động cơ điện rất nhỏ, mang lại trải nghiệm lái êm ái.</w:t>
            </w:r>
          </w:p>
          <w:p w14:paraId="229B7717" w14:textId="77777777" w:rsidR="003D151C" w:rsidRDefault="003D151C" w:rsidP="003D151C">
            <w:pPr>
              <w:rPr>
                <w:rFonts w:ascii="Times New Roman" w:hAnsi="Times New Roman"/>
                <w:szCs w:val="28"/>
              </w:rPr>
            </w:pPr>
            <w:r>
              <w:rPr>
                <w:rFonts w:ascii="Times New Roman" w:hAnsi="Times New Roman"/>
                <w:szCs w:val="28"/>
              </w:rPr>
              <w:t>Mô-men xoắn tức thời: Động cơ điện cung cấp mô-men xoắn cực đại ngay lập tức, giúp xe tăng tốc nhanh.</w:t>
            </w:r>
          </w:p>
          <w:p w14:paraId="4134822D" w14:textId="77777777" w:rsidR="003D151C" w:rsidRDefault="003D151C" w:rsidP="003D151C">
            <w:pPr>
              <w:rPr>
                <w:rFonts w:ascii="Times New Roman" w:hAnsi="Times New Roman"/>
                <w:szCs w:val="28"/>
              </w:rPr>
            </w:pPr>
            <w:r>
              <w:rPr>
                <w:rFonts w:ascii="Times New Roman" w:hAnsi="Times New Roman"/>
                <w:szCs w:val="28"/>
              </w:rPr>
              <w:t>Nhược điểm:</w:t>
            </w:r>
          </w:p>
          <w:p w14:paraId="1672C381" w14:textId="77777777" w:rsidR="003D151C" w:rsidRDefault="003D151C" w:rsidP="003D151C">
            <w:pPr>
              <w:rPr>
                <w:rFonts w:ascii="Times New Roman" w:hAnsi="Times New Roman"/>
                <w:szCs w:val="28"/>
              </w:rPr>
            </w:pPr>
            <w:r>
              <w:rPr>
                <w:rFonts w:ascii="Times New Roman" w:hAnsi="Times New Roman"/>
                <w:szCs w:val="28"/>
              </w:rPr>
              <w:t>Phạm vi hoạt động hạn chế: Quãng đường di chuyển được sau mỗi lần sạc pin còn hạn chế so với xe xăng/dầu, đặc biệt là trong điều kiện vận hành khắc nghiệt (đường đồi núi, thời tiết lạnh).</w:t>
            </w:r>
          </w:p>
          <w:p w14:paraId="4BC2E675" w14:textId="77777777" w:rsidR="003D151C" w:rsidRDefault="003D151C" w:rsidP="003D151C">
            <w:pPr>
              <w:rPr>
                <w:rFonts w:ascii="Times New Roman" w:hAnsi="Times New Roman"/>
                <w:szCs w:val="28"/>
              </w:rPr>
            </w:pPr>
            <w:r>
              <w:rPr>
                <w:rFonts w:ascii="Times New Roman" w:hAnsi="Times New Roman"/>
                <w:szCs w:val="28"/>
              </w:rPr>
              <w:lastRenderedPageBreak/>
              <w:t>Thời gian sạc pin: Thời gian sạc pin thường lâu hơn so với việc đổ xăng/dầu, tùy thuộc vào loại sạc và dung lượng pin.</w:t>
            </w:r>
          </w:p>
          <w:p w14:paraId="0F0FF1FF" w14:textId="77777777" w:rsidR="003D151C" w:rsidRDefault="003D151C" w:rsidP="003D151C">
            <w:pPr>
              <w:rPr>
                <w:rFonts w:ascii="Times New Roman" w:hAnsi="Times New Roman"/>
                <w:szCs w:val="28"/>
              </w:rPr>
            </w:pPr>
            <w:r>
              <w:rPr>
                <w:rFonts w:ascii="Times New Roman" w:hAnsi="Times New Roman"/>
                <w:szCs w:val="28"/>
              </w:rPr>
              <w:t>Hạ tầng sạc: Mạng lưới trạm sạc công cộng chưa phát triển rộng khắp ở một số khu vực.</w:t>
            </w:r>
          </w:p>
          <w:p w14:paraId="71C36ECB" w14:textId="77777777" w:rsidR="003D151C" w:rsidRDefault="003D151C" w:rsidP="003D151C">
            <w:pPr>
              <w:rPr>
                <w:rFonts w:ascii="Times New Roman" w:hAnsi="Times New Roman"/>
                <w:szCs w:val="28"/>
              </w:rPr>
            </w:pPr>
            <w:r>
              <w:rPr>
                <w:rFonts w:ascii="Times New Roman" w:hAnsi="Times New Roman"/>
                <w:szCs w:val="28"/>
              </w:rPr>
              <w:t>Giá thành pin: Chi phí sản xuất pin còn cao, ảnh hưởng đến giá thành xe.</w:t>
            </w:r>
          </w:p>
          <w:p w14:paraId="717E538F" w14:textId="77777777" w:rsidR="003D151C" w:rsidRDefault="003D151C" w:rsidP="003D151C">
            <w:pPr>
              <w:rPr>
                <w:rFonts w:ascii="Times New Roman" w:hAnsi="Times New Roman"/>
                <w:szCs w:val="28"/>
              </w:rPr>
            </w:pPr>
            <w:r>
              <w:rPr>
                <w:rFonts w:ascii="Times New Roman" w:hAnsi="Times New Roman"/>
                <w:szCs w:val="28"/>
              </w:rPr>
              <w:t>Ví dụ: VinFast VF e34, VinFast VF 8, Tesla Model 3, Tesla Model Y, Hyundai Kona Electric, Kia EV6, Nissan Leaf.</w:t>
            </w:r>
          </w:p>
          <w:p w14:paraId="5EE0509A" w14:textId="0B4C9E2D" w:rsidR="003D151C" w:rsidRDefault="003D151C" w:rsidP="003D151C">
            <w:pPr>
              <w:rPr>
                <w:rFonts w:ascii="Times New Roman" w:hAnsi="Times New Roman"/>
                <w:szCs w:val="28"/>
              </w:rPr>
            </w:pPr>
            <w:r>
              <w:rPr>
                <w:rFonts w:ascii="Times New Roman" w:hAnsi="Times New Roman"/>
                <w:szCs w:val="28"/>
              </w:rPr>
              <w:t>2. HEV (Hybrid Electric Vehicle) – Xe hybrid (lai điện): Xe hybrid, hay còn gọi là Hybrid Electric Vehicles (HEVs), là loại xe kết hợp giữa động cơ đốt trong và động cơ điện. Công nghệ này cho phép xe hoạt động bằng cả xăng và điện, mang lại nhiều lợi ích về tiết kiệm nhiên liệu và giảm khí thải.</w:t>
            </w:r>
          </w:p>
          <w:p w14:paraId="1ABC3E55" w14:textId="77777777" w:rsidR="003D151C" w:rsidRDefault="003D151C" w:rsidP="003D151C">
            <w:pPr>
              <w:rPr>
                <w:rFonts w:ascii="Times New Roman" w:hAnsi="Times New Roman"/>
                <w:szCs w:val="28"/>
              </w:rPr>
            </w:pPr>
            <w:r>
              <w:rPr>
                <w:rFonts w:ascii="Times New Roman" w:hAnsi="Times New Roman"/>
                <w:szCs w:val="28"/>
              </w:rPr>
              <w:t>Ưu điểm:</w:t>
            </w:r>
          </w:p>
          <w:p w14:paraId="42B01081" w14:textId="77777777" w:rsidR="003D151C" w:rsidRDefault="003D151C" w:rsidP="003D151C">
            <w:pPr>
              <w:rPr>
                <w:rFonts w:ascii="Times New Roman" w:hAnsi="Times New Roman"/>
                <w:szCs w:val="28"/>
              </w:rPr>
            </w:pPr>
            <w:r>
              <w:rPr>
                <w:rFonts w:ascii="Times New Roman" w:hAnsi="Times New Roman"/>
                <w:szCs w:val="28"/>
              </w:rPr>
              <w:t>Tiết kiệm nhiên liệu: Tiêu thụ nhiên liệu thấp hơn so với xe chỉ sử dụng động cơ đốt trong.</w:t>
            </w:r>
          </w:p>
          <w:p w14:paraId="77760598" w14:textId="77777777" w:rsidR="003D151C" w:rsidRDefault="003D151C" w:rsidP="003D151C">
            <w:pPr>
              <w:rPr>
                <w:rFonts w:ascii="Times New Roman" w:hAnsi="Times New Roman"/>
                <w:szCs w:val="28"/>
              </w:rPr>
            </w:pPr>
            <w:r>
              <w:rPr>
                <w:rFonts w:ascii="Times New Roman" w:hAnsi="Times New Roman"/>
                <w:szCs w:val="28"/>
              </w:rPr>
              <w:t>Giảm ô nhiễm: Lượng khí thải ra môi trường thấp hơn.</w:t>
            </w:r>
          </w:p>
          <w:p w14:paraId="05C1852B" w14:textId="77777777" w:rsidR="003D151C" w:rsidRDefault="003D151C" w:rsidP="003D151C">
            <w:pPr>
              <w:rPr>
                <w:rFonts w:ascii="Times New Roman" w:hAnsi="Times New Roman"/>
                <w:szCs w:val="28"/>
              </w:rPr>
            </w:pPr>
            <w:r>
              <w:rPr>
                <w:rFonts w:ascii="Times New Roman" w:hAnsi="Times New Roman"/>
                <w:szCs w:val="28"/>
              </w:rPr>
              <w:t>Không cần sạc ngoài: Không phụ thuộc vào hạ tầng sạc.</w:t>
            </w:r>
          </w:p>
          <w:p w14:paraId="6C1E7A4A" w14:textId="77777777" w:rsidR="003D151C" w:rsidRDefault="003D151C" w:rsidP="003D151C">
            <w:pPr>
              <w:rPr>
                <w:rFonts w:ascii="Times New Roman" w:hAnsi="Times New Roman"/>
                <w:szCs w:val="28"/>
              </w:rPr>
            </w:pPr>
            <w:r>
              <w:rPr>
                <w:rFonts w:ascii="Times New Roman" w:hAnsi="Times New Roman"/>
                <w:szCs w:val="28"/>
              </w:rPr>
              <w:t>Nhược điểm:</w:t>
            </w:r>
          </w:p>
          <w:p w14:paraId="68466782" w14:textId="77777777" w:rsidR="003D151C" w:rsidRDefault="003D151C" w:rsidP="003D151C">
            <w:pPr>
              <w:rPr>
                <w:rFonts w:ascii="Times New Roman" w:hAnsi="Times New Roman"/>
                <w:szCs w:val="28"/>
              </w:rPr>
            </w:pPr>
            <w:r>
              <w:rPr>
                <w:rFonts w:ascii="Times New Roman" w:hAnsi="Times New Roman"/>
                <w:szCs w:val="28"/>
              </w:rPr>
              <w:t>Hiệu suất vận hành không cao bằng BEV: Khả năng vận hành hoàn toàn bằng điện trong thời gian ngắn, chủ yếu là hỗ trợ cho động cơ đốt trong.</w:t>
            </w:r>
          </w:p>
          <w:p w14:paraId="6FFDE587" w14:textId="77777777" w:rsidR="003D151C" w:rsidRDefault="003D151C" w:rsidP="003D151C">
            <w:pPr>
              <w:rPr>
                <w:rFonts w:ascii="Times New Roman" w:hAnsi="Times New Roman"/>
                <w:szCs w:val="28"/>
              </w:rPr>
            </w:pPr>
            <w:r>
              <w:rPr>
                <w:rFonts w:ascii="Times New Roman" w:hAnsi="Times New Roman"/>
                <w:szCs w:val="28"/>
              </w:rPr>
              <w:t>Vẫn sử dụng nhiên liệu hóa thạch: Vẫn thải ra khí thải, dù ít hơn.</w:t>
            </w:r>
          </w:p>
          <w:p w14:paraId="7A5B5D2E" w14:textId="77777777" w:rsidR="003D151C" w:rsidRDefault="003D151C" w:rsidP="003D151C">
            <w:pPr>
              <w:rPr>
                <w:rFonts w:ascii="Times New Roman" w:hAnsi="Times New Roman"/>
                <w:szCs w:val="28"/>
              </w:rPr>
            </w:pPr>
            <w:r>
              <w:rPr>
                <w:rFonts w:ascii="Times New Roman" w:hAnsi="Times New Roman"/>
                <w:szCs w:val="28"/>
              </w:rPr>
              <w:t>Chi phí bảo dưỡng: Hệ thống phức tạp hơn so với xe chỉ có động cơ đốt trong, có thể làm tăng chi phí bảo dưỡng.</w:t>
            </w:r>
          </w:p>
          <w:p w14:paraId="1E12B8B5" w14:textId="77777777" w:rsidR="003D151C" w:rsidRDefault="003D151C" w:rsidP="003D151C">
            <w:pPr>
              <w:rPr>
                <w:rFonts w:ascii="Times New Roman" w:hAnsi="Times New Roman"/>
                <w:szCs w:val="28"/>
              </w:rPr>
            </w:pPr>
            <w:r>
              <w:rPr>
                <w:rFonts w:ascii="Times New Roman" w:hAnsi="Times New Roman"/>
                <w:szCs w:val="28"/>
              </w:rPr>
              <w:t>Ví dụ: Toyota Corolla Cross Hybrid, Toyota Camry Hybrid, Honda Civic e:HEV, Ford Escape Hybrid.</w:t>
            </w:r>
          </w:p>
          <w:p w14:paraId="18194BBB" w14:textId="328D10A5" w:rsidR="003D151C" w:rsidRDefault="003D151C" w:rsidP="003D151C">
            <w:pPr>
              <w:rPr>
                <w:rFonts w:ascii="Times New Roman" w:hAnsi="Times New Roman"/>
                <w:szCs w:val="28"/>
              </w:rPr>
            </w:pPr>
            <w:r>
              <w:rPr>
                <w:rFonts w:ascii="Times New Roman" w:hAnsi="Times New Roman"/>
                <w:szCs w:val="28"/>
              </w:rPr>
              <w:t>3. PHEV (Plug-in Hybrid Electric Vehicle) – Xe hybrid sạc ngoài: Xe hybrid sạc ngoài, hay còn gọi là Plug-in Hybrid Electric Vehicles (PHEVs), là một loại phương tiện kết hợp giữa động cơ đốt trong và động cơ điện, với khả năng sạc pin từ nguồn điện bên ngoài. Đây là một giải pháp giao thông linh hoạt, tiết kiệm nhiên liệu và giảm khí thải.</w:t>
            </w:r>
          </w:p>
          <w:p w14:paraId="1192E614" w14:textId="77777777" w:rsidR="003D151C" w:rsidRDefault="003D151C" w:rsidP="003D151C">
            <w:pPr>
              <w:rPr>
                <w:rFonts w:ascii="Times New Roman" w:hAnsi="Times New Roman"/>
                <w:szCs w:val="28"/>
              </w:rPr>
            </w:pPr>
            <w:r>
              <w:rPr>
                <w:rFonts w:ascii="Times New Roman" w:hAnsi="Times New Roman"/>
                <w:szCs w:val="28"/>
              </w:rPr>
              <w:t>Ưu điểm:</w:t>
            </w:r>
          </w:p>
          <w:p w14:paraId="4B914889" w14:textId="77777777" w:rsidR="003D151C" w:rsidRDefault="003D151C" w:rsidP="003D151C">
            <w:pPr>
              <w:rPr>
                <w:rFonts w:ascii="Times New Roman" w:hAnsi="Times New Roman"/>
                <w:szCs w:val="28"/>
              </w:rPr>
            </w:pPr>
            <w:r>
              <w:rPr>
                <w:rFonts w:ascii="Times New Roman" w:hAnsi="Times New Roman"/>
                <w:szCs w:val="28"/>
              </w:rPr>
              <w:lastRenderedPageBreak/>
              <w:t>Kết hợp ưu điểm của BEV và HEV: Vừa có khả năng di chuyển hoàn toàn bằng điện trong quãng đường ngắn, vừa có thể di chuyển quãng đường dài nhờ động cơ đốt trong.</w:t>
            </w:r>
          </w:p>
          <w:p w14:paraId="1F987D3F" w14:textId="77777777" w:rsidR="003D151C" w:rsidRDefault="003D151C" w:rsidP="003D151C">
            <w:pPr>
              <w:rPr>
                <w:rFonts w:ascii="Times New Roman" w:hAnsi="Times New Roman"/>
                <w:szCs w:val="28"/>
              </w:rPr>
            </w:pPr>
            <w:r>
              <w:rPr>
                <w:rFonts w:ascii="Times New Roman" w:hAnsi="Times New Roman"/>
                <w:szCs w:val="28"/>
              </w:rPr>
              <w:t>Tiết kiệm nhiên liệu: Tiết kiệm tối đa nhiên liệu nếu di chuyển chủ yếu trong phạm vi hoạt động bằng điện.</w:t>
            </w:r>
          </w:p>
          <w:p w14:paraId="3809ACAF" w14:textId="77777777" w:rsidR="003D151C" w:rsidRDefault="003D151C" w:rsidP="003D151C">
            <w:pPr>
              <w:rPr>
                <w:rFonts w:ascii="Times New Roman" w:hAnsi="Times New Roman"/>
                <w:szCs w:val="28"/>
              </w:rPr>
            </w:pPr>
            <w:r>
              <w:rPr>
                <w:rFonts w:ascii="Times New Roman" w:hAnsi="Times New Roman"/>
                <w:szCs w:val="28"/>
              </w:rPr>
              <w:t>Giảm ô nhiễm: Lượng khí thải thấp hơn so với HEV và xe chỉ sử dụng động cơ đốt trong.</w:t>
            </w:r>
          </w:p>
          <w:p w14:paraId="66328466" w14:textId="77777777" w:rsidR="003D151C" w:rsidRDefault="003D151C" w:rsidP="003D151C">
            <w:pPr>
              <w:rPr>
                <w:rFonts w:ascii="Times New Roman" w:hAnsi="Times New Roman"/>
                <w:szCs w:val="28"/>
              </w:rPr>
            </w:pPr>
            <w:r>
              <w:rPr>
                <w:rFonts w:ascii="Times New Roman" w:hAnsi="Times New Roman"/>
                <w:szCs w:val="28"/>
              </w:rPr>
              <w:t>Nhược điểm:</w:t>
            </w:r>
          </w:p>
          <w:p w14:paraId="3B0E1A31" w14:textId="77777777" w:rsidR="003D151C" w:rsidRDefault="003D151C" w:rsidP="003D151C">
            <w:pPr>
              <w:rPr>
                <w:rFonts w:ascii="Times New Roman" w:hAnsi="Times New Roman"/>
                <w:szCs w:val="28"/>
              </w:rPr>
            </w:pPr>
            <w:r>
              <w:rPr>
                <w:rFonts w:ascii="Times New Roman" w:hAnsi="Times New Roman"/>
                <w:szCs w:val="28"/>
              </w:rPr>
              <w:t>Giá thành cao: Giá thành thường cao hơn HEV do hệ thống phức tạp hơn và pin lớn hơn.</w:t>
            </w:r>
          </w:p>
          <w:p w14:paraId="270F9B2D" w14:textId="77777777" w:rsidR="003D151C" w:rsidRDefault="003D151C" w:rsidP="003D151C">
            <w:pPr>
              <w:rPr>
                <w:rFonts w:ascii="Times New Roman" w:hAnsi="Times New Roman"/>
                <w:szCs w:val="28"/>
              </w:rPr>
            </w:pPr>
            <w:r>
              <w:rPr>
                <w:rFonts w:ascii="Times New Roman" w:hAnsi="Times New Roman"/>
                <w:szCs w:val="28"/>
              </w:rPr>
              <w:t>Hệ thống phức tạp: Cần bảo dưỡng cả động cơ đốt trong và hệ thống điện.</w:t>
            </w:r>
          </w:p>
          <w:p w14:paraId="1CC0CADE" w14:textId="77777777" w:rsidR="003D151C" w:rsidRDefault="003D151C" w:rsidP="003D151C">
            <w:pPr>
              <w:rPr>
                <w:rFonts w:ascii="Times New Roman" w:hAnsi="Times New Roman"/>
                <w:szCs w:val="28"/>
              </w:rPr>
            </w:pPr>
            <w:r>
              <w:rPr>
                <w:rFonts w:ascii="Times New Roman" w:hAnsi="Times New Roman"/>
                <w:szCs w:val="28"/>
              </w:rPr>
              <w:t>Trọng lượng nặng: Pin lớn hơn làm tăng trọng lượng xe.</w:t>
            </w:r>
          </w:p>
          <w:p w14:paraId="2B335EFF" w14:textId="77777777" w:rsidR="003D151C" w:rsidRDefault="003D151C" w:rsidP="003D151C">
            <w:pPr>
              <w:rPr>
                <w:rFonts w:ascii="Times New Roman" w:hAnsi="Times New Roman"/>
                <w:szCs w:val="28"/>
              </w:rPr>
            </w:pPr>
            <w:r>
              <w:rPr>
                <w:rFonts w:ascii="Times New Roman" w:hAnsi="Times New Roman"/>
                <w:szCs w:val="28"/>
              </w:rPr>
              <w:t>Ví dụ: Mitsubishi Outlander PHEV, Volvo XC90 Recharge, BMW 330e, Mercedes-Benz C300e.</w:t>
            </w:r>
          </w:p>
          <w:p w14:paraId="6B575B8D" w14:textId="75EB3447" w:rsidR="003D151C" w:rsidRDefault="003D151C" w:rsidP="003D151C">
            <w:pPr>
              <w:rPr>
                <w:rFonts w:ascii="Times New Roman" w:hAnsi="Times New Roman"/>
                <w:szCs w:val="28"/>
              </w:rPr>
            </w:pPr>
            <w:r>
              <w:rPr>
                <w:rFonts w:ascii="Times New Roman" w:hAnsi="Times New Roman"/>
                <w:szCs w:val="28"/>
              </w:rPr>
              <w:t>4. FCEV (Fuel Cell Electric Vehicle) – Xe điện nhiên liệu Hydro: Xe điện nhiên liệu Hydro, hay còn gọi là Fuel Cell Electric Vehicles (FCEVs), là một loại phương tiện sử dụng pin nhiên liệu để chuyển đổi năng lượng hóa học từ khí hydro thành điện năng. FCEVs được xem là một giải pháp giao thông sạch, không phát thải khí độc hại, chỉ thải ra nước và nhiệt.</w:t>
            </w:r>
          </w:p>
          <w:p w14:paraId="1160318D" w14:textId="77777777" w:rsidR="003D151C" w:rsidRDefault="003D151C" w:rsidP="003D151C">
            <w:pPr>
              <w:rPr>
                <w:rFonts w:ascii="Times New Roman" w:hAnsi="Times New Roman"/>
                <w:szCs w:val="28"/>
              </w:rPr>
            </w:pPr>
            <w:r>
              <w:rPr>
                <w:rFonts w:ascii="Times New Roman" w:hAnsi="Times New Roman"/>
                <w:szCs w:val="28"/>
              </w:rPr>
              <w:t>Ưu điểm:</w:t>
            </w:r>
          </w:p>
          <w:p w14:paraId="3259B57B" w14:textId="77777777" w:rsidR="003D151C" w:rsidRDefault="003D151C" w:rsidP="003D151C">
            <w:pPr>
              <w:rPr>
                <w:rFonts w:ascii="Times New Roman" w:hAnsi="Times New Roman"/>
                <w:szCs w:val="28"/>
              </w:rPr>
            </w:pPr>
            <w:r>
              <w:rPr>
                <w:rFonts w:ascii="Times New Roman" w:hAnsi="Times New Roman"/>
                <w:szCs w:val="28"/>
              </w:rPr>
              <w:t>Không phát thải: Sản phẩm phụ duy nhất là nước.</w:t>
            </w:r>
          </w:p>
          <w:p w14:paraId="3693FF8F" w14:textId="77777777" w:rsidR="003D151C" w:rsidRDefault="003D151C" w:rsidP="003D151C">
            <w:pPr>
              <w:rPr>
                <w:rFonts w:ascii="Times New Roman" w:hAnsi="Times New Roman"/>
                <w:szCs w:val="28"/>
              </w:rPr>
            </w:pPr>
            <w:r>
              <w:rPr>
                <w:rFonts w:ascii="Times New Roman" w:hAnsi="Times New Roman"/>
                <w:szCs w:val="28"/>
              </w:rPr>
              <w:t>Phạm vi hoạt động lớn: Tương đương với xe xăng/dầu.</w:t>
            </w:r>
          </w:p>
          <w:p w14:paraId="66BFDC8D" w14:textId="77777777" w:rsidR="003D151C" w:rsidRDefault="003D151C" w:rsidP="003D151C">
            <w:pPr>
              <w:rPr>
                <w:rFonts w:ascii="Times New Roman" w:hAnsi="Times New Roman"/>
                <w:szCs w:val="28"/>
              </w:rPr>
            </w:pPr>
            <w:r>
              <w:rPr>
                <w:rFonts w:ascii="Times New Roman" w:hAnsi="Times New Roman"/>
                <w:szCs w:val="28"/>
              </w:rPr>
              <w:t>Thời gian nạp nhiên liệu nhanh: Tương đương với việc đổ xăng/dầu.</w:t>
            </w:r>
          </w:p>
          <w:p w14:paraId="697CF1A0" w14:textId="77777777" w:rsidR="003D151C" w:rsidRDefault="003D151C" w:rsidP="003D151C">
            <w:pPr>
              <w:rPr>
                <w:rFonts w:ascii="Times New Roman" w:hAnsi="Times New Roman"/>
                <w:szCs w:val="28"/>
              </w:rPr>
            </w:pPr>
            <w:r>
              <w:rPr>
                <w:rFonts w:ascii="Times New Roman" w:hAnsi="Times New Roman"/>
                <w:szCs w:val="28"/>
              </w:rPr>
              <w:t>Nhược điểm:</w:t>
            </w:r>
          </w:p>
          <w:p w14:paraId="794E703F" w14:textId="77777777" w:rsidR="003D151C" w:rsidRDefault="003D151C" w:rsidP="003D151C">
            <w:pPr>
              <w:rPr>
                <w:rFonts w:ascii="Times New Roman" w:hAnsi="Times New Roman"/>
                <w:szCs w:val="28"/>
              </w:rPr>
            </w:pPr>
            <w:r>
              <w:rPr>
                <w:rFonts w:ascii="Times New Roman" w:hAnsi="Times New Roman"/>
                <w:szCs w:val="28"/>
              </w:rPr>
              <w:t>Công nghệ còn mới: Công nghệ pin nhiên liệu hydro vẫn đang trong giai đoạn phát triển.</w:t>
            </w:r>
          </w:p>
          <w:p w14:paraId="51351B05" w14:textId="77777777" w:rsidR="003D151C" w:rsidRDefault="003D151C" w:rsidP="003D151C">
            <w:pPr>
              <w:rPr>
                <w:rFonts w:ascii="Times New Roman" w:hAnsi="Times New Roman"/>
                <w:szCs w:val="28"/>
              </w:rPr>
            </w:pPr>
            <w:r>
              <w:rPr>
                <w:rFonts w:ascii="Times New Roman" w:hAnsi="Times New Roman"/>
                <w:szCs w:val="28"/>
              </w:rPr>
              <w:t>Giá thành cao: Giá thành xe và chi phí sản xuất hydro còn cao.</w:t>
            </w:r>
          </w:p>
          <w:p w14:paraId="7D5A6BA6" w14:textId="77777777" w:rsidR="003D151C" w:rsidRDefault="003D151C" w:rsidP="003D151C">
            <w:pPr>
              <w:rPr>
                <w:rFonts w:ascii="Times New Roman" w:hAnsi="Times New Roman"/>
                <w:szCs w:val="28"/>
              </w:rPr>
            </w:pPr>
            <w:r>
              <w:rPr>
                <w:rFonts w:ascii="Times New Roman" w:hAnsi="Times New Roman"/>
                <w:szCs w:val="28"/>
              </w:rPr>
              <w:t>Hạ tầng trạm nạp hydro chưa phát triển: Số lượng trạm nạp hydro còn rất hạn chế.</w:t>
            </w:r>
          </w:p>
          <w:p w14:paraId="10E0C189" w14:textId="77777777" w:rsidR="003D151C" w:rsidRDefault="003D151C" w:rsidP="003D151C">
            <w:pPr>
              <w:rPr>
                <w:rFonts w:ascii="Times New Roman" w:hAnsi="Times New Roman"/>
                <w:szCs w:val="28"/>
              </w:rPr>
            </w:pPr>
            <w:r>
              <w:rPr>
                <w:rFonts w:ascii="Times New Roman" w:hAnsi="Times New Roman"/>
                <w:szCs w:val="28"/>
              </w:rPr>
              <w:t>Hiệu suất: Hiệu suất tổng thể từ quá trình sản xuất hydro đến sử dụng trên xe vẫn còn thấp hơn so với BEV.</w:t>
            </w:r>
          </w:p>
          <w:p w14:paraId="196D4C8F" w14:textId="77777777" w:rsidR="003D151C" w:rsidRDefault="003D151C" w:rsidP="003D151C">
            <w:pPr>
              <w:rPr>
                <w:rFonts w:ascii="Times New Roman" w:hAnsi="Times New Roman"/>
                <w:szCs w:val="28"/>
              </w:rPr>
            </w:pPr>
            <w:r>
              <w:rPr>
                <w:rFonts w:ascii="Times New Roman" w:hAnsi="Times New Roman"/>
                <w:szCs w:val="28"/>
              </w:rPr>
              <w:t>Ví dụ: Hyundai Nexo, Toyota Mirai.</w:t>
            </w:r>
          </w:p>
          <w:p w14:paraId="42582A7F" w14:textId="77777777" w:rsidR="00054043" w:rsidRPr="004622E0" w:rsidRDefault="00054043" w:rsidP="003A7F5A">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B632C38" w14:textId="698BB826" w:rsidR="00054043" w:rsidRDefault="007E636F" w:rsidP="007E636F">
            <w:pPr>
              <w:jc w:val="center"/>
              <w:rPr>
                <w:rFonts w:ascii="Times New Roman" w:hAnsi="Times New Roman"/>
                <w:sz w:val="26"/>
                <w:szCs w:val="26"/>
              </w:rPr>
            </w:pPr>
            <w:r>
              <w:rPr>
                <w:rFonts w:ascii="Times New Roman" w:hAnsi="Times New Roman"/>
                <w:sz w:val="26"/>
                <w:szCs w:val="26"/>
              </w:rPr>
              <w:lastRenderedPageBreak/>
              <w:t>0,5</w:t>
            </w:r>
          </w:p>
          <w:p w14:paraId="36A43144" w14:textId="77777777" w:rsidR="00054043" w:rsidRDefault="00054043" w:rsidP="003A7F5A">
            <w:pPr>
              <w:jc w:val="center"/>
              <w:rPr>
                <w:rFonts w:ascii="Times New Roman" w:hAnsi="Times New Roman"/>
                <w:sz w:val="26"/>
                <w:szCs w:val="26"/>
              </w:rPr>
            </w:pPr>
          </w:p>
          <w:p w14:paraId="5402DE23" w14:textId="77777777" w:rsidR="00054043" w:rsidRDefault="00054043" w:rsidP="003A7F5A">
            <w:pPr>
              <w:jc w:val="center"/>
              <w:rPr>
                <w:rFonts w:ascii="Times New Roman" w:hAnsi="Times New Roman"/>
                <w:sz w:val="26"/>
                <w:szCs w:val="26"/>
              </w:rPr>
            </w:pPr>
          </w:p>
          <w:p w14:paraId="0D10B5CA" w14:textId="77777777" w:rsidR="00054043" w:rsidRDefault="00054043" w:rsidP="003A7F5A">
            <w:pPr>
              <w:jc w:val="center"/>
              <w:rPr>
                <w:rFonts w:ascii="Times New Roman" w:hAnsi="Times New Roman"/>
                <w:sz w:val="26"/>
                <w:szCs w:val="26"/>
              </w:rPr>
            </w:pPr>
          </w:p>
          <w:p w14:paraId="551ACE63" w14:textId="20A2C849" w:rsidR="00054043" w:rsidRDefault="00054043" w:rsidP="003A7F5A">
            <w:pPr>
              <w:jc w:val="center"/>
              <w:rPr>
                <w:rFonts w:ascii="Times New Roman" w:hAnsi="Times New Roman"/>
                <w:sz w:val="26"/>
                <w:szCs w:val="26"/>
              </w:rPr>
            </w:pPr>
          </w:p>
          <w:p w14:paraId="1FEA6C37" w14:textId="7F464FB2" w:rsidR="007E636F" w:rsidRDefault="007E636F" w:rsidP="003A7F5A">
            <w:pPr>
              <w:jc w:val="center"/>
              <w:rPr>
                <w:rFonts w:ascii="Times New Roman" w:hAnsi="Times New Roman"/>
                <w:sz w:val="26"/>
                <w:szCs w:val="26"/>
              </w:rPr>
            </w:pPr>
          </w:p>
          <w:p w14:paraId="476C5813" w14:textId="227BA6D9" w:rsidR="007E636F" w:rsidRDefault="007E636F" w:rsidP="003A7F5A">
            <w:pPr>
              <w:jc w:val="center"/>
              <w:rPr>
                <w:rFonts w:ascii="Times New Roman" w:hAnsi="Times New Roman"/>
                <w:sz w:val="26"/>
                <w:szCs w:val="26"/>
              </w:rPr>
            </w:pPr>
          </w:p>
          <w:p w14:paraId="7CBC936B" w14:textId="69705FBD" w:rsidR="007E636F" w:rsidRDefault="007E636F" w:rsidP="003A7F5A">
            <w:pPr>
              <w:jc w:val="center"/>
              <w:rPr>
                <w:rFonts w:ascii="Times New Roman" w:hAnsi="Times New Roman"/>
                <w:sz w:val="26"/>
                <w:szCs w:val="26"/>
              </w:rPr>
            </w:pPr>
          </w:p>
          <w:p w14:paraId="1715B6D8" w14:textId="37144680" w:rsidR="007E636F" w:rsidRDefault="007E636F" w:rsidP="003A7F5A">
            <w:pPr>
              <w:jc w:val="center"/>
              <w:rPr>
                <w:rFonts w:ascii="Times New Roman" w:hAnsi="Times New Roman"/>
                <w:sz w:val="26"/>
                <w:szCs w:val="26"/>
              </w:rPr>
            </w:pPr>
          </w:p>
          <w:p w14:paraId="1FE161A9" w14:textId="246C5CF9" w:rsidR="007E636F" w:rsidRDefault="007E636F" w:rsidP="003A7F5A">
            <w:pPr>
              <w:jc w:val="center"/>
              <w:rPr>
                <w:rFonts w:ascii="Times New Roman" w:hAnsi="Times New Roman"/>
                <w:sz w:val="26"/>
                <w:szCs w:val="26"/>
              </w:rPr>
            </w:pPr>
          </w:p>
          <w:p w14:paraId="6C37885B" w14:textId="29770B56" w:rsidR="007E636F" w:rsidRDefault="007E636F" w:rsidP="003A7F5A">
            <w:pPr>
              <w:jc w:val="center"/>
              <w:rPr>
                <w:rFonts w:ascii="Times New Roman" w:hAnsi="Times New Roman"/>
                <w:sz w:val="26"/>
                <w:szCs w:val="26"/>
              </w:rPr>
            </w:pPr>
          </w:p>
          <w:p w14:paraId="56FABAE2" w14:textId="6BE0455E" w:rsidR="007E636F" w:rsidRDefault="007E636F" w:rsidP="003A7F5A">
            <w:pPr>
              <w:jc w:val="center"/>
              <w:rPr>
                <w:rFonts w:ascii="Times New Roman" w:hAnsi="Times New Roman"/>
                <w:sz w:val="26"/>
                <w:szCs w:val="26"/>
              </w:rPr>
            </w:pPr>
          </w:p>
          <w:p w14:paraId="15D21C1D" w14:textId="388D4CD7" w:rsidR="007E636F" w:rsidRDefault="007E636F" w:rsidP="003A7F5A">
            <w:pPr>
              <w:jc w:val="center"/>
              <w:rPr>
                <w:rFonts w:ascii="Times New Roman" w:hAnsi="Times New Roman"/>
                <w:sz w:val="26"/>
                <w:szCs w:val="26"/>
              </w:rPr>
            </w:pPr>
          </w:p>
          <w:p w14:paraId="1FC9B8D0" w14:textId="18C3BBD6" w:rsidR="007E636F" w:rsidRDefault="007E636F" w:rsidP="003A7F5A">
            <w:pPr>
              <w:jc w:val="center"/>
              <w:rPr>
                <w:rFonts w:ascii="Times New Roman" w:hAnsi="Times New Roman"/>
                <w:sz w:val="26"/>
                <w:szCs w:val="26"/>
              </w:rPr>
            </w:pPr>
          </w:p>
          <w:p w14:paraId="2809C408" w14:textId="19B21EBB" w:rsidR="007E636F" w:rsidRDefault="007E636F" w:rsidP="003A7F5A">
            <w:pPr>
              <w:jc w:val="center"/>
              <w:rPr>
                <w:rFonts w:ascii="Times New Roman" w:hAnsi="Times New Roman"/>
                <w:sz w:val="26"/>
                <w:szCs w:val="26"/>
              </w:rPr>
            </w:pPr>
          </w:p>
          <w:p w14:paraId="6151ABC5" w14:textId="15379B7B" w:rsidR="007E636F" w:rsidRDefault="007E636F" w:rsidP="003A7F5A">
            <w:pPr>
              <w:jc w:val="center"/>
              <w:rPr>
                <w:rFonts w:ascii="Times New Roman" w:hAnsi="Times New Roman"/>
                <w:sz w:val="26"/>
                <w:szCs w:val="26"/>
              </w:rPr>
            </w:pPr>
          </w:p>
          <w:p w14:paraId="11547B47" w14:textId="710A121B" w:rsidR="007E636F" w:rsidRDefault="007E636F" w:rsidP="003A7F5A">
            <w:pPr>
              <w:jc w:val="center"/>
              <w:rPr>
                <w:rFonts w:ascii="Times New Roman" w:hAnsi="Times New Roman"/>
                <w:sz w:val="26"/>
                <w:szCs w:val="26"/>
              </w:rPr>
            </w:pPr>
          </w:p>
          <w:p w14:paraId="2A65824E" w14:textId="1344C4C7" w:rsidR="007E636F" w:rsidRDefault="007E636F" w:rsidP="003A7F5A">
            <w:pPr>
              <w:jc w:val="center"/>
              <w:rPr>
                <w:rFonts w:ascii="Times New Roman" w:hAnsi="Times New Roman"/>
                <w:sz w:val="26"/>
                <w:szCs w:val="26"/>
              </w:rPr>
            </w:pPr>
          </w:p>
          <w:p w14:paraId="503DC2FC" w14:textId="6C6E1C54" w:rsidR="007E636F" w:rsidRDefault="007E636F" w:rsidP="003A7F5A">
            <w:pPr>
              <w:jc w:val="center"/>
              <w:rPr>
                <w:rFonts w:ascii="Times New Roman" w:hAnsi="Times New Roman"/>
                <w:sz w:val="26"/>
                <w:szCs w:val="26"/>
              </w:rPr>
            </w:pPr>
          </w:p>
          <w:p w14:paraId="5741BA1A" w14:textId="0F8D4D64" w:rsidR="007E636F" w:rsidRDefault="007E636F" w:rsidP="003A7F5A">
            <w:pPr>
              <w:jc w:val="center"/>
              <w:rPr>
                <w:rFonts w:ascii="Times New Roman" w:hAnsi="Times New Roman"/>
                <w:sz w:val="26"/>
                <w:szCs w:val="26"/>
              </w:rPr>
            </w:pPr>
          </w:p>
          <w:p w14:paraId="3ADEB5EB" w14:textId="0CF5C1E1" w:rsidR="007E636F" w:rsidRDefault="007E636F" w:rsidP="003A7F5A">
            <w:pPr>
              <w:jc w:val="center"/>
              <w:rPr>
                <w:rFonts w:ascii="Times New Roman" w:hAnsi="Times New Roman"/>
                <w:sz w:val="26"/>
                <w:szCs w:val="26"/>
              </w:rPr>
            </w:pPr>
          </w:p>
          <w:p w14:paraId="4B1B8F7B" w14:textId="7B5C4B1B" w:rsidR="007E636F" w:rsidRDefault="007E636F" w:rsidP="003A7F5A">
            <w:pPr>
              <w:jc w:val="center"/>
              <w:rPr>
                <w:rFonts w:ascii="Times New Roman" w:hAnsi="Times New Roman"/>
                <w:sz w:val="26"/>
                <w:szCs w:val="26"/>
              </w:rPr>
            </w:pPr>
          </w:p>
          <w:p w14:paraId="1EBA3A74" w14:textId="6961407E" w:rsidR="007E636F" w:rsidRDefault="007E636F" w:rsidP="003A7F5A">
            <w:pPr>
              <w:jc w:val="center"/>
              <w:rPr>
                <w:rFonts w:ascii="Times New Roman" w:hAnsi="Times New Roman"/>
                <w:sz w:val="26"/>
                <w:szCs w:val="26"/>
              </w:rPr>
            </w:pPr>
          </w:p>
          <w:p w14:paraId="52F3FF22" w14:textId="758FA1A0" w:rsidR="007E636F" w:rsidRDefault="007E636F" w:rsidP="003A7F5A">
            <w:pPr>
              <w:jc w:val="center"/>
              <w:rPr>
                <w:rFonts w:ascii="Times New Roman" w:hAnsi="Times New Roman"/>
                <w:sz w:val="26"/>
                <w:szCs w:val="26"/>
              </w:rPr>
            </w:pPr>
          </w:p>
          <w:p w14:paraId="22387502" w14:textId="6AED8732" w:rsidR="007E636F" w:rsidRDefault="007E636F" w:rsidP="003A7F5A">
            <w:pPr>
              <w:jc w:val="center"/>
              <w:rPr>
                <w:rFonts w:ascii="Times New Roman" w:hAnsi="Times New Roman"/>
                <w:sz w:val="26"/>
                <w:szCs w:val="26"/>
              </w:rPr>
            </w:pPr>
          </w:p>
          <w:p w14:paraId="35686F38" w14:textId="77777777" w:rsidR="007E636F" w:rsidRDefault="007E636F" w:rsidP="003A7F5A">
            <w:pPr>
              <w:jc w:val="center"/>
              <w:rPr>
                <w:rFonts w:ascii="Times New Roman" w:hAnsi="Times New Roman"/>
                <w:sz w:val="26"/>
                <w:szCs w:val="26"/>
              </w:rPr>
            </w:pPr>
          </w:p>
          <w:p w14:paraId="006C9B2A" w14:textId="77777777" w:rsidR="00054043" w:rsidRDefault="00054043" w:rsidP="003A7F5A">
            <w:pPr>
              <w:rPr>
                <w:rFonts w:ascii="Times New Roman" w:hAnsi="Times New Roman"/>
                <w:sz w:val="26"/>
                <w:szCs w:val="26"/>
              </w:rPr>
            </w:pPr>
          </w:p>
          <w:p w14:paraId="61893CA6" w14:textId="77777777" w:rsidR="00054043" w:rsidRDefault="00054043" w:rsidP="003A7F5A">
            <w:pPr>
              <w:jc w:val="center"/>
              <w:rPr>
                <w:rFonts w:ascii="Times New Roman" w:hAnsi="Times New Roman"/>
                <w:sz w:val="26"/>
                <w:szCs w:val="26"/>
              </w:rPr>
            </w:pPr>
            <w:r>
              <w:rPr>
                <w:rFonts w:ascii="Times New Roman" w:hAnsi="Times New Roman"/>
                <w:sz w:val="26"/>
                <w:szCs w:val="26"/>
              </w:rPr>
              <w:t>1,0</w:t>
            </w:r>
          </w:p>
          <w:p w14:paraId="68E89474" w14:textId="77777777" w:rsidR="00054043" w:rsidRDefault="00054043" w:rsidP="003A7F5A">
            <w:pPr>
              <w:jc w:val="center"/>
              <w:rPr>
                <w:rFonts w:ascii="Times New Roman" w:hAnsi="Times New Roman"/>
                <w:sz w:val="26"/>
                <w:szCs w:val="26"/>
              </w:rPr>
            </w:pPr>
          </w:p>
          <w:p w14:paraId="3D941DE0" w14:textId="77777777" w:rsidR="00054043" w:rsidRDefault="00054043" w:rsidP="003A7F5A">
            <w:pPr>
              <w:rPr>
                <w:rFonts w:ascii="Times New Roman" w:hAnsi="Times New Roman"/>
                <w:sz w:val="26"/>
                <w:szCs w:val="26"/>
              </w:rPr>
            </w:pPr>
          </w:p>
          <w:p w14:paraId="764AFE40" w14:textId="77777777" w:rsidR="00054043" w:rsidRDefault="00054043" w:rsidP="003A7F5A">
            <w:pPr>
              <w:jc w:val="center"/>
              <w:rPr>
                <w:rFonts w:ascii="Times New Roman" w:hAnsi="Times New Roman"/>
                <w:sz w:val="26"/>
                <w:szCs w:val="26"/>
              </w:rPr>
            </w:pPr>
          </w:p>
          <w:p w14:paraId="3608E253" w14:textId="77777777" w:rsidR="00054043" w:rsidRDefault="00054043" w:rsidP="003A7F5A">
            <w:pPr>
              <w:jc w:val="center"/>
              <w:rPr>
                <w:rFonts w:ascii="Times New Roman" w:hAnsi="Times New Roman"/>
                <w:sz w:val="26"/>
                <w:szCs w:val="26"/>
              </w:rPr>
            </w:pPr>
          </w:p>
          <w:p w14:paraId="0DDF5469" w14:textId="2D3319B7" w:rsidR="00054043" w:rsidRDefault="00054043" w:rsidP="003A7F5A">
            <w:pPr>
              <w:jc w:val="center"/>
              <w:rPr>
                <w:rFonts w:ascii="Times New Roman" w:hAnsi="Times New Roman"/>
                <w:sz w:val="26"/>
                <w:szCs w:val="26"/>
              </w:rPr>
            </w:pPr>
          </w:p>
          <w:p w14:paraId="1C6E5EEB" w14:textId="513C2441" w:rsidR="007E636F" w:rsidRDefault="007E636F" w:rsidP="003A7F5A">
            <w:pPr>
              <w:jc w:val="center"/>
              <w:rPr>
                <w:rFonts w:ascii="Times New Roman" w:hAnsi="Times New Roman"/>
                <w:sz w:val="26"/>
                <w:szCs w:val="26"/>
              </w:rPr>
            </w:pPr>
          </w:p>
          <w:p w14:paraId="0B47A503" w14:textId="56921DEF" w:rsidR="007E636F" w:rsidRDefault="007E636F" w:rsidP="003A7F5A">
            <w:pPr>
              <w:jc w:val="center"/>
              <w:rPr>
                <w:rFonts w:ascii="Times New Roman" w:hAnsi="Times New Roman"/>
                <w:sz w:val="26"/>
                <w:szCs w:val="26"/>
              </w:rPr>
            </w:pPr>
          </w:p>
          <w:p w14:paraId="3E933C5B" w14:textId="317F436E" w:rsidR="007E636F" w:rsidRDefault="007E636F" w:rsidP="003A7F5A">
            <w:pPr>
              <w:jc w:val="center"/>
              <w:rPr>
                <w:rFonts w:ascii="Times New Roman" w:hAnsi="Times New Roman"/>
                <w:sz w:val="26"/>
                <w:szCs w:val="26"/>
              </w:rPr>
            </w:pPr>
          </w:p>
          <w:p w14:paraId="7A4A9AAA" w14:textId="1B1C6572" w:rsidR="007E636F" w:rsidRDefault="007E636F" w:rsidP="003A7F5A">
            <w:pPr>
              <w:jc w:val="center"/>
              <w:rPr>
                <w:rFonts w:ascii="Times New Roman" w:hAnsi="Times New Roman"/>
                <w:sz w:val="26"/>
                <w:szCs w:val="26"/>
              </w:rPr>
            </w:pPr>
          </w:p>
          <w:p w14:paraId="2B6C794B" w14:textId="7B75F288" w:rsidR="007E636F" w:rsidRDefault="007E636F" w:rsidP="003A7F5A">
            <w:pPr>
              <w:jc w:val="center"/>
              <w:rPr>
                <w:rFonts w:ascii="Times New Roman" w:hAnsi="Times New Roman"/>
                <w:sz w:val="26"/>
                <w:szCs w:val="26"/>
              </w:rPr>
            </w:pPr>
          </w:p>
          <w:p w14:paraId="76E645C3" w14:textId="7B0F3B81" w:rsidR="007E636F" w:rsidRDefault="007E636F" w:rsidP="003A7F5A">
            <w:pPr>
              <w:jc w:val="center"/>
              <w:rPr>
                <w:rFonts w:ascii="Times New Roman" w:hAnsi="Times New Roman"/>
                <w:sz w:val="26"/>
                <w:szCs w:val="26"/>
              </w:rPr>
            </w:pPr>
          </w:p>
          <w:p w14:paraId="126AB2D6" w14:textId="225B6FAB" w:rsidR="007E636F" w:rsidRDefault="007E636F" w:rsidP="003A7F5A">
            <w:pPr>
              <w:jc w:val="center"/>
              <w:rPr>
                <w:rFonts w:ascii="Times New Roman" w:hAnsi="Times New Roman"/>
                <w:sz w:val="26"/>
                <w:szCs w:val="26"/>
              </w:rPr>
            </w:pPr>
          </w:p>
          <w:p w14:paraId="28D7C83E" w14:textId="7929B32F" w:rsidR="007E636F" w:rsidRDefault="007E636F" w:rsidP="003A7F5A">
            <w:pPr>
              <w:jc w:val="center"/>
              <w:rPr>
                <w:rFonts w:ascii="Times New Roman" w:hAnsi="Times New Roman"/>
                <w:sz w:val="26"/>
                <w:szCs w:val="26"/>
              </w:rPr>
            </w:pPr>
          </w:p>
          <w:p w14:paraId="4FCC08E9" w14:textId="617EAFC7" w:rsidR="007E636F" w:rsidRDefault="007E636F" w:rsidP="003A7F5A">
            <w:pPr>
              <w:jc w:val="center"/>
              <w:rPr>
                <w:rFonts w:ascii="Times New Roman" w:hAnsi="Times New Roman"/>
                <w:sz w:val="26"/>
                <w:szCs w:val="26"/>
              </w:rPr>
            </w:pPr>
          </w:p>
          <w:p w14:paraId="542A5D07" w14:textId="77777777" w:rsidR="007E636F" w:rsidRDefault="007E636F" w:rsidP="003A7F5A">
            <w:pPr>
              <w:jc w:val="center"/>
              <w:rPr>
                <w:rFonts w:ascii="Times New Roman" w:hAnsi="Times New Roman"/>
                <w:sz w:val="26"/>
                <w:szCs w:val="26"/>
              </w:rPr>
            </w:pPr>
          </w:p>
          <w:p w14:paraId="4BB5F3D8" w14:textId="77777777" w:rsidR="00054043" w:rsidRDefault="00054043" w:rsidP="003A7F5A">
            <w:pPr>
              <w:jc w:val="center"/>
              <w:rPr>
                <w:rFonts w:ascii="Times New Roman" w:hAnsi="Times New Roman"/>
                <w:sz w:val="26"/>
                <w:szCs w:val="26"/>
              </w:rPr>
            </w:pPr>
          </w:p>
          <w:p w14:paraId="1E588C0C" w14:textId="77777777" w:rsidR="00054043" w:rsidRDefault="00054043" w:rsidP="003A7F5A">
            <w:pPr>
              <w:jc w:val="center"/>
              <w:rPr>
                <w:rFonts w:ascii="Times New Roman" w:hAnsi="Times New Roman"/>
                <w:sz w:val="26"/>
                <w:szCs w:val="26"/>
              </w:rPr>
            </w:pPr>
          </w:p>
          <w:p w14:paraId="46017563" w14:textId="72046211" w:rsidR="00054043" w:rsidRDefault="007E636F" w:rsidP="003A7F5A">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41012650" w14:textId="77777777" w:rsidR="00054043" w:rsidRDefault="00054043" w:rsidP="003A7F5A">
            <w:pPr>
              <w:rPr>
                <w:rFonts w:ascii="Times New Roman" w:hAnsi="Times New Roman"/>
                <w:sz w:val="26"/>
                <w:szCs w:val="26"/>
              </w:rPr>
            </w:pPr>
          </w:p>
          <w:p w14:paraId="6427B29D" w14:textId="77777777" w:rsidR="00054043" w:rsidRDefault="00054043" w:rsidP="003A7F5A">
            <w:pPr>
              <w:rPr>
                <w:rFonts w:ascii="Times New Roman" w:hAnsi="Times New Roman"/>
                <w:sz w:val="26"/>
                <w:szCs w:val="26"/>
              </w:rPr>
            </w:pPr>
          </w:p>
          <w:p w14:paraId="61FC0BEC" w14:textId="77777777" w:rsidR="00054043" w:rsidRDefault="00054043" w:rsidP="003A7F5A">
            <w:pPr>
              <w:rPr>
                <w:rFonts w:ascii="Times New Roman" w:hAnsi="Times New Roman"/>
                <w:sz w:val="26"/>
                <w:szCs w:val="26"/>
              </w:rPr>
            </w:pPr>
          </w:p>
          <w:p w14:paraId="1D62433D" w14:textId="77777777" w:rsidR="00054043" w:rsidRDefault="00054043" w:rsidP="003A7F5A">
            <w:pPr>
              <w:rPr>
                <w:rFonts w:ascii="Times New Roman" w:hAnsi="Times New Roman"/>
                <w:sz w:val="26"/>
                <w:szCs w:val="26"/>
              </w:rPr>
            </w:pPr>
          </w:p>
          <w:p w14:paraId="5DBA4137" w14:textId="77777777" w:rsidR="00054043" w:rsidRDefault="00054043" w:rsidP="003A7F5A">
            <w:pPr>
              <w:rPr>
                <w:rFonts w:ascii="Times New Roman" w:hAnsi="Times New Roman"/>
                <w:sz w:val="26"/>
                <w:szCs w:val="26"/>
              </w:rPr>
            </w:pPr>
          </w:p>
          <w:p w14:paraId="4D64D4D0" w14:textId="77777777" w:rsidR="00054043" w:rsidRDefault="00054043" w:rsidP="003A7F5A">
            <w:pPr>
              <w:rPr>
                <w:rFonts w:ascii="Times New Roman" w:hAnsi="Times New Roman"/>
                <w:sz w:val="26"/>
                <w:szCs w:val="26"/>
              </w:rPr>
            </w:pPr>
          </w:p>
          <w:p w14:paraId="304516BD" w14:textId="77777777" w:rsidR="00054043" w:rsidRDefault="00054043" w:rsidP="003A7F5A">
            <w:pPr>
              <w:rPr>
                <w:rFonts w:ascii="Times New Roman" w:hAnsi="Times New Roman"/>
                <w:sz w:val="26"/>
                <w:szCs w:val="26"/>
              </w:rPr>
            </w:pPr>
          </w:p>
          <w:p w14:paraId="65862F11" w14:textId="77777777" w:rsidR="00054043" w:rsidRDefault="00054043" w:rsidP="003A7F5A">
            <w:pPr>
              <w:rPr>
                <w:rFonts w:ascii="Times New Roman" w:hAnsi="Times New Roman"/>
                <w:sz w:val="26"/>
                <w:szCs w:val="26"/>
              </w:rPr>
            </w:pPr>
          </w:p>
          <w:p w14:paraId="67C89A48" w14:textId="783FB96B" w:rsidR="00054043" w:rsidRDefault="00054043" w:rsidP="003A7F5A">
            <w:pPr>
              <w:rPr>
                <w:rFonts w:ascii="Times New Roman" w:hAnsi="Times New Roman"/>
                <w:sz w:val="26"/>
                <w:szCs w:val="26"/>
              </w:rPr>
            </w:pPr>
          </w:p>
          <w:p w14:paraId="3FB942F2" w14:textId="414A082B" w:rsidR="007E636F" w:rsidRDefault="007E636F" w:rsidP="003A7F5A">
            <w:pPr>
              <w:rPr>
                <w:rFonts w:ascii="Times New Roman" w:hAnsi="Times New Roman"/>
                <w:sz w:val="26"/>
                <w:szCs w:val="26"/>
              </w:rPr>
            </w:pPr>
          </w:p>
          <w:p w14:paraId="502833AF" w14:textId="3153A727" w:rsidR="007E636F" w:rsidRDefault="007E636F" w:rsidP="003A7F5A">
            <w:pPr>
              <w:rPr>
                <w:rFonts w:ascii="Times New Roman" w:hAnsi="Times New Roman"/>
                <w:sz w:val="26"/>
                <w:szCs w:val="26"/>
              </w:rPr>
            </w:pPr>
          </w:p>
          <w:p w14:paraId="71405031" w14:textId="4B515D83" w:rsidR="007E636F" w:rsidRDefault="007E636F" w:rsidP="003A7F5A">
            <w:pPr>
              <w:rPr>
                <w:rFonts w:ascii="Times New Roman" w:hAnsi="Times New Roman"/>
                <w:sz w:val="26"/>
                <w:szCs w:val="26"/>
              </w:rPr>
            </w:pPr>
          </w:p>
          <w:p w14:paraId="0B7D5238" w14:textId="61C7E9D6" w:rsidR="007E636F" w:rsidRDefault="007E636F" w:rsidP="003A7F5A">
            <w:pPr>
              <w:rPr>
                <w:rFonts w:ascii="Times New Roman" w:hAnsi="Times New Roman"/>
                <w:sz w:val="26"/>
                <w:szCs w:val="26"/>
              </w:rPr>
            </w:pPr>
          </w:p>
          <w:p w14:paraId="4D62991F" w14:textId="5A99270E" w:rsidR="007E636F" w:rsidRDefault="007E636F" w:rsidP="003A7F5A">
            <w:pPr>
              <w:rPr>
                <w:rFonts w:ascii="Times New Roman" w:hAnsi="Times New Roman"/>
                <w:sz w:val="26"/>
                <w:szCs w:val="26"/>
              </w:rPr>
            </w:pPr>
          </w:p>
          <w:p w14:paraId="407C3A66" w14:textId="78D92D9F" w:rsidR="007E636F" w:rsidRDefault="007E636F" w:rsidP="003A7F5A">
            <w:pPr>
              <w:rPr>
                <w:rFonts w:ascii="Times New Roman" w:hAnsi="Times New Roman"/>
                <w:sz w:val="26"/>
                <w:szCs w:val="26"/>
              </w:rPr>
            </w:pPr>
          </w:p>
          <w:p w14:paraId="3EB83369" w14:textId="3B99065B" w:rsidR="007E636F" w:rsidRDefault="007E636F" w:rsidP="003A7F5A">
            <w:pPr>
              <w:rPr>
                <w:rFonts w:ascii="Times New Roman" w:hAnsi="Times New Roman"/>
                <w:sz w:val="26"/>
                <w:szCs w:val="26"/>
              </w:rPr>
            </w:pPr>
          </w:p>
          <w:p w14:paraId="7895A846" w14:textId="20656FC1" w:rsidR="007E636F" w:rsidRDefault="007E636F" w:rsidP="003A7F5A">
            <w:pPr>
              <w:rPr>
                <w:rFonts w:ascii="Times New Roman" w:hAnsi="Times New Roman"/>
                <w:sz w:val="26"/>
                <w:szCs w:val="26"/>
              </w:rPr>
            </w:pPr>
          </w:p>
          <w:p w14:paraId="6E7D0F5C" w14:textId="4EC32ADE" w:rsidR="007E636F" w:rsidRDefault="007E636F" w:rsidP="003A7F5A">
            <w:pPr>
              <w:rPr>
                <w:rFonts w:ascii="Times New Roman" w:hAnsi="Times New Roman"/>
                <w:sz w:val="26"/>
                <w:szCs w:val="26"/>
              </w:rPr>
            </w:pPr>
          </w:p>
          <w:p w14:paraId="30505699" w14:textId="1516FE28" w:rsidR="007E636F" w:rsidRDefault="007E636F" w:rsidP="003A7F5A">
            <w:pPr>
              <w:rPr>
                <w:rFonts w:ascii="Times New Roman" w:hAnsi="Times New Roman"/>
                <w:sz w:val="26"/>
                <w:szCs w:val="26"/>
              </w:rPr>
            </w:pPr>
          </w:p>
          <w:p w14:paraId="2E20FE74" w14:textId="42CE6B47" w:rsidR="007E636F" w:rsidRDefault="007E636F" w:rsidP="003A7F5A">
            <w:pPr>
              <w:rPr>
                <w:rFonts w:ascii="Times New Roman" w:hAnsi="Times New Roman"/>
                <w:sz w:val="26"/>
                <w:szCs w:val="26"/>
              </w:rPr>
            </w:pPr>
          </w:p>
          <w:p w14:paraId="03F6530C" w14:textId="77777777" w:rsidR="007E636F" w:rsidRDefault="007E636F" w:rsidP="003A7F5A">
            <w:pPr>
              <w:rPr>
                <w:rFonts w:ascii="Times New Roman" w:hAnsi="Times New Roman"/>
                <w:sz w:val="26"/>
                <w:szCs w:val="26"/>
              </w:rPr>
            </w:pPr>
          </w:p>
          <w:p w14:paraId="15D3A6B5" w14:textId="77777777" w:rsidR="00054043" w:rsidRDefault="00054043" w:rsidP="003A7F5A">
            <w:pPr>
              <w:jc w:val="center"/>
              <w:rPr>
                <w:rFonts w:ascii="Times New Roman" w:hAnsi="Times New Roman"/>
                <w:sz w:val="26"/>
                <w:szCs w:val="26"/>
              </w:rPr>
            </w:pPr>
          </w:p>
          <w:p w14:paraId="73AF2C77" w14:textId="1BDC9514" w:rsidR="00054043" w:rsidRDefault="00054043" w:rsidP="003A7F5A">
            <w:pPr>
              <w:jc w:val="center"/>
              <w:rPr>
                <w:rFonts w:ascii="Times New Roman" w:hAnsi="Times New Roman"/>
                <w:sz w:val="26"/>
                <w:szCs w:val="26"/>
              </w:rPr>
            </w:pPr>
            <w:r>
              <w:rPr>
                <w:rFonts w:ascii="Times New Roman" w:hAnsi="Times New Roman"/>
                <w:sz w:val="26"/>
                <w:szCs w:val="26"/>
              </w:rPr>
              <w:t>1,0</w:t>
            </w:r>
          </w:p>
          <w:p w14:paraId="784FF010" w14:textId="6E02D02F" w:rsidR="007E636F" w:rsidRDefault="007E636F" w:rsidP="003A7F5A">
            <w:pPr>
              <w:jc w:val="center"/>
              <w:rPr>
                <w:rFonts w:ascii="Times New Roman" w:hAnsi="Times New Roman"/>
                <w:sz w:val="26"/>
                <w:szCs w:val="26"/>
              </w:rPr>
            </w:pPr>
          </w:p>
          <w:p w14:paraId="7CF982FF" w14:textId="0B236E72" w:rsidR="007E636F" w:rsidRDefault="007E636F" w:rsidP="003A7F5A">
            <w:pPr>
              <w:jc w:val="center"/>
              <w:rPr>
                <w:rFonts w:ascii="Times New Roman" w:hAnsi="Times New Roman"/>
                <w:sz w:val="26"/>
                <w:szCs w:val="26"/>
              </w:rPr>
            </w:pPr>
          </w:p>
          <w:p w14:paraId="6950BDFD" w14:textId="5995840D" w:rsidR="007E636F" w:rsidRDefault="007E636F" w:rsidP="003A7F5A">
            <w:pPr>
              <w:jc w:val="center"/>
              <w:rPr>
                <w:rFonts w:ascii="Times New Roman" w:hAnsi="Times New Roman"/>
                <w:sz w:val="26"/>
                <w:szCs w:val="26"/>
              </w:rPr>
            </w:pPr>
          </w:p>
          <w:p w14:paraId="57F7CB33" w14:textId="583B539E" w:rsidR="007E636F" w:rsidRDefault="007E636F" w:rsidP="003A7F5A">
            <w:pPr>
              <w:jc w:val="center"/>
              <w:rPr>
                <w:rFonts w:ascii="Times New Roman" w:hAnsi="Times New Roman"/>
                <w:sz w:val="26"/>
                <w:szCs w:val="26"/>
              </w:rPr>
            </w:pPr>
          </w:p>
          <w:p w14:paraId="7703CA68" w14:textId="6778FB34" w:rsidR="007E636F" w:rsidRDefault="007E636F" w:rsidP="003A7F5A">
            <w:pPr>
              <w:jc w:val="center"/>
              <w:rPr>
                <w:rFonts w:ascii="Times New Roman" w:hAnsi="Times New Roman"/>
                <w:sz w:val="26"/>
                <w:szCs w:val="26"/>
              </w:rPr>
            </w:pPr>
          </w:p>
          <w:p w14:paraId="2749EACF" w14:textId="59C1D6C6" w:rsidR="007E636F" w:rsidRDefault="007E636F" w:rsidP="003A7F5A">
            <w:pPr>
              <w:jc w:val="center"/>
              <w:rPr>
                <w:rFonts w:ascii="Times New Roman" w:hAnsi="Times New Roman"/>
                <w:sz w:val="26"/>
                <w:szCs w:val="26"/>
              </w:rPr>
            </w:pPr>
          </w:p>
          <w:p w14:paraId="7C594005" w14:textId="06F9F4B5" w:rsidR="007E636F" w:rsidRDefault="007E636F" w:rsidP="003A7F5A">
            <w:pPr>
              <w:jc w:val="center"/>
              <w:rPr>
                <w:rFonts w:ascii="Times New Roman" w:hAnsi="Times New Roman"/>
                <w:sz w:val="26"/>
                <w:szCs w:val="26"/>
              </w:rPr>
            </w:pPr>
          </w:p>
          <w:p w14:paraId="3E2D8504" w14:textId="7354CC4F" w:rsidR="007E636F" w:rsidRDefault="007E636F" w:rsidP="003A7F5A">
            <w:pPr>
              <w:jc w:val="center"/>
              <w:rPr>
                <w:rFonts w:ascii="Times New Roman" w:hAnsi="Times New Roman"/>
                <w:sz w:val="26"/>
                <w:szCs w:val="26"/>
              </w:rPr>
            </w:pPr>
          </w:p>
          <w:p w14:paraId="172ED515" w14:textId="7AB14D22" w:rsidR="007E636F" w:rsidRDefault="007E636F" w:rsidP="003A7F5A">
            <w:pPr>
              <w:jc w:val="center"/>
              <w:rPr>
                <w:rFonts w:ascii="Times New Roman" w:hAnsi="Times New Roman"/>
                <w:sz w:val="26"/>
                <w:szCs w:val="26"/>
              </w:rPr>
            </w:pPr>
          </w:p>
          <w:p w14:paraId="7EE90EA1" w14:textId="4DE32B4D" w:rsidR="007E636F" w:rsidRDefault="007E636F" w:rsidP="003A7F5A">
            <w:pPr>
              <w:jc w:val="center"/>
              <w:rPr>
                <w:rFonts w:ascii="Times New Roman" w:hAnsi="Times New Roman"/>
                <w:sz w:val="26"/>
                <w:szCs w:val="26"/>
              </w:rPr>
            </w:pPr>
          </w:p>
          <w:p w14:paraId="1F0109B5" w14:textId="05DE2B57" w:rsidR="007E636F" w:rsidRDefault="007E636F" w:rsidP="003A7F5A">
            <w:pPr>
              <w:jc w:val="center"/>
              <w:rPr>
                <w:rFonts w:ascii="Times New Roman" w:hAnsi="Times New Roman"/>
                <w:sz w:val="26"/>
                <w:szCs w:val="26"/>
              </w:rPr>
            </w:pPr>
          </w:p>
          <w:p w14:paraId="37316021" w14:textId="7C419C50" w:rsidR="007E636F" w:rsidRDefault="007E636F" w:rsidP="003A7F5A">
            <w:pPr>
              <w:jc w:val="center"/>
              <w:rPr>
                <w:rFonts w:ascii="Times New Roman" w:hAnsi="Times New Roman"/>
                <w:sz w:val="26"/>
                <w:szCs w:val="26"/>
              </w:rPr>
            </w:pPr>
          </w:p>
          <w:p w14:paraId="7C16B074" w14:textId="0D7C5B0A" w:rsidR="007E636F" w:rsidRDefault="007E636F" w:rsidP="003A7F5A">
            <w:pPr>
              <w:jc w:val="center"/>
              <w:rPr>
                <w:rFonts w:ascii="Times New Roman" w:hAnsi="Times New Roman"/>
                <w:sz w:val="26"/>
                <w:szCs w:val="26"/>
              </w:rPr>
            </w:pPr>
          </w:p>
          <w:p w14:paraId="76BD3CB6" w14:textId="54CF0727" w:rsidR="007E636F" w:rsidRDefault="007E636F" w:rsidP="003A7F5A">
            <w:pPr>
              <w:jc w:val="center"/>
              <w:rPr>
                <w:rFonts w:ascii="Times New Roman" w:hAnsi="Times New Roman"/>
                <w:sz w:val="26"/>
                <w:szCs w:val="26"/>
              </w:rPr>
            </w:pPr>
          </w:p>
          <w:p w14:paraId="255258E2" w14:textId="6328974A" w:rsidR="007E636F" w:rsidRDefault="007E636F" w:rsidP="003A7F5A">
            <w:pPr>
              <w:jc w:val="center"/>
              <w:rPr>
                <w:rFonts w:ascii="Times New Roman" w:hAnsi="Times New Roman"/>
                <w:sz w:val="26"/>
                <w:szCs w:val="26"/>
              </w:rPr>
            </w:pPr>
          </w:p>
          <w:p w14:paraId="2740CCC6" w14:textId="7BFC8811" w:rsidR="007E636F" w:rsidRDefault="007E636F" w:rsidP="003A7F5A">
            <w:pPr>
              <w:jc w:val="center"/>
              <w:rPr>
                <w:rFonts w:ascii="Times New Roman" w:hAnsi="Times New Roman"/>
                <w:sz w:val="26"/>
                <w:szCs w:val="26"/>
              </w:rPr>
            </w:pPr>
          </w:p>
          <w:p w14:paraId="21FCE099" w14:textId="7D412120" w:rsidR="007E636F" w:rsidRDefault="007E636F" w:rsidP="003A7F5A">
            <w:pPr>
              <w:jc w:val="center"/>
              <w:rPr>
                <w:rFonts w:ascii="Times New Roman" w:hAnsi="Times New Roman"/>
                <w:sz w:val="26"/>
                <w:szCs w:val="26"/>
              </w:rPr>
            </w:pPr>
          </w:p>
          <w:p w14:paraId="46A0B6C5" w14:textId="77777777" w:rsidR="007E636F" w:rsidRDefault="007E636F" w:rsidP="003A7F5A">
            <w:pPr>
              <w:jc w:val="center"/>
              <w:rPr>
                <w:rFonts w:ascii="Times New Roman" w:hAnsi="Times New Roman"/>
                <w:sz w:val="26"/>
                <w:szCs w:val="26"/>
              </w:rPr>
            </w:pPr>
          </w:p>
          <w:p w14:paraId="408F6DB9" w14:textId="6EE54E89" w:rsidR="007E636F" w:rsidRDefault="007E636F" w:rsidP="003A7F5A">
            <w:pPr>
              <w:jc w:val="center"/>
              <w:rPr>
                <w:rFonts w:ascii="Times New Roman" w:hAnsi="Times New Roman"/>
                <w:sz w:val="26"/>
                <w:szCs w:val="26"/>
              </w:rPr>
            </w:pPr>
            <w:r>
              <w:rPr>
                <w:rFonts w:ascii="Times New Roman" w:hAnsi="Times New Roman"/>
                <w:sz w:val="26"/>
                <w:szCs w:val="26"/>
              </w:rPr>
              <w:t>1,0</w:t>
            </w:r>
          </w:p>
          <w:p w14:paraId="2249D2B5" w14:textId="77777777" w:rsidR="00054043" w:rsidRPr="004622E0" w:rsidRDefault="00054043" w:rsidP="003A7F5A">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283ECF6C" w14:textId="77777777" w:rsidR="00054043" w:rsidRDefault="00054043" w:rsidP="003A7F5A">
            <w:pPr>
              <w:jc w:val="center"/>
              <w:rPr>
                <w:rFonts w:ascii="Times New Roman" w:hAnsi="Times New Roman"/>
                <w:sz w:val="26"/>
                <w:szCs w:val="26"/>
              </w:rPr>
            </w:pPr>
          </w:p>
          <w:p w14:paraId="28137041" w14:textId="77777777" w:rsidR="007E636F" w:rsidRDefault="007E636F" w:rsidP="003A7F5A">
            <w:pPr>
              <w:jc w:val="center"/>
              <w:rPr>
                <w:rFonts w:ascii="Times New Roman" w:hAnsi="Times New Roman"/>
                <w:sz w:val="26"/>
                <w:szCs w:val="26"/>
              </w:rPr>
            </w:pPr>
          </w:p>
          <w:p w14:paraId="05253ECD" w14:textId="3F296998" w:rsidR="007E636F" w:rsidRPr="004622E0" w:rsidRDefault="007E636F" w:rsidP="003A7F5A">
            <w:pPr>
              <w:jc w:val="center"/>
              <w:rPr>
                <w:rFonts w:ascii="Times New Roman" w:hAnsi="Times New Roman"/>
                <w:sz w:val="26"/>
                <w:szCs w:val="26"/>
              </w:rPr>
            </w:pPr>
            <w:r>
              <w:rPr>
                <w:rFonts w:ascii="Times New Roman" w:hAnsi="Times New Roman"/>
                <w:sz w:val="26"/>
                <w:szCs w:val="26"/>
              </w:rPr>
              <w:t>Chỉ cần trả lời 2 loại bất kỳ trong 4 loại</w:t>
            </w:r>
          </w:p>
        </w:tc>
      </w:tr>
      <w:tr w:rsidR="00054043" w:rsidRPr="004622E0" w14:paraId="4D1D45F8" w14:textId="77777777" w:rsidTr="003A7F5A">
        <w:trPr>
          <w:trHeight w:val="1520"/>
        </w:trPr>
        <w:tc>
          <w:tcPr>
            <w:tcW w:w="851" w:type="dxa"/>
            <w:tcBorders>
              <w:top w:val="single" w:sz="4" w:space="0" w:color="auto"/>
              <w:left w:val="single" w:sz="4" w:space="0" w:color="auto"/>
              <w:bottom w:val="single" w:sz="4" w:space="0" w:color="auto"/>
              <w:right w:val="single" w:sz="4" w:space="0" w:color="auto"/>
            </w:tcBorders>
            <w:vAlign w:val="center"/>
          </w:tcPr>
          <w:p w14:paraId="37CB5E37" w14:textId="77777777" w:rsidR="00054043" w:rsidRPr="004622E0" w:rsidRDefault="00054043" w:rsidP="003A7F5A">
            <w:pPr>
              <w:jc w:val="center"/>
              <w:rPr>
                <w:rFonts w:ascii="Times New Roman" w:hAnsi="Times New Roman"/>
                <w:sz w:val="26"/>
                <w:szCs w:val="26"/>
              </w:rPr>
            </w:pPr>
            <w:r>
              <w:rPr>
                <w:rFonts w:ascii="Times New Roman" w:hAnsi="Times New Roman"/>
                <w:sz w:val="26"/>
                <w:szCs w:val="26"/>
              </w:rPr>
              <w:lastRenderedPageBreak/>
              <w:t>Câu 4</w:t>
            </w:r>
          </w:p>
        </w:tc>
        <w:tc>
          <w:tcPr>
            <w:tcW w:w="9949" w:type="dxa"/>
            <w:tcBorders>
              <w:top w:val="single" w:sz="4" w:space="0" w:color="auto"/>
              <w:left w:val="single" w:sz="4" w:space="0" w:color="auto"/>
              <w:bottom w:val="single" w:sz="4" w:space="0" w:color="auto"/>
              <w:right w:val="single" w:sz="4" w:space="0" w:color="auto"/>
            </w:tcBorders>
          </w:tcPr>
          <w:p w14:paraId="49053BAE" w14:textId="77777777" w:rsidR="0014226F" w:rsidRPr="000E5D99" w:rsidRDefault="0014226F" w:rsidP="000E5D99">
            <w:pPr>
              <w:rPr>
                <w:rFonts w:ascii="Times New Roman" w:hAnsi="Times New Roman"/>
              </w:rPr>
            </w:pPr>
            <w:r w:rsidRPr="000E5D99">
              <w:rPr>
                <w:rFonts w:ascii="Times New Roman" w:hAnsi="Times New Roman"/>
              </w:rPr>
              <w:t>Tầm quan trọng của BMS: BMS (Battery Management System) là “bộ não” của hệ thống pin HV. Đây là bộ phận quan trọng nhất để đảm bảo an toàn vì xe điện sử dụng điện áp cao (đến hơn 450V), có thể gây cháy nổ nếu pin hoạt động sai.</w:t>
            </w:r>
          </w:p>
          <w:p w14:paraId="68CF67A9" w14:textId="77777777" w:rsidR="0014226F" w:rsidRPr="000E5D99" w:rsidRDefault="0014226F" w:rsidP="000E5D99">
            <w:pPr>
              <w:rPr>
                <w:rFonts w:ascii="Times New Roman" w:hAnsi="Times New Roman"/>
              </w:rPr>
            </w:pPr>
            <w:r w:rsidRPr="000E5D99">
              <w:rPr>
                <w:rFonts w:ascii="Times New Roman" w:hAnsi="Times New Roman"/>
              </w:rPr>
              <w:t>Các chức năng chính của BMS trên xe điện:</w:t>
            </w:r>
          </w:p>
          <w:p w14:paraId="77C8BC59" w14:textId="77777777" w:rsidR="0014226F" w:rsidRPr="000E5D99" w:rsidRDefault="0014226F" w:rsidP="000E5D99">
            <w:pPr>
              <w:rPr>
                <w:rFonts w:ascii="Times New Roman" w:hAnsi="Times New Roman"/>
              </w:rPr>
            </w:pPr>
            <w:r w:rsidRPr="000E5D99">
              <w:rPr>
                <w:rFonts w:ascii="Times New Roman" w:hAnsi="Times New Roman"/>
              </w:rPr>
              <w:t>Giám sát SOC, SOH, SOP để quản lý năng lượng và công suất.</w:t>
            </w:r>
          </w:p>
          <w:p w14:paraId="6AEE8922" w14:textId="77777777" w:rsidR="0014226F" w:rsidRPr="000E5D99" w:rsidRDefault="0014226F" w:rsidP="000E5D99">
            <w:pPr>
              <w:rPr>
                <w:rFonts w:ascii="Times New Roman" w:hAnsi="Times New Roman"/>
              </w:rPr>
            </w:pPr>
            <w:r w:rsidRPr="000E5D99">
              <w:rPr>
                <w:rFonts w:ascii="Times New Roman" w:hAnsi="Times New Roman"/>
              </w:rPr>
              <w:t>Quản lý sạc/xả trong giới hạn an toàn để tránh quá dòng, quá áp hoặc xả sâu.</w:t>
            </w:r>
          </w:p>
          <w:p w14:paraId="5C0FBF48" w14:textId="77777777" w:rsidR="0014226F" w:rsidRPr="000E5D99" w:rsidRDefault="0014226F" w:rsidP="000E5D99">
            <w:pPr>
              <w:rPr>
                <w:rFonts w:ascii="Times New Roman" w:hAnsi="Times New Roman"/>
              </w:rPr>
            </w:pPr>
            <w:r w:rsidRPr="000E5D99">
              <w:rPr>
                <w:rFonts w:ascii="Times New Roman" w:hAnsi="Times New Roman"/>
              </w:rPr>
              <w:t>Cân bằng cell (Cell balancing): đảm bảo các cell có điện áp đồng đều, tránh quá nhiệt, tăng tuổi thọ.</w:t>
            </w:r>
          </w:p>
          <w:p w14:paraId="632A1694" w14:textId="77777777" w:rsidR="0014226F" w:rsidRPr="000E5D99" w:rsidRDefault="0014226F" w:rsidP="000E5D99">
            <w:pPr>
              <w:rPr>
                <w:rFonts w:ascii="Times New Roman" w:hAnsi="Times New Roman"/>
              </w:rPr>
            </w:pPr>
            <w:r w:rsidRPr="000E5D99">
              <w:rPr>
                <w:rFonts w:ascii="Times New Roman" w:hAnsi="Times New Roman"/>
              </w:rPr>
              <w:t>Giám sát nhiệt độ pin và kích hoạt hệ thống làm mát khi cần thiết.</w:t>
            </w:r>
          </w:p>
          <w:p w14:paraId="60B11B68" w14:textId="77777777" w:rsidR="0014226F" w:rsidRPr="000E5D99" w:rsidRDefault="0014226F" w:rsidP="000E5D99">
            <w:pPr>
              <w:rPr>
                <w:rFonts w:ascii="Times New Roman" w:hAnsi="Times New Roman"/>
              </w:rPr>
            </w:pPr>
            <w:r w:rsidRPr="000E5D99">
              <w:rPr>
                <w:rFonts w:ascii="Times New Roman" w:hAnsi="Times New Roman"/>
              </w:rPr>
              <w:t>Bảo vệ an toàn: ngắt kết nối HV khi có lỗi nghiêm trọng.</w:t>
            </w:r>
          </w:p>
          <w:p w14:paraId="0575575A" w14:textId="77777777" w:rsidR="0014226F" w:rsidRPr="000E5D99" w:rsidRDefault="0014226F" w:rsidP="000E5D99">
            <w:pPr>
              <w:rPr>
                <w:rFonts w:ascii="Times New Roman" w:hAnsi="Times New Roman"/>
              </w:rPr>
            </w:pPr>
            <w:r w:rsidRPr="000E5D99">
              <w:rPr>
                <w:rFonts w:ascii="Times New Roman" w:hAnsi="Times New Roman"/>
              </w:rPr>
              <w:t>Thu thập dữ liệu và chẩn đoán lỗi để cảnh báo tài xế.</w:t>
            </w:r>
          </w:p>
          <w:p w14:paraId="01A4C0C3" w14:textId="77777777" w:rsidR="0014226F" w:rsidRPr="000E5D99" w:rsidRDefault="0014226F" w:rsidP="000E5D99">
            <w:pPr>
              <w:rPr>
                <w:rFonts w:ascii="Times New Roman" w:hAnsi="Times New Roman"/>
              </w:rPr>
            </w:pPr>
            <w:r w:rsidRPr="000E5D99">
              <w:rPr>
                <w:rFonts w:ascii="Times New Roman" w:hAnsi="Times New Roman"/>
              </w:rPr>
              <w:t>Nếu không có BMS hoặc BMS lỗi:</w:t>
            </w:r>
          </w:p>
          <w:p w14:paraId="28839AA2" w14:textId="77777777" w:rsidR="0014226F" w:rsidRPr="000E5D99" w:rsidRDefault="0014226F" w:rsidP="000E5D99">
            <w:pPr>
              <w:rPr>
                <w:rFonts w:ascii="Times New Roman" w:hAnsi="Times New Roman"/>
              </w:rPr>
            </w:pPr>
            <w:r w:rsidRPr="000E5D99">
              <w:rPr>
                <w:rFonts w:ascii="Times New Roman" w:hAnsi="Times New Roman"/>
              </w:rPr>
              <w:t>Một cell pin có điện áp thấp có thể bị xả quá mức → chết cell → hỏng toàn bộ module.</w:t>
            </w:r>
          </w:p>
          <w:p w14:paraId="5BD00F9E" w14:textId="77777777" w:rsidR="0014226F" w:rsidRPr="000E5D99" w:rsidRDefault="0014226F" w:rsidP="000E5D99">
            <w:pPr>
              <w:rPr>
                <w:rFonts w:ascii="Times New Roman" w:hAnsi="Times New Roman"/>
              </w:rPr>
            </w:pPr>
            <w:r w:rsidRPr="000E5D99">
              <w:rPr>
                <w:rFonts w:ascii="Times New Roman" w:hAnsi="Times New Roman"/>
              </w:rPr>
              <w:t>Một cell bị quá áp khi sạc có thể dẫn tới nhiệt độ tăng cao → cháy nổ.</w:t>
            </w:r>
          </w:p>
          <w:p w14:paraId="57F412C6" w14:textId="77777777" w:rsidR="0014226F" w:rsidRPr="000E5D99" w:rsidRDefault="0014226F" w:rsidP="000E5D99">
            <w:pPr>
              <w:rPr>
                <w:rFonts w:ascii="Times New Roman" w:hAnsi="Times New Roman"/>
              </w:rPr>
            </w:pPr>
            <w:r w:rsidRPr="000E5D99">
              <w:rPr>
                <w:rFonts w:ascii="Times New Roman" w:hAnsi="Times New Roman"/>
              </w:rPr>
              <w:t>Không cân bằng cell sẽ làm pin nhanh chai, dung lượng giảm mạnh.</w:t>
            </w:r>
          </w:p>
          <w:p w14:paraId="49812D84" w14:textId="77777777" w:rsidR="0014226F" w:rsidRPr="000E5D99" w:rsidRDefault="0014226F" w:rsidP="000E5D99">
            <w:pPr>
              <w:rPr>
                <w:rFonts w:ascii="Times New Roman" w:hAnsi="Times New Roman"/>
              </w:rPr>
            </w:pPr>
            <w:r w:rsidRPr="000E5D99">
              <w:rPr>
                <w:rFonts w:ascii="Times New Roman" w:hAnsi="Times New Roman"/>
              </w:rPr>
              <w:t>Xe có thể giới hạn công suất cực mạnh hoặc không thể khởi động.</w:t>
            </w:r>
          </w:p>
          <w:p w14:paraId="62478B27" w14:textId="29CD3631" w:rsidR="00054043" w:rsidRPr="000E5D99" w:rsidRDefault="0014226F" w:rsidP="000E5D99">
            <w:pPr>
              <w:rPr>
                <w:rFonts w:ascii="Times New Roman" w:hAnsi="Times New Roman"/>
              </w:rPr>
            </w:pPr>
            <w:r w:rsidRPr="000E5D99">
              <w:rPr>
                <w:rFonts w:ascii="Times New Roman" w:hAnsi="Times New Roman"/>
              </w:rPr>
              <w:t>Nếu nhiệt độ không được kiểm soát, xảy ra thermal runaway (quá nhiệt dây chuyền) — trường hợp rất nguy hiểm.</w:t>
            </w:r>
          </w:p>
        </w:tc>
        <w:tc>
          <w:tcPr>
            <w:tcW w:w="1134" w:type="dxa"/>
            <w:tcBorders>
              <w:top w:val="single" w:sz="4" w:space="0" w:color="auto"/>
              <w:left w:val="single" w:sz="4" w:space="0" w:color="auto"/>
              <w:bottom w:val="single" w:sz="4" w:space="0" w:color="auto"/>
              <w:right w:val="single" w:sz="4" w:space="0" w:color="auto"/>
            </w:tcBorders>
          </w:tcPr>
          <w:p w14:paraId="6DB247EF" w14:textId="77777777" w:rsidR="00054043" w:rsidRDefault="00054043" w:rsidP="003A7F5A">
            <w:pPr>
              <w:jc w:val="center"/>
              <w:rPr>
                <w:rFonts w:ascii="Times New Roman" w:hAnsi="Times New Roman"/>
                <w:sz w:val="26"/>
                <w:szCs w:val="26"/>
              </w:rPr>
            </w:pPr>
          </w:p>
          <w:p w14:paraId="6B7E83D3" w14:textId="77777777" w:rsidR="00054043" w:rsidRDefault="00054043" w:rsidP="003A7F5A">
            <w:pPr>
              <w:rPr>
                <w:rFonts w:ascii="Times New Roman" w:hAnsi="Times New Roman"/>
                <w:sz w:val="26"/>
                <w:szCs w:val="26"/>
              </w:rPr>
            </w:pPr>
          </w:p>
          <w:p w14:paraId="1ECF9EC3" w14:textId="77777777" w:rsidR="00054043" w:rsidRDefault="00054043" w:rsidP="003A7F5A">
            <w:pPr>
              <w:rPr>
                <w:rFonts w:ascii="Times New Roman" w:hAnsi="Times New Roman"/>
                <w:sz w:val="26"/>
                <w:szCs w:val="26"/>
              </w:rPr>
            </w:pPr>
          </w:p>
          <w:p w14:paraId="1E0A6E31" w14:textId="77777777" w:rsidR="00054043" w:rsidRDefault="00054043" w:rsidP="003A7F5A">
            <w:pPr>
              <w:jc w:val="center"/>
              <w:rPr>
                <w:rFonts w:ascii="Times New Roman" w:hAnsi="Times New Roman"/>
                <w:sz w:val="26"/>
                <w:szCs w:val="26"/>
              </w:rPr>
            </w:pPr>
            <w:r>
              <w:rPr>
                <w:rFonts w:ascii="Times New Roman" w:hAnsi="Times New Roman"/>
                <w:sz w:val="26"/>
                <w:szCs w:val="26"/>
              </w:rPr>
              <w:t>0,5</w:t>
            </w:r>
          </w:p>
          <w:p w14:paraId="11320EFE" w14:textId="77777777" w:rsidR="00054043" w:rsidRDefault="00054043" w:rsidP="003A7F5A">
            <w:pPr>
              <w:rPr>
                <w:rFonts w:ascii="Times New Roman" w:hAnsi="Times New Roman"/>
                <w:sz w:val="26"/>
                <w:szCs w:val="26"/>
              </w:rPr>
            </w:pPr>
          </w:p>
          <w:p w14:paraId="4875DACC" w14:textId="77777777" w:rsidR="00054043" w:rsidRDefault="00054043" w:rsidP="003A7F5A">
            <w:pPr>
              <w:rPr>
                <w:rFonts w:ascii="Times New Roman" w:hAnsi="Times New Roman"/>
                <w:sz w:val="26"/>
                <w:szCs w:val="26"/>
              </w:rPr>
            </w:pPr>
          </w:p>
          <w:p w14:paraId="6C57AA9C" w14:textId="77777777" w:rsidR="00054043" w:rsidRDefault="00054043" w:rsidP="003A7F5A">
            <w:pPr>
              <w:rPr>
                <w:rFonts w:ascii="Times New Roman" w:hAnsi="Times New Roman"/>
                <w:sz w:val="26"/>
                <w:szCs w:val="26"/>
              </w:rPr>
            </w:pPr>
          </w:p>
          <w:p w14:paraId="7A390F17" w14:textId="12C03706" w:rsidR="00054043" w:rsidRDefault="00054043" w:rsidP="003A7F5A">
            <w:pPr>
              <w:rPr>
                <w:rFonts w:ascii="Times New Roman" w:hAnsi="Times New Roman"/>
                <w:sz w:val="26"/>
                <w:szCs w:val="26"/>
              </w:rPr>
            </w:pPr>
          </w:p>
          <w:p w14:paraId="403F05C3" w14:textId="4CCCDF2F" w:rsidR="0014226F" w:rsidRDefault="0014226F" w:rsidP="003A7F5A">
            <w:pPr>
              <w:rPr>
                <w:rFonts w:ascii="Times New Roman" w:hAnsi="Times New Roman"/>
                <w:sz w:val="26"/>
                <w:szCs w:val="26"/>
              </w:rPr>
            </w:pPr>
          </w:p>
          <w:p w14:paraId="6A9AE3A4" w14:textId="77777777" w:rsidR="0014226F" w:rsidRDefault="0014226F" w:rsidP="003A7F5A">
            <w:pPr>
              <w:rPr>
                <w:rFonts w:ascii="Times New Roman" w:hAnsi="Times New Roman"/>
                <w:sz w:val="26"/>
                <w:szCs w:val="26"/>
              </w:rPr>
            </w:pPr>
          </w:p>
          <w:p w14:paraId="7A04DF43" w14:textId="4FD3FDE6" w:rsidR="00054043" w:rsidRDefault="0014226F" w:rsidP="003A7F5A">
            <w:pPr>
              <w:jc w:val="center"/>
              <w:rPr>
                <w:rFonts w:ascii="Times New Roman" w:hAnsi="Times New Roman"/>
                <w:sz w:val="26"/>
                <w:szCs w:val="26"/>
              </w:rPr>
            </w:pPr>
            <w:r>
              <w:rPr>
                <w:rFonts w:ascii="Times New Roman" w:hAnsi="Times New Roman"/>
                <w:sz w:val="26"/>
                <w:szCs w:val="26"/>
              </w:rPr>
              <w:t>1,0</w:t>
            </w:r>
          </w:p>
          <w:p w14:paraId="27F5FB90" w14:textId="77777777" w:rsidR="00054043" w:rsidRDefault="00054043" w:rsidP="003A7F5A">
            <w:pPr>
              <w:jc w:val="center"/>
              <w:rPr>
                <w:rFonts w:ascii="Times New Roman" w:hAnsi="Times New Roman"/>
                <w:sz w:val="26"/>
                <w:szCs w:val="26"/>
              </w:rPr>
            </w:pPr>
          </w:p>
          <w:p w14:paraId="22C07E48" w14:textId="77777777" w:rsidR="00054043" w:rsidRDefault="00054043" w:rsidP="003A7F5A">
            <w:pPr>
              <w:jc w:val="center"/>
              <w:rPr>
                <w:rFonts w:ascii="Times New Roman" w:hAnsi="Times New Roman"/>
                <w:sz w:val="26"/>
                <w:szCs w:val="26"/>
              </w:rPr>
            </w:pPr>
          </w:p>
          <w:p w14:paraId="4DB9681F" w14:textId="77777777" w:rsidR="00054043" w:rsidRDefault="00054043" w:rsidP="003A7F5A">
            <w:pPr>
              <w:rPr>
                <w:rFonts w:ascii="Times New Roman" w:hAnsi="Times New Roman"/>
                <w:sz w:val="26"/>
                <w:szCs w:val="26"/>
              </w:rPr>
            </w:pPr>
          </w:p>
          <w:p w14:paraId="5CDC508A" w14:textId="3D5E7AD7" w:rsidR="00054043" w:rsidRDefault="00054043" w:rsidP="003A7F5A">
            <w:pPr>
              <w:jc w:val="center"/>
              <w:rPr>
                <w:rFonts w:ascii="Times New Roman" w:hAnsi="Times New Roman"/>
                <w:sz w:val="26"/>
                <w:szCs w:val="26"/>
              </w:rPr>
            </w:pPr>
          </w:p>
          <w:p w14:paraId="6C9B6F2E" w14:textId="22053930" w:rsidR="0014226F" w:rsidRDefault="0014226F" w:rsidP="003A7F5A">
            <w:pPr>
              <w:jc w:val="center"/>
              <w:rPr>
                <w:rFonts w:ascii="Times New Roman" w:hAnsi="Times New Roman"/>
                <w:sz w:val="26"/>
                <w:szCs w:val="26"/>
              </w:rPr>
            </w:pPr>
          </w:p>
          <w:p w14:paraId="3D6FBB7B" w14:textId="02783DBF" w:rsidR="0014226F" w:rsidRDefault="0014226F" w:rsidP="003A7F5A">
            <w:pPr>
              <w:jc w:val="center"/>
              <w:rPr>
                <w:rFonts w:ascii="Times New Roman" w:hAnsi="Times New Roman"/>
                <w:sz w:val="26"/>
                <w:szCs w:val="26"/>
              </w:rPr>
            </w:pPr>
          </w:p>
          <w:p w14:paraId="5966200B" w14:textId="77777777" w:rsidR="0014226F" w:rsidRDefault="0014226F" w:rsidP="000E5D99">
            <w:pPr>
              <w:rPr>
                <w:rFonts w:ascii="Times New Roman" w:hAnsi="Times New Roman"/>
                <w:sz w:val="26"/>
                <w:szCs w:val="26"/>
              </w:rPr>
            </w:pPr>
          </w:p>
          <w:p w14:paraId="342FD16B" w14:textId="3DE8381D" w:rsidR="00054043" w:rsidRDefault="0014226F" w:rsidP="0014226F">
            <w:pPr>
              <w:jc w:val="center"/>
              <w:rPr>
                <w:rFonts w:ascii="Times New Roman" w:hAnsi="Times New Roman"/>
                <w:sz w:val="26"/>
                <w:szCs w:val="26"/>
              </w:rPr>
            </w:pPr>
            <w:r>
              <w:rPr>
                <w:rFonts w:ascii="Times New Roman" w:hAnsi="Times New Roman"/>
                <w:sz w:val="26"/>
                <w:szCs w:val="26"/>
              </w:rPr>
              <w:t>1</w:t>
            </w:r>
            <w:r w:rsidR="00054043">
              <w:rPr>
                <w:rFonts w:ascii="Times New Roman" w:hAnsi="Times New Roman"/>
                <w:sz w:val="26"/>
                <w:szCs w:val="26"/>
              </w:rPr>
              <w:t>,</w:t>
            </w:r>
            <w:r>
              <w:rPr>
                <w:rFonts w:ascii="Times New Roman" w:hAnsi="Times New Roman"/>
                <w:sz w:val="26"/>
                <w:szCs w:val="26"/>
              </w:rPr>
              <w:t>0</w:t>
            </w:r>
          </w:p>
          <w:p w14:paraId="0C7F502C" w14:textId="1C87E384" w:rsidR="00054043" w:rsidRPr="004622E0" w:rsidRDefault="00054043" w:rsidP="003A7F5A">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0B336102" w14:textId="77777777" w:rsidR="00054043" w:rsidRPr="004622E0" w:rsidRDefault="00054043" w:rsidP="003A7F5A">
            <w:pPr>
              <w:jc w:val="center"/>
              <w:rPr>
                <w:rFonts w:ascii="Times New Roman" w:hAnsi="Times New Roman"/>
                <w:sz w:val="26"/>
                <w:szCs w:val="26"/>
              </w:rPr>
            </w:pPr>
          </w:p>
        </w:tc>
      </w:tr>
    </w:tbl>
    <w:p w14:paraId="7712166E" w14:textId="77777777" w:rsidR="00054043" w:rsidRDefault="00054043" w:rsidP="00054043">
      <w:pPr>
        <w:ind w:left="4320" w:firstLine="720"/>
        <w:rPr>
          <w:rFonts w:ascii="Times New Roman" w:hAnsi="Times New Roman"/>
          <w:i/>
          <w:iCs/>
          <w:sz w:val="25"/>
          <w:szCs w:val="25"/>
        </w:rPr>
      </w:pPr>
    </w:p>
    <w:p w14:paraId="3A786DD5" w14:textId="77777777" w:rsidR="00DB456A" w:rsidRPr="00DB456A" w:rsidRDefault="00DB456A" w:rsidP="00DB456A">
      <w:pPr>
        <w:spacing w:before="60" w:after="60"/>
        <w:jc w:val="center"/>
        <w:rPr>
          <w:rFonts w:ascii="Times New Roman" w:hAnsi="Times New Roman"/>
          <w:sz w:val="18"/>
          <w:lang w:val="fr-FR"/>
        </w:rPr>
      </w:pPr>
      <w:bookmarkStart w:id="4" w:name="_Hlk215488654"/>
      <w:r w:rsidRPr="00DB456A">
        <w:rPr>
          <w:rFonts w:ascii="Times New Roman" w:hAnsi="Times New Roman"/>
          <w:b/>
          <w:lang w:val="de-DE"/>
        </w:rPr>
        <w:t>-------------------</w:t>
      </w:r>
      <w:r w:rsidRPr="00DB456A">
        <w:rPr>
          <w:rFonts w:ascii="Times New Roman" w:hAnsi="Times New Roman"/>
          <w:b/>
          <w:sz w:val="26"/>
          <w:szCs w:val="26"/>
          <w:lang w:val="de-DE"/>
        </w:rPr>
        <w:t xml:space="preserve">HẾT </w:t>
      </w:r>
      <w:r w:rsidRPr="00DB456A">
        <w:rPr>
          <w:rFonts w:ascii="Times New Roman" w:hAnsi="Times New Roman"/>
          <w:b/>
          <w:lang w:val="de-DE"/>
        </w:rPr>
        <w:t>-------------------</w:t>
      </w:r>
    </w:p>
    <w:p w14:paraId="391A463E" w14:textId="77777777" w:rsidR="00DB456A" w:rsidRPr="00DB456A" w:rsidRDefault="00DB456A" w:rsidP="00DB456A">
      <w:pPr>
        <w:tabs>
          <w:tab w:val="center" w:pos="2880"/>
          <w:tab w:val="center" w:pos="11520"/>
        </w:tabs>
        <w:spacing w:before="240"/>
        <w:rPr>
          <w:rFonts w:ascii="Times New Roman" w:hAnsi="Times New Roman"/>
          <w:sz w:val="26"/>
          <w:szCs w:val="26"/>
          <w:lang w:val="de-DE"/>
        </w:rPr>
      </w:pPr>
      <w:r w:rsidRPr="00DB456A">
        <w:rPr>
          <w:rFonts w:ascii="Times New Roman" w:hAnsi="Times New Roman"/>
          <w:b/>
          <w:sz w:val="26"/>
          <w:szCs w:val="26"/>
          <w:lang w:val="de-DE"/>
        </w:rPr>
        <w:tab/>
        <w:t>TRƯỞNG KHOA/TRƯỞNG BỘ MÔN</w:t>
      </w:r>
      <w:r w:rsidRPr="00DB456A">
        <w:rPr>
          <w:rFonts w:ascii="Times New Roman" w:hAnsi="Times New Roman"/>
          <w:sz w:val="26"/>
          <w:szCs w:val="26"/>
          <w:lang w:val="de-DE"/>
        </w:rPr>
        <w:tab/>
      </w:r>
      <w:r w:rsidRPr="00DB456A">
        <w:rPr>
          <w:rFonts w:ascii="Times New Roman" w:hAnsi="Times New Roman"/>
          <w:b/>
          <w:sz w:val="26"/>
          <w:szCs w:val="26"/>
          <w:lang w:val="de-DE"/>
        </w:rPr>
        <w:t>GIẢNG VIÊN SOẠN ĐÁP ÁN</w:t>
      </w:r>
    </w:p>
    <w:p w14:paraId="40058566" w14:textId="77777777" w:rsidR="00DB456A" w:rsidRPr="00DB456A" w:rsidRDefault="00DB456A" w:rsidP="00DB456A">
      <w:pPr>
        <w:tabs>
          <w:tab w:val="center" w:pos="2880"/>
          <w:tab w:val="center" w:pos="11520"/>
        </w:tabs>
        <w:rPr>
          <w:rFonts w:ascii="Times New Roman" w:hAnsi="Times New Roman"/>
          <w:i/>
          <w:sz w:val="26"/>
          <w:szCs w:val="26"/>
          <w:lang w:val="de-DE"/>
        </w:rPr>
      </w:pPr>
      <w:r w:rsidRPr="00DB456A">
        <w:rPr>
          <w:rFonts w:ascii="Times New Roman" w:hAnsi="Times New Roman"/>
          <w:sz w:val="26"/>
          <w:szCs w:val="26"/>
          <w:lang w:val="de-DE"/>
        </w:rPr>
        <w:tab/>
      </w:r>
      <w:r w:rsidRPr="00DB456A">
        <w:rPr>
          <w:rFonts w:ascii="Times New Roman" w:hAnsi="Times New Roman"/>
          <w:i/>
          <w:sz w:val="26"/>
          <w:szCs w:val="26"/>
          <w:lang w:val="de-DE"/>
        </w:rPr>
        <w:t>(Ký và ghi rõ họ tên)</w:t>
      </w:r>
      <w:r w:rsidRPr="00DB456A">
        <w:rPr>
          <w:rFonts w:ascii="Times New Roman" w:hAnsi="Times New Roman"/>
          <w:i/>
          <w:sz w:val="26"/>
          <w:szCs w:val="26"/>
          <w:lang w:val="de-DE"/>
        </w:rPr>
        <w:tab/>
        <w:t>(Ký và ghi rõ họ tên)</w:t>
      </w:r>
    </w:p>
    <w:bookmarkEnd w:id="4"/>
    <w:p w14:paraId="7B0135FA" w14:textId="77777777" w:rsidR="00054043" w:rsidRPr="004622E0" w:rsidRDefault="00054043" w:rsidP="00054043">
      <w:pPr>
        <w:spacing w:before="120" w:after="120"/>
        <w:jc w:val="center"/>
        <w:rPr>
          <w:rFonts w:ascii="Times New Roman" w:hAnsi="Times New Roman"/>
          <w:b/>
          <w:bCs/>
          <w:szCs w:val="28"/>
        </w:rPr>
      </w:pPr>
    </w:p>
    <w:p w14:paraId="7880B4CC" w14:textId="77777777" w:rsidR="00054043" w:rsidRDefault="00054043" w:rsidP="00054043"/>
    <w:p w14:paraId="7CA500F3" w14:textId="77777777" w:rsidR="00054043" w:rsidRDefault="00054043" w:rsidP="00054043"/>
    <w:p w14:paraId="2AE4BD5B" w14:textId="77777777" w:rsidR="00C95DF5" w:rsidRDefault="00C95DF5"/>
    <w:sectPr w:rsidR="00C95DF5"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04F97EEC"/>
    <w:multiLevelType w:val="hybridMultilevel"/>
    <w:tmpl w:val="18667316"/>
    <w:lvl w:ilvl="0" w:tplc="817C037C">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43"/>
    <w:rsid w:val="00054043"/>
    <w:rsid w:val="000E5D99"/>
    <w:rsid w:val="0014226F"/>
    <w:rsid w:val="00210A92"/>
    <w:rsid w:val="002B7DB0"/>
    <w:rsid w:val="003D151C"/>
    <w:rsid w:val="006B4156"/>
    <w:rsid w:val="007E636F"/>
    <w:rsid w:val="009668EE"/>
    <w:rsid w:val="00B25E1F"/>
    <w:rsid w:val="00B944D6"/>
    <w:rsid w:val="00C95DF5"/>
    <w:rsid w:val="00DB4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B73A5"/>
  <w15:chartTrackingRefBased/>
  <w15:docId w15:val="{8ECA3AC8-AD0F-4071-9CBF-ECA5F36E2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043"/>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054043"/>
    <w:pPr>
      <w:keepNext/>
      <w:jc w:val="center"/>
      <w:outlineLvl w:val="0"/>
    </w:pPr>
    <w:rPr>
      <w:b/>
      <w:sz w:val="32"/>
    </w:rPr>
  </w:style>
  <w:style w:type="paragraph" w:styleId="Heading3">
    <w:name w:val="heading 3"/>
    <w:basedOn w:val="Normal"/>
    <w:next w:val="Normal"/>
    <w:link w:val="Heading3Char"/>
    <w:uiPriority w:val="9"/>
    <w:qFormat/>
    <w:rsid w:val="00DB456A"/>
    <w:pPr>
      <w:keepNext/>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4043"/>
    <w:rPr>
      <w:rFonts w:ascii="VNI-Times" w:eastAsia="Times New Roman" w:hAnsi="VNI-Times" w:cs="Times New Roman"/>
      <w:b/>
      <w:sz w:val="32"/>
      <w:szCs w:val="24"/>
    </w:rPr>
  </w:style>
  <w:style w:type="paragraph" w:styleId="ListParagraph">
    <w:name w:val="List Paragraph"/>
    <w:basedOn w:val="Normal"/>
    <w:uiPriority w:val="34"/>
    <w:qFormat/>
    <w:rsid w:val="0014226F"/>
    <w:pPr>
      <w:ind w:left="720"/>
      <w:contextualSpacing/>
    </w:pPr>
    <w:rPr>
      <w:rFonts w:ascii="Times New Roman" w:hAnsi="Times New Roman"/>
      <w:sz w:val="24"/>
    </w:rPr>
  </w:style>
  <w:style w:type="character" w:customStyle="1" w:styleId="Heading3Char">
    <w:name w:val="Heading 3 Char"/>
    <w:basedOn w:val="DefaultParagraphFont"/>
    <w:link w:val="Heading3"/>
    <w:uiPriority w:val="9"/>
    <w:rsid w:val="00DB456A"/>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345607">
      <w:bodyDiv w:val="1"/>
      <w:marLeft w:val="0"/>
      <w:marRight w:val="0"/>
      <w:marTop w:val="0"/>
      <w:marBottom w:val="0"/>
      <w:divBdr>
        <w:top w:val="none" w:sz="0" w:space="0" w:color="auto"/>
        <w:left w:val="none" w:sz="0" w:space="0" w:color="auto"/>
        <w:bottom w:val="none" w:sz="0" w:space="0" w:color="auto"/>
        <w:right w:val="none" w:sz="0" w:space="0" w:color="auto"/>
      </w:divBdr>
    </w:div>
    <w:div w:id="1976401722">
      <w:bodyDiv w:val="1"/>
      <w:marLeft w:val="0"/>
      <w:marRight w:val="0"/>
      <w:marTop w:val="0"/>
      <w:marBottom w:val="0"/>
      <w:divBdr>
        <w:top w:val="none" w:sz="0" w:space="0" w:color="auto"/>
        <w:left w:val="none" w:sz="0" w:space="0" w:color="auto"/>
        <w:bottom w:val="none" w:sz="0" w:space="0" w:color="auto"/>
        <w:right w:val="none" w:sz="0" w:space="0" w:color="auto"/>
      </w:divBdr>
    </w:div>
    <w:div w:id="207017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microsoft.com/office/2007/relationships/hdphoto" Target="media/hdphoto3.wdp"/><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7</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Phúc Bảo</dc:creator>
  <cp:keywords/>
  <dc:description/>
  <cp:lastModifiedBy>Hoàng Phúc Bảo</cp:lastModifiedBy>
  <cp:revision>6</cp:revision>
  <dcterms:created xsi:type="dcterms:W3CDTF">2025-11-22T15:51:00Z</dcterms:created>
  <dcterms:modified xsi:type="dcterms:W3CDTF">2025-12-01T06:53:00Z</dcterms:modified>
</cp:coreProperties>
</file>