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9D1E2D" w:rsidRPr="00755DA6" w:rsidTr="00AE4A7B">
        <w:tc>
          <w:tcPr>
            <w:tcW w:w="5387" w:type="dxa"/>
            <w:hideMark/>
          </w:tcPr>
          <w:p w:rsidR="009D1E2D" w:rsidRPr="00755DA6" w:rsidRDefault="009D1E2D" w:rsidP="00AE4A7B">
            <w:pPr>
              <w:tabs>
                <w:tab w:val="left" w:pos="851"/>
              </w:tabs>
              <w:spacing w:after="0" w:line="240" w:lineRule="auto"/>
              <w:jc w:val="center"/>
              <w:rPr>
                <w:rFonts w:ascii="Times New Roman" w:hAnsi="Times New Roman"/>
                <w:sz w:val="28"/>
                <w:szCs w:val="28"/>
              </w:rPr>
            </w:pPr>
            <w:r w:rsidRPr="00755DA6">
              <w:rPr>
                <w:rFonts w:ascii="Times New Roman" w:hAnsi="Times New Roman"/>
                <w:sz w:val="28"/>
                <w:szCs w:val="28"/>
              </w:rPr>
              <w:t xml:space="preserve">ĐẢNG ỦY SỞ GIÁO DỤC VÀ ĐÀO TẠO </w:t>
            </w:r>
          </w:p>
          <w:p w:rsidR="009D1E2D" w:rsidRPr="00755DA6" w:rsidRDefault="009D1E2D" w:rsidP="00AE4A7B">
            <w:pPr>
              <w:tabs>
                <w:tab w:val="left" w:pos="851"/>
              </w:tabs>
              <w:spacing w:after="0" w:line="240" w:lineRule="auto"/>
              <w:jc w:val="center"/>
              <w:rPr>
                <w:rFonts w:ascii="Times New Roman" w:hAnsi="Times New Roman"/>
                <w:b/>
                <w:sz w:val="28"/>
                <w:szCs w:val="28"/>
              </w:rPr>
            </w:pPr>
            <w:r w:rsidRPr="00755DA6">
              <w:rPr>
                <w:rFonts w:ascii="Times New Roman" w:hAnsi="Times New Roman"/>
                <w:b/>
                <w:sz w:val="28"/>
                <w:szCs w:val="28"/>
              </w:rPr>
              <w:t xml:space="preserve">ĐẢNG ỦY TRƯỜNG CAO ĐẲNG </w:t>
            </w:r>
          </w:p>
          <w:p w:rsidR="009D1E2D" w:rsidRPr="00755DA6" w:rsidRDefault="009D1E2D" w:rsidP="00AE4A7B">
            <w:pPr>
              <w:tabs>
                <w:tab w:val="left" w:pos="851"/>
              </w:tabs>
              <w:spacing w:after="0" w:line="240" w:lineRule="auto"/>
              <w:jc w:val="center"/>
              <w:rPr>
                <w:rFonts w:ascii="Times New Roman" w:hAnsi="Times New Roman"/>
                <w:b/>
                <w:sz w:val="28"/>
                <w:szCs w:val="28"/>
              </w:rPr>
            </w:pPr>
            <w:r w:rsidRPr="00755DA6">
              <w:rPr>
                <w:rFonts w:ascii="Times New Roman" w:hAnsi="Times New Roman"/>
                <w:b/>
                <w:sz w:val="28"/>
                <w:szCs w:val="28"/>
              </w:rPr>
              <w:t>LÝ TỰ TRỌNG TP. HCM</w:t>
            </w:r>
          </w:p>
          <w:p w:rsidR="009D1E2D" w:rsidRPr="00755DA6" w:rsidRDefault="009D1E2D" w:rsidP="00AE4A7B">
            <w:pPr>
              <w:tabs>
                <w:tab w:val="left" w:pos="851"/>
              </w:tabs>
              <w:spacing w:after="0" w:line="240" w:lineRule="auto"/>
              <w:jc w:val="center"/>
              <w:rPr>
                <w:rFonts w:ascii="Times New Roman" w:hAnsi="Times New Roman"/>
                <w:sz w:val="24"/>
              </w:rPr>
            </w:pPr>
            <w:r w:rsidRPr="00755DA6">
              <w:rPr>
                <w:rFonts w:ascii="Times New Roman" w:hAnsi="Times New Roman"/>
                <w:b/>
                <w:sz w:val="25"/>
                <w:szCs w:val="25"/>
              </w:rPr>
              <w:t>*</w:t>
            </w:r>
          </w:p>
          <w:p w:rsidR="009D1E2D" w:rsidRPr="00755DA6" w:rsidRDefault="009D1E2D" w:rsidP="00AE4A7B">
            <w:pPr>
              <w:tabs>
                <w:tab w:val="left" w:pos="851"/>
              </w:tabs>
              <w:spacing w:after="0" w:line="240" w:lineRule="auto"/>
              <w:jc w:val="center"/>
              <w:rPr>
                <w:rFonts w:ascii="Times New Roman" w:hAnsi="Times New Roman"/>
                <w:sz w:val="28"/>
                <w:szCs w:val="28"/>
              </w:rPr>
            </w:pPr>
            <w:r w:rsidRPr="00755DA6">
              <w:rPr>
                <w:rFonts w:ascii="Times New Roman" w:hAnsi="Times New Roman"/>
                <w:sz w:val="28"/>
                <w:szCs w:val="28"/>
              </w:rPr>
              <w:t>Số</w:t>
            </w:r>
            <w:r w:rsidR="002B006D">
              <w:rPr>
                <w:rFonts w:ascii="Times New Roman" w:hAnsi="Times New Roman"/>
                <w:sz w:val="28"/>
                <w:szCs w:val="28"/>
              </w:rPr>
              <w:t xml:space="preserve"> 19</w:t>
            </w:r>
            <w:r w:rsidRPr="00755DA6">
              <w:rPr>
                <w:rFonts w:ascii="Times New Roman" w:hAnsi="Times New Roman"/>
                <w:sz w:val="28"/>
                <w:szCs w:val="28"/>
              </w:rPr>
              <w:t xml:space="preserve"> - NQ/ĐU</w:t>
            </w:r>
          </w:p>
        </w:tc>
        <w:tc>
          <w:tcPr>
            <w:tcW w:w="5387" w:type="dxa"/>
            <w:hideMark/>
          </w:tcPr>
          <w:p w:rsidR="009D1E2D" w:rsidRPr="00755DA6" w:rsidRDefault="009D1E2D" w:rsidP="00AE4A7B">
            <w:pPr>
              <w:tabs>
                <w:tab w:val="left" w:pos="851"/>
              </w:tabs>
              <w:spacing w:line="264" w:lineRule="auto"/>
              <w:jc w:val="center"/>
              <w:rPr>
                <w:rFonts w:ascii="Times New Roman" w:hAnsi="Times New Roman"/>
                <w:b/>
                <w:sz w:val="30"/>
                <w:szCs w:val="30"/>
              </w:rPr>
            </w:pPr>
            <w:r w:rsidRPr="00755DA6">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0EF0556B" wp14:editId="3509AE95">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755DA6">
              <w:rPr>
                <w:rFonts w:ascii="Times New Roman" w:hAnsi="Times New Roman"/>
                <w:b/>
                <w:sz w:val="30"/>
                <w:szCs w:val="30"/>
              </w:rPr>
              <w:t>ĐẢNG CỘNG SẢN VIỆT NAM</w:t>
            </w:r>
          </w:p>
          <w:p w:rsidR="009D1E2D" w:rsidRPr="00755DA6" w:rsidRDefault="002B006D" w:rsidP="00AE4A7B">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05 tháng 9</w:t>
            </w:r>
            <w:r w:rsidR="009D1E2D" w:rsidRPr="00755DA6">
              <w:rPr>
                <w:rFonts w:ascii="Times New Roman" w:hAnsi="Times New Roman"/>
                <w:i/>
                <w:sz w:val="28"/>
                <w:szCs w:val="28"/>
              </w:rPr>
              <w:t xml:space="preserve"> năm 2020</w:t>
            </w:r>
          </w:p>
        </w:tc>
      </w:tr>
    </w:tbl>
    <w:p w:rsidR="009D1E2D" w:rsidRPr="00755DA6" w:rsidRDefault="009D1E2D" w:rsidP="009D1E2D">
      <w:pPr>
        <w:tabs>
          <w:tab w:val="left" w:pos="851"/>
        </w:tabs>
        <w:spacing w:after="0" w:line="288" w:lineRule="auto"/>
        <w:rPr>
          <w:rFonts w:ascii="Times New Roman" w:hAnsi="Times New Roman"/>
          <w:b/>
          <w:sz w:val="30"/>
          <w:szCs w:val="30"/>
        </w:rPr>
      </w:pPr>
    </w:p>
    <w:p w:rsidR="009D1E2D" w:rsidRPr="00755DA6" w:rsidRDefault="009D1E2D" w:rsidP="009D1E2D">
      <w:pPr>
        <w:tabs>
          <w:tab w:val="left" w:pos="851"/>
        </w:tabs>
        <w:spacing w:after="0" w:line="288" w:lineRule="auto"/>
        <w:jc w:val="center"/>
        <w:rPr>
          <w:rFonts w:ascii="Times New Roman" w:hAnsi="Times New Roman"/>
          <w:b/>
          <w:sz w:val="32"/>
          <w:szCs w:val="32"/>
        </w:rPr>
      </w:pPr>
      <w:r w:rsidRPr="00755DA6">
        <w:rPr>
          <w:rFonts w:ascii="Times New Roman" w:hAnsi="Times New Roman"/>
          <w:b/>
          <w:sz w:val="32"/>
          <w:szCs w:val="32"/>
        </w:rPr>
        <w:t>NGHỊ QUYẾT</w:t>
      </w:r>
    </w:p>
    <w:p w:rsidR="009D1E2D" w:rsidRPr="00755DA6" w:rsidRDefault="009D1E2D" w:rsidP="009D1E2D">
      <w:pPr>
        <w:tabs>
          <w:tab w:val="left" w:pos="851"/>
        </w:tabs>
        <w:spacing w:after="0" w:line="288" w:lineRule="auto"/>
        <w:jc w:val="center"/>
        <w:rPr>
          <w:rFonts w:ascii="Times New Roman" w:hAnsi="Times New Roman"/>
          <w:b/>
          <w:sz w:val="30"/>
          <w:szCs w:val="30"/>
        </w:rPr>
      </w:pPr>
      <w:r w:rsidRPr="00755DA6">
        <w:rPr>
          <w:rFonts w:ascii="Times New Roman" w:hAnsi="Times New Roman"/>
          <w:b/>
          <w:sz w:val="30"/>
          <w:szCs w:val="30"/>
        </w:rPr>
        <w:t>Ban Chấp hành Đảng bộ</w:t>
      </w:r>
      <w:r w:rsidR="002D2871">
        <w:rPr>
          <w:rFonts w:ascii="Times New Roman" w:hAnsi="Times New Roman"/>
          <w:b/>
          <w:sz w:val="30"/>
          <w:szCs w:val="30"/>
        </w:rPr>
        <w:t xml:space="preserve"> tháng 09</w:t>
      </w:r>
      <w:r w:rsidRPr="00755DA6">
        <w:rPr>
          <w:rFonts w:ascii="Times New Roman" w:hAnsi="Times New Roman"/>
          <w:b/>
          <w:sz w:val="30"/>
          <w:szCs w:val="30"/>
        </w:rPr>
        <w:t>/2020</w:t>
      </w:r>
    </w:p>
    <w:p w:rsidR="009D1E2D" w:rsidRPr="00755DA6" w:rsidRDefault="009D1E2D" w:rsidP="009D1E2D">
      <w:pPr>
        <w:tabs>
          <w:tab w:val="left" w:pos="851"/>
        </w:tabs>
        <w:spacing w:after="0" w:line="288" w:lineRule="auto"/>
        <w:jc w:val="center"/>
        <w:rPr>
          <w:rFonts w:ascii="Times New Roman" w:hAnsi="Times New Roman"/>
          <w:b/>
          <w:sz w:val="28"/>
          <w:szCs w:val="28"/>
        </w:rPr>
      </w:pPr>
    </w:p>
    <w:p w:rsidR="009D1E2D" w:rsidRPr="00755DA6" w:rsidRDefault="009D1E2D" w:rsidP="009D1E2D">
      <w:pPr>
        <w:tabs>
          <w:tab w:val="left" w:pos="709"/>
          <w:tab w:val="left" w:pos="851"/>
          <w:tab w:val="left" w:pos="993"/>
        </w:tabs>
        <w:spacing w:after="0" w:line="380" w:lineRule="exact"/>
        <w:jc w:val="both"/>
        <w:rPr>
          <w:rFonts w:ascii="Times New Roman" w:eastAsia="Arial" w:hAnsi="Times New Roman"/>
          <w:sz w:val="28"/>
          <w:szCs w:val="28"/>
        </w:rPr>
      </w:pPr>
      <w:r w:rsidRPr="00755DA6">
        <w:rPr>
          <w:rFonts w:ascii="Times New Roman" w:eastAsia="Arial" w:hAnsi="Times New Roman"/>
          <w:sz w:val="28"/>
          <w:szCs w:val="28"/>
        </w:rPr>
        <w:tab/>
        <w:t xml:space="preserve">Ngày </w:t>
      </w:r>
      <w:r w:rsidR="002D2871">
        <w:rPr>
          <w:rFonts w:ascii="Times New Roman" w:eastAsia="Arial" w:hAnsi="Times New Roman"/>
          <w:sz w:val="28"/>
          <w:szCs w:val="28"/>
        </w:rPr>
        <w:t>01 tháng 09</w:t>
      </w:r>
      <w:r w:rsidRPr="00755DA6">
        <w:rPr>
          <w:rFonts w:ascii="Times New Roman" w:eastAsia="Arial" w:hAnsi="Times New Roman"/>
          <w:sz w:val="28"/>
          <w:szCs w:val="28"/>
        </w:rPr>
        <w:t xml:space="preserve"> năm 2020, Ban Chấp hành Đảng bộ Trường Cao đẳng Lý Tự Trọng Thành phố Hồ Chí Minh đã họp dưới sự chủ trì của đồng chí Phạm Hữu Lộc – Bí thư Đảng bộ;</w:t>
      </w:r>
    </w:p>
    <w:p w:rsidR="009D1E2D" w:rsidRPr="00755DA6" w:rsidRDefault="009D1E2D" w:rsidP="009D1E2D">
      <w:pPr>
        <w:tabs>
          <w:tab w:val="left" w:pos="709"/>
          <w:tab w:val="left" w:pos="851"/>
          <w:tab w:val="left" w:pos="993"/>
        </w:tabs>
        <w:spacing w:after="0" w:line="380" w:lineRule="exact"/>
        <w:jc w:val="both"/>
        <w:rPr>
          <w:rFonts w:ascii="Times New Roman" w:eastAsia="Arial" w:hAnsi="Times New Roman"/>
          <w:sz w:val="28"/>
          <w:szCs w:val="28"/>
        </w:rPr>
      </w:pPr>
      <w:r w:rsidRPr="00755DA6">
        <w:rPr>
          <w:rFonts w:ascii="Times New Roman" w:eastAsia="Arial" w:hAnsi="Times New Roman"/>
          <w:sz w:val="28"/>
          <w:szCs w:val="28"/>
        </w:rPr>
        <w:tab/>
        <w:t>Ban Chấp hành Đảng bộ nhất trí thông qua Nghị quyế</w:t>
      </w:r>
      <w:r w:rsidR="002D2871">
        <w:rPr>
          <w:rFonts w:ascii="Times New Roman" w:eastAsia="Arial" w:hAnsi="Times New Roman"/>
          <w:sz w:val="28"/>
          <w:szCs w:val="28"/>
        </w:rPr>
        <w:t>t tháng 09</w:t>
      </w:r>
      <w:r w:rsidRPr="00755DA6">
        <w:rPr>
          <w:rFonts w:ascii="Times New Roman" w:eastAsia="Arial" w:hAnsi="Times New Roman"/>
          <w:sz w:val="28"/>
          <w:szCs w:val="28"/>
        </w:rPr>
        <w:t xml:space="preserve">/2020 về lãnh đạo, chỉ đạo thực hiện công tác Đảng của trường như sau: </w:t>
      </w:r>
    </w:p>
    <w:p w:rsidR="009D1E2D" w:rsidRPr="00755DA6" w:rsidRDefault="009D1E2D" w:rsidP="009D1E2D">
      <w:pPr>
        <w:numPr>
          <w:ilvl w:val="3"/>
          <w:numId w:val="2"/>
        </w:numPr>
        <w:tabs>
          <w:tab w:val="left" w:pos="1134"/>
        </w:tabs>
        <w:spacing w:after="0" w:line="380" w:lineRule="exact"/>
        <w:ind w:left="0" w:firstLine="709"/>
        <w:jc w:val="both"/>
        <w:rPr>
          <w:rFonts w:ascii="Times New Roman" w:hAnsi="Times New Roman"/>
          <w:b/>
          <w:sz w:val="28"/>
          <w:szCs w:val="28"/>
        </w:rPr>
      </w:pPr>
      <w:r w:rsidRPr="00755DA6">
        <w:rPr>
          <w:rFonts w:ascii="Times New Roman" w:hAnsi="Times New Roman"/>
          <w:b/>
          <w:sz w:val="28"/>
          <w:szCs w:val="28"/>
          <w:lang w:val="vi-VN"/>
        </w:rPr>
        <w:t>Lãnh đạo công tác</w:t>
      </w:r>
      <w:r w:rsidRPr="00755DA6">
        <w:rPr>
          <w:rFonts w:ascii="Times New Roman" w:hAnsi="Times New Roman"/>
          <w:b/>
          <w:sz w:val="28"/>
          <w:szCs w:val="28"/>
        </w:rPr>
        <w:t xml:space="preserve"> chính trị,</w:t>
      </w:r>
      <w:r w:rsidRPr="00755DA6">
        <w:rPr>
          <w:rFonts w:ascii="Times New Roman" w:hAnsi="Times New Roman"/>
          <w:b/>
          <w:sz w:val="28"/>
          <w:szCs w:val="28"/>
          <w:lang w:val="vi-VN"/>
        </w:rPr>
        <w:t xml:space="preserve"> tư tưởng</w:t>
      </w:r>
    </w:p>
    <w:p w:rsidR="009D1E2D" w:rsidRPr="00383DFC" w:rsidRDefault="009D1E2D" w:rsidP="009D1E2D">
      <w:pPr>
        <w:tabs>
          <w:tab w:val="left" w:pos="709"/>
          <w:tab w:val="left" w:pos="851"/>
          <w:tab w:val="left" w:pos="993"/>
        </w:tabs>
        <w:spacing w:after="0" w:line="380" w:lineRule="exact"/>
        <w:jc w:val="both"/>
        <w:rPr>
          <w:rFonts w:ascii="Times New Roman" w:eastAsia="Times New Roman" w:hAnsi="Times New Roman"/>
          <w:sz w:val="28"/>
          <w:szCs w:val="28"/>
        </w:rPr>
      </w:pPr>
      <w:r w:rsidRPr="00755DA6">
        <w:rPr>
          <w:rFonts w:ascii="Times New Roman" w:hAnsi="Times New Roman"/>
          <w:sz w:val="28"/>
          <w:szCs w:val="28"/>
        </w:rPr>
        <w:tab/>
      </w:r>
      <w:r w:rsidRPr="00383DFC">
        <w:rPr>
          <w:rFonts w:ascii="Times New Roman" w:eastAsia="Arial" w:hAnsi="Times New Roman"/>
          <w:sz w:val="28"/>
          <w:szCs w:val="28"/>
        </w:rPr>
        <w:t>Phổ biến các nội dung tuyên truyền quý III/2020 của Trung tâm Thông tin công tác tư tưởng Thành phố; Nội dung tuyên truyền quí III/2020 theo Hướng dẫn số 69-HD/ĐU ngày 14/7/2020 của Đảng ủy Sở Giáo dục và Đào tạo TP.Hồ Chí Minh;</w:t>
      </w:r>
    </w:p>
    <w:p w:rsidR="009D1E2D" w:rsidRPr="00383DFC" w:rsidRDefault="009D1E2D" w:rsidP="009D1E2D">
      <w:pPr>
        <w:tabs>
          <w:tab w:val="left" w:pos="709"/>
          <w:tab w:val="left" w:pos="851"/>
          <w:tab w:val="left" w:pos="993"/>
        </w:tabs>
        <w:spacing w:after="0" w:line="380" w:lineRule="exact"/>
        <w:ind w:firstLine="567"/>
        <w:jc w:val="both"/>
        <w:rPr>
          <w:rFonts w:ascii="Times New Roman" w:eastAsia="Times New Roman" w:hAnsi="Times New Roman"/>
          <w:sz w:val="28"/>
          <w:szCs w:val="28"/>
        </w:rPr>
      </w:pPr>
      <w:r w:rsidRPr="00383DFC">
        <w:rPr>
          <w:rFonts w:ascii="Times New Roman" w:eastAsia="Times New Roman" w:hAnsi="Times New Roman"/>
          <w:sz w:val="28"/>
          <w:szCs w:val="28"/>
        </w:rPr>
        <w:t xml:space="preserve">+ Chú trọng tuyên truyền, quán triệt qua sinh hoạt chi bộ, sinh hoạt chuyên đề và sinh hoạt đơn vị trực thuộc trường các nội dung sau: </w:t>
      </w:r>
    </w:p>
    <w:p w:rsidR="009D1E2D" w:rsidRPr="00383DFC" w:rsidRDefault="009D1E2D" w:rsidP="009D1E2D">
      <w:pPr>
        <w:tabs>
          <w:tab w:val="left" w:pos="709"/>
          <w:tab w:val="left" w:pos="851"/>
          <w:tab w:val="left" w:pos="993"/>
        </w:tabs>
        <w:spacing w:after="0" w:line="380" w:lineRule="exact"/>
        <w:ind w:firstLine="567"/>
        <w:jc w:val="both"/>
        <w:rPr>
          <w:rFonts w:ascii="Times New Roman" w:eastAsia="Times New Roman" w:hAnsi="Times New Roman"/>
          <w:sz w:val="28"/>
          <w:szCs w:val="28"/>
        </w:rPr>
      </w:pPr>
      <w:r w:rsidRPr="00383DFC">
        <w:rPr>
          <w:rFonts w:ascii="Times New Roman" w:eastAsia="Times New Roman" w:hAnsi="Times New Roman"/>
          <w:sz w:val="28"/>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9D1E2D" w:rsidRPr="00383DFC" w:rsidRDefault="009D1E2D" w:rsidP="009D1E2D">
      <w:pPr>
        <w:tabs>
          <w:tab w:val="left" w:pos="709"/>
          <w:tab w:val="left" w:pos="851"/>
          <w:tab w:val="left" w:pos="993"/>
        </w:tabs>
        <w:spacing w:after="0" w:line="380" w:lineRule="exact"/>
        <w:ind w:firstLine="567"/>
        <w:jc w:val="both"/>
        <w:rPr>
          <w:rFonts w:ascii="Times New Roman" w:eastAsia="Times New Roman" w:hAnsi="Times New Roman"/>
          <w:sz w:val="28"/>
          <w:szCs w:val="28"/>
        </w:rPr>
      </w:pPr>
      <w:r w:rsidRPr="00383DFC">
        <w:rPr>
          <w:rFonts w:ascii="Times New Roman" w:eastAsia="Times New Roman" w:hAnsi="Times New Roman"/>
          <w:sz w:val="28"/>
          <w:szCs w:val="28"/>
        </w:rPr>
        <w:t>* Tiếp tục quán triệt và triển khai trong toàn Đảng bộ thực hiện Nghị quyết Trung ương 4 khóa XII về “tăng cường xây dựng, chỉnh đốn Đảng”</w:t>
      </w:r>
    </w:p>
    <w:p w:rsidR="009D1E2D" w:rsidRPr="00383DFC" w:rsidRDefault="009D1E2D" w:rsidP="009D1E2D">
      <w:pPr>
        <w:tabs>
          <w:tab w:val="left" w:pos="709"/>
          <w:tab w:val="left" w:pos="851"/>
          <w:tab w:val="left" w:pos="993"/>
        </w:tabs>
        <w:spacing w:after="0" w:line="380" w:lineRule="exact"/>
        <w:ind w:firstLine="567"/>
        <w:jc w:val="both"/>
        <w:rPr>
          <w:rFonts w:ascii="Arial" w:eastAsia="Times New Roman" w:hAnsi="Arial" w:cs="Arial"/>
          <w:sz w:val="20"/>
          <w:szCs w:val="20"/>
        </w:rPr>
      </w:pPr>
      <w:r w:rsidRPr="00383DFC">
        <w:rPr>
          <w:rFonts w:ascii="Times New Roman" w:eastAsia="Times New Roman" w:hAnsi="Times New Roman"/>
          <w:sz w:val="28"/>
          <w:szCs w:val="28"/>
        </w:rPr>
        <w:t>*  Phổ biến trong sinh hoạt các chi bộ:</w:t>
      </w:r>
      <w:r w:rsidRPr="00383DFC">
        <w:rPr>
          <w:rFonts w:ascii="Arial" w:eastAsia="Times New Roman" w:hAnsi="Arial" w:cs="Arial"/>
          <w:sz w:val="20"/>
          <w:szCs w:val="20"/>
        </w:rPr>
        <w:t xml:space="preserve"> </w:t>
      </w:r>
    </w:p>
    <w:p w:rsidR="00FD177B" w:rsidRPr="00FD177B" w:rsidRDefault="00FD177B" w:rsidP="00FD177B">
      <w:pPr>
        <w:tabs>
          <w:tab w:val="left" w:pos="993"/>
          <w:tab w:val="left" w:pos="4320"/>
        </w:tabs>
        <w:spacing w:after="0"/>
        <w:ind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Công văn số 1364-CV/ĐU, ngày 03.8.2020 của Đảng ủy Sở Giáo dục Đào tạo TP.HCM về Tuyên truyền kết quả kỳ họp thứ 9 Quốc hội khóa XIV</w:t>
      </w:r>
    </w:p>
    <w:p w:rsidR="00FD177B" w:rsidRPr="00FD177B" w:rsidRDefault="00FD177B" w:rsidP="00FD177B">
      <w:pPr>
        <w:tabs>
          <w:tab w:val="left" w:pos="993"/>
          <w:tab w:val="left" w:pos="4320"/>
        </w:tabs>
        <w:spacing w:after="0"/>
        <w:ind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Công văn số 74-BS/VPĐU ngày 07.8.2020 của Đảng ủy Sở Giáo dục Đào tạo TP là bản sao công văn số 16525-CV/VPTU ngày 5.8.2020 của Văn phòng Thành ủy TP.HCM về gửi nội dung thông báo về Hội nghị Thành ủy lần 42 khóa X.</w:t>
      </w:r>
    </w:p>
    <w:p w:rsidR="00FD177B" w:rsidRPr="00FD177B" w:rsidRDefault="00FD177B" w:rsidP="00FD177B">
      <w:pPr>
        <w:tabs>
          <w:tab w:val="left" w:pos="993"/>
          <w:tab w:val="left" w:pos="4320"/>
        </w:tabs>
        <w:spacing w:after="0"/>
        <w:ind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Quyết định số 380-QĐ/BTGTU, ngày 01.5.2020 của thành ủy TP.HCM về Khen thưởng  thực hiện tốt việc học tập và làm theo tư tưởng, đạo đức phong cách Hồ Chí Minh năm 2019-2020.</w:t>
      </w:r>
    </w:p>
    <w:p w:rsidR="00FD177B" w:rsidRPr="00FD177B" w:rsidRDefault="00FD177B" w:rsidP="00FD177B">
      <w:pPr>
        <w:numPr>
          <w:ilvl w:val="3"/>
          <w:numId w:val="2"/>
        </w:numPr>
        <w:tabs>
          <w:tab w:val="left" w:pos="993"/>
        </w:tabs>
        <w:spacing w:after="0" w:line="240" w:lineRule="auto"/>
        <w:ind w:left="0" w:firstLine="567"/>
        <w:jc w:val="both"/>
        <w:rPr>
          <w:rFonts w:ascii="Times New Roman" w:eastAsia="Times New Roman" w:hAnsi="Times New Roman"/>
          <w:b/>
          <w:sz w:val="28"/>
          <w:szCs w:val="28"/>
          <w:lang w:val="vi-VN"/>
        </w:rPr>
      </w:pPr>
      <w:r w:rsidRPr="00FD177B">
        <w:rPr>
          <w:rFonts w:ascii="Times New Roman" w:eastAsia="Times New Roman" w:hAnsi="Times New Roman"/>
          <w:b/>
          <w:sz w:val="28"/>
          <w:szCs w:val="28"/>
          <w:lang w:val="vi-VN"/>
        </w:rPr>
        <w:t xml:space="preserve">Lãnh đạo thực hiện nhiệm vụ chuyên môn </w:t>
      </w:r>
    </w:p>
    <w:p w:rsidR="00FD177B" w:rsidRPr="00FD177B" w:rsidRDefault="00FD177B" w:rsidP="00FD177B">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 xml:space="preserve">Thực hiện công tác giảng dạy theo thời khóa biểu và tổ chức thi kết thúc HK 2/2019-2020; Tổ chức ôn tập và thi các môn trực tuyến; Xét tốt nghiệp văn hóa và tốt </w:t>
      </w:r>
      <w:r w:rsidRPr="00FD177B">
        <w:rPr>
          <w:rFonts w:ascii="Times New Roman" w:eastAsia="Times New Roman" w:hAnsi="Times New Roman"/>
          <w:sz w:val="28"/>
          <w:szCs w:val="28"/>
        </w:rPr>
        <w:lastRenderedPageBreak/>
        <w:t xml:space="preserve">nghiệp TC, CĐ và khóa cũ thi lại; Tổ chức học lại các học phần; Tổ chức in bằng và phát bằng cho sinh viên tốt nghiệp </w:t>
      </w:r>
    </w:p>
    <w:p w:rsidR="00FD177B" w:rsidRPr="00FD177B" w:rsidRDefault="00FD177B" w:rsidP="00FD177B">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 xml:space="preserve">Tổ chức dự giờ và kiểm tra hồ sơ giảng dạy của GV các khoa; Chấn chỉnh công tác giáo viên chủ nhiệm và cố vấn học tập, công tác liên hệ giữa nhà trường – sinh viên và phụ huynh </w:t>
      </w:r>
    </w:p>
    <w:p w:rsidR="00FD177B" w:rsidRPr="00FD177B" w:rsidRDefault="00FD177B" w:rsidP="00FD177B">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 xml:space="preserve">Tập trung liên hệ tuyển sinh với TTGDTX của Thành phố và các tỉnh; Tiếp tục tăng cường quảng bá hình ảnh và thương hiệu của Nhà trường; Tiếp tục thu nhận hồ sơ ĐKXT tập trung tại Hội trường B; Tổ chức các lớp Giáo dục định hướng, kỹ năng mềm (nhập học bậc Cao đẳng và kỹ năng mềm bậc Trung cấp 3/9, thi Kỹ năng mềm bậc Trung cấp 19/9) </w:t>
      </w:r>
    </w:p>
    <w:p w:rsidR="00FD177B" w:rsidRPr="00FD177B" w:rsidRDefault="00FD177B" w:rsidP="00FD177B">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 xml:space="preserve">Lập kế hoạch phân công khối lượng giảng dạy và xây dựng thời khóa biểu học kỳ 1/2020 – 2021; Tổng kết khối lượng giảng dạy năm học 2019 – 2020; Triển khai kế hoạch tổ chức cho sinh viên đi thực tập tốt nghiệp và thực tập tại doanh nghiệp </w:t>
      </w:r>
    </w:p>
    <w:p w:rsidR="00FD177B" w:rsidRPr="00FD177B" w:rsidRDefault="00FD177B" w:rsidP="00FD177B">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 xml:space="preserve">Tiếp tục trình </w:t>
      </w:r>
      <w:r w:rsidRPr="00FD177B">
        <w:rPr>
          <w:rFonts w:ascii="Times New Roman" w:eastAsia="Times New Roman" w:hAnsi="Times New Roman"/>
          <w:sz w:val="28"/>
          <w:szCs w:val="28"/>
          <w:shd w:val="clear" w:color="auto" w:fill="FFFFFF"/>
        </w:rPr>
        <w:t>Tổng cục GDNN</w:t>
      </w:r>
      <w:r w:rsidRPr="00FD177B">
        <w:rPr>
          <w:rFonts w:ascii="Times New Roman" w:eastAsia="Times New Roman" w:hAnsi="Times New Roman"/>
          <w:sz w:val="28"/>
          <w:szCs w:val="28"/>
        </w:rPr>
        <w:t xml:space="preserve"> đề án </w:t>
      </w:r>
      <w:r w:rsidRPr="00FD177B">
        <w:rPr>
          <w:rFonts w:ascii="Times New Roman" w:eastAsia="Times New Roman" w:hAnsi="Times New Roman"/>
          <w:sz w:val="28"/>
          <w:szCs w:val="28"/>
          <w:shd w:val="clear" w:color="auto" w:fill="FFFFFF"/>
        </w:rPr>
        <w:t xml:space="preserve">đào tạo song hành với doanh nghiệp và </w:t>
      </w:r>
      <w:r w:rsidRPr="00FD177B">
        <w:rPr>
          <w:rFonts w:ascii="Times New Roman" w:eastAsia="Times New Roman" w:hAnsi="Times New Roman"/>
          <w:sz w:val="28"/>
          <w:szCs w:val="28"/>
        </w:rPr>
        <w:t xml:space="preserve">hồ sơ </w:t>
      </w:r>
      <w:r w:rsidRPr="00FD177B">
        <w:rPr>
          <w:rFonts w:ascii="Times New Roman" w:eastAsia="Times New Roman" w:hAnsi="Times New Roman"/>
          <w:sz w:val="28"/>
          <w:szCs w:val="28"/>
          <w:lang w:val="vi-VN"/>
        </w:rPr>
        <w:t xml:space="preserve">xin phép liên </w:t>
      </w:r>
      <w:r w:rsidRPr="00FD177B">
        <w:rPr>
          <w:rFonts w:ascii="Times New Roman" w:eastAsia="Times New Roman" w:hAnsi="Times New Roman"/>
          <w:sz w:val="28"/>
          <w:szCs w:val="28"/>
        </w:rPr>
        <w:t xml:space="preserve">kết đào tạo </w:t>
      </w:r>
      <w:r w:rsidRPr="00FD177B">
        <w:rPr>
          <w:rFonts w:ascii="Times New Roman" w:eastAsia="Times New Roman" w:hAnsi="Times New Roman"/>
          <w:sz w:val="28"/>
          <w:szCs w:val="28"/>
          <w:lang w:val="vi-VN"/>
        </w:rPr>
        <w:t xml:space="preserve">4 ngành </w:t>
      </w:r>
      <w:r w:rsidRPr="00FD177B">
        <w:rPr>
          <w:rFonts w:ascii="Times New Roman" w:eastAsia="Times New Roman" w:hAnsi="Times New Roman"/>
          <w:sz w:val="28"/>
          <w:szCs w:val="28"/>
        </w:rPr>
        <w:t>với Trường Cao đẳng City Glasgow, Anh; Nghiệm thu chương trình CDIO ngành Điện Công nghiệp; Tổ chức bồi dưỡng công tác giảng dạy tiếng Anh và tin học cho giảng viên; Tổ chức bồi dưỡng kỹ năng nghề cho giảng viên; xây dựng</w:t>
      </w:r>
      <w:r w:rsidRPr="00FD177B">
        <w:rPr>
          <w:rFonts w:ascii="Times New Roman" w:eastAsia="Gulim" w:hAnsi="Times New Roman"/>
          <w:sz w:val="28"/>
          <w:szCs w:val="28"/>
        </w:rPr>
        <w:t xml:space="preserve"> các chương trình các ngành chuyển ti</w:t>
      </w:r>
      <w:r w:rsidRPr="00FD177B">
        <w:rPr>
          <w:rFonts w:ascii="Times New Roman" w:eastAsia="MingLiU" w:hAnsi="Times New Roman"/>
          <w:sz w:val="28"/>
          <w:szCs w:val="28"/>
        </w:rPr>
        <w:t>ế</w:t>
      </w:r>
      <w:r w:rsidRPr="00FD177B">
        <w:rPr>
          <w:rFonts w:ascii="Times New Roman" w:eastAsia="Gulim" w:hAnsi="Times New Roman"/>
          <w:sz w:val="28"/>
          <w:szCs w:val="28"/>
        </w:rPr>
        <w:t>p lên cao đẳng,</w:t>
      </w:r>
      <w:r w:rsidRPr="00FD177B">
        <w:rPr>
          <w:rFonts w:ascii="Times New Roman" w:eastAsia="Times New Roman" w:hAnsi="Times New Roman"/>
          <w:sz w:val="28"/>
          <w:szCs w:val="28"/>
        </w:rPr>
        <w:t xml:space="preserve"> chương trình đào tạo sơ cấp nghề và chương trình đào tạo từ xa </w:t>
      </w:r>
    </w:p>
    <w:p w:rsidR="00FD177B" w:rsidRPr="00FD177B" w:rsidRDefault="00FD177B" w:rsidP="00FD177B">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 xml:space="preserve">Thu học phí khóa mới và hoàn tất thu học phí HK2/2019-2020;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Thanh toán việc xét cấp học bổng khuyến khích học nghề </w:t>
      </w:r>
    </w:p>
    <w:p w:rsidR="00FD177B" w:rsidRPr="00FD177B" w:rsidRDefault="00FD177B" w:rsidP="00FD177B">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 xml:space="preserve">Đăng ký và nghiệm thu các đề tài nghiên cứu khoa học và chuẩn bị thi thiết bị tự làm năm 2021; Triển khai viết bài báo quốc tế và tổ chức Hội thảo khoa học COSS2020 vào ngày 19/9/2020 với trường đại học Arizona Hoa kỳ (ASU) và trường Cao đẳng City Glasgow, Anh; Tiếp tục huấn luyện và hỗ trợ sinh viên tham gia dự thi giỏi nghề toàn quốc năm 2020; Tiếp tục tổ chức huấn luyện và tham gia Hội giảng Nhà giáo GDNN cấp Thành phố; Hoàn thành và triển khai ngân hàng câu hỏi để thi trắc nghiệm trên máy tính; Khai giảng các khóa học tiếng Hàn, tiếng Trung, tiếng Nhật; Tổ chức thi tiếng Đức; Tổ chức thi Anh văn ABC và Tin học ứng dụng cơ bản; Thực hiện đào tạo song hành với VinFast cho 2 ngành Cơ điện tử và Công nghệ Ô tô và với các doanh nghiệp khác; Nghiệm thu xây dựng chuẩn đầu ra nghề Công nghệ Sơn tĩnh điện, Công nghệ Mạ, nghề Bảo trì và sửa chữa thiết bị nhiệt; Bàn giao Trung tâm thang máy, thang cuốn KONE cho Trường; Chuẩn bị hồ sơ nhận bàn giao Trung tâm đào tạo nghề bánh; Tiếp tục triển khai các dự án với tồ chức ASSIST và Tổ chức phi chính phủ Dariu (Thụy Sĩ); Thực hiện tiếp dự án chương trình Bank of Laptop để nhận laptop mới 100% cho sinh viên khó khăn, học lực khá theo quy trình của tổ chức Dariu. </w:t>
      </w:r>
    </w:p>
    <w:p w:rsidR="00FD177B" w:rsidRPr="00FD177B" w:rsidRDefault="00FD177B" w:rsidP="00FD177B">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FD177B">
        <w:rPr>
          <w:rFonts w:ascii="Times New Roman" w:eastAsia="Times New Roman" w:hAnsi="Times New Roman"/>
          <w:sz w:val="28"/>
          <w:szCs w:val="28"/>
        </w:rPr>
        <w:t>Kiểm định chất lượng cơ sở GDNN theo TT 15/2017 của Bộ LĐTBXH; Kiểm định chương trình đào tạo nghề Công nghệ chế tạo máy; Tiếp tục thực hiện khắc phục các phát hiện và triển khai kế hoạch đánh giá nội bộ theo tiêu chuẩn ISO 9001:2015</w:t>
      </w:r>
    </w:p>
    <w:p w:rsidR="00FD177B" w:rsidRPr="00FD177B" w:rsidRDefault="00FD177B" w:rsidP="00FD177B">
      <w:pPr>
        <w:numPr>
          <w:ilvl w:val="3"/>
          <w:numId w:val="2"/>
        </w:numPr>
        <w:tabs>
          <w:tab w:val="left" w:pos="993"/>
        </w:tabs>
        <w:spacing w:after="0" w:line="240" w:lineRule="auto"/>
        <w:ind w:left="0" w:firstLine="567"/>
        <w:jc w:val="both"/>
        <w:rPr>
          <w:rFonts w:ascii="Times New Roman" w:eastAsia="Times New Roman" w:hAnsi="Times New Roman"/>
          <w:b/>
          <w:sz w:val="28"/>
          <w:szCs w:val="28"/>
          <w:lang w:val="vi-VN"/>
        </w:rPr>
      </w:pPr>
      <w:r w:rsidRPr="00FD177B">
        <w:rPr>
          <w:rFonts w:ascii="Times New Roman" w:eastAsia="Times New Roman" w:hAnsi="Times New Roman"/>
          <w:b/>
          <w:sz w:val="28"/>
          <w:szCs w:val="28"/>
          <w:lang w:val="vi-VN"/>
        </w:rPr>
        <w:lastRenderedPageBreak/>
        <w:t xml:space="preserve">Lãnh đạo công tác tổ chức, cán bộ </w:t>
      </w:r>
    </w:p>
    <w:p w:rsidR="00FD177B" w:rsidRPr="00FD177B" w:rsidRDefault="00FD177B" w:rsidP="00FD177B">
      <w:pPr>
        <w:tabs>
          <w:tab w:val="left" w:pos="567"/>
        </w:tabs>
        <w:spacing w:after="0"/>
        <w:jc w:val="both"/>
        <w:rPr>
          <w:rFonts w:ascii="Times New Roman" w:eastAsia="Times New Roman" w:hAnsi="Times New Roman"/>
          <w:b/>
          <w:sz w:val="28"/>
          <w:szCs w:val="28"/>
          <w:lang w:val="vi-VN"/>
        </w:rPr>
      </w:pPr>
      <w:r w:rsidRPr="00FD177B">
        <w:rPr>
          <w:rFonts w:ascii="Times New Roman" w:eastAsia="Times New Roman" w:hAnsi="Times New Roman"/>
          <w:b/>
          <w:sz w:val="28"/>
          <w:szCs w:val="28"/>
        </w:rPr>
        <w:tab/>
      </w:r>
      <w:r w:rsidRPr="00FD177B">
        <w:rPr>
          <w:rFonts w:ascii="Times New Roman" w:eastAsia="Times New Roman" w:hAnsi="Times New Roman"/>
          <w:sz w:val="28"/>
          <w:szCs w:val="28"/>
        </w:rPr>
        <w:t>Xây dựng nội dung và chuẩn bị Hội nghị CCVC Trường; Xây dựng Kế hoạch và chuẩn bị tuyển dụng viên chức năm học 2020-2021; Thực hiện công tác xét đánh giá hei65u quả công tác quý 3/2020 cho CBGVNV; Thực hiện kế hoạch lấy phiếu tín nhiệm cán bộ quản lý và điều chỉnh quy hoạch cán bộ quản lý tại các đơn vị trực thuộc trường năm 2020; Chuẩn bị hồ sơ xét nâng lương trước hạn; Điều chuyển cán bộ và nhân viên các đơn vị cho phù hợp với năng lực cá nhân và vị trí làm việc; Rà soát văn bằng, chứng chỉ của CBGVNV phục vụ công tác kiểm định Nhà trường; Rà soát, thành lập (kiện toàn) các Hội đồng và Ban Chỉ đạo cấp trường năm học 2020 – 2021; Củng cố nhiệm vụ của các Hội đồng chuyên môn, Hội đồng khoa, Hội đồng tư vấn, tổ môn tại các khoa; Cử CBGVNV đi học các lớp bồi dưỡng chuyên môn nghiệp vụ do Sở, Thành phố tổ chức; Xây dựng Bộ tiêu chí đánh giá năng lực thực hiện đối với từng vị trí việc làm trong Nhà trường</w:t>
      </w:r>
    </w:p>
    <w:p w:rsidR="00FD177B" w:rsidRPr="00FD177B" w:rsidRDefault="00FD177B" w:rsidP="00FD177B">
      <w:pPr>
        <w:tabs>
          <w:tab w:val="left" w:pos="993"/>
          <w:tab w:val="left" w:pos="4320"/>
        </w:tabs>
        <w:spacing w:after="0"/>
        <w:ind w:left="567" w:right="-432"/>
        <w:jc w:val="both"/>
        <w:rPr>
          <w:rFonts w:ascii="Times New Roman" w:eastAsia="Times New Roman" w:hAnsi="Times New Roman"/>
          <w:b/>
          <w:sz w:val="28"/>
          <w:szCs w:val="28"/>
          <w:lang w:val="vi-VN"/>
        </w:rPr>
      </w:pPr>
      <w:r w:rsidRPr="00FD177B">
        <w:rPr>
          <w:rFonts w:ascii="Times New Roman" w:eastAsia="Times New Roman" w:hAnsi="Times New Roman"/>
          <w:b/>
          <w:sz w:val="28"/>
          <w:szCs w:val="28"/>
        </w:rPr>
        <w:t>4.</w:t>
      </w:r>
      <w:r w:rsidRPr="00FD177B">
        <w:rPr>
          <w:rFonts w:ascii="Times New Roman" w:eastAsia="Times New Roman" w:hAnsi="Times New Roman"/>
          <w:sz w:val="28"/>
          <w:szCs w:val="28"/>
        </w:rPr>
        <w:t xml:space="preserve"> </w:t>
      </w:r>
      <w:r w:rsidRPr="00FD177B">
        <w:rPr>
          <w:rFonts w:ascii="Times New Roman" w:eastAsia="Times New Roman" w:hAnsi="Times New Roman"/>
          <w:b/>
          <w:sz w:val="28"/>
          <w:szCs w:val="28"/>
          <w:lang w:val="vi-VN"/>
        </w:rPr>
        <w:t>Lãnh đạo công tác xây dựng tổ chức Đảng</w:t>
      </w:r>
    </w:p>
    <w:p w:rsidR="00FD177B" w:rsidRPr="00FD177B" w:rsidRDefault="00FD177B" w:rsidP="00FD177B">
      <w:pPr>
        <w:tabs>
          <w:tab w:val="left" w:pos="709"/>
        </w:tabs>
        <w:spacing w:after="0"/>
        <w:ind w:firstLine="567"/>
        <w:jc w:val="both"/>
        <w:rPr>
          <w:rFonts w:ascii="Times New Roman" w:eastAsia="Arial" w:hAnsi="Times New Roman"/>
          <w:sz w:val="28"/>
          <w:szCs w:val="28"/>
        </w:rPr>
      </w:pPr>
      <w:r w:rsidRPr="00FD177B">
        <w:rPr>
          <w:rFonts w:ascii="Times New Roman" w:eastAsia="Arial" w:hAnsi="Times New Roman"/>
          <w:sz w:val="28"/>
          <w:szCs w:val="28"/>
        </w:rPr>
        <w:t>Tiếp tục công tác tuyên giáo, công tác xây dựng Đảng, công tác dân vận, công tác bảo đảm an ninh chính trị trong Nhà trường</w:t>
      </w:r>
    </w:p>
    <w:p w:rsidR="00FD177B" w:rsidRPr="00FD177B" w:rsidRDefault="00FD177B" w:rsidP="00FD177B">
      <w:pPr>
        <w:tabs>
          <w:tab w:val="left" w:pos="709"/>
        </w:tabs>
        <w:spacing w:after="0"/>
        <w:ind w:firstLine="567"/>
        <w:jc w:val="both"/>
        <w:rPr>
          <w:rFonts w:ascii="Times New Roman" w:eastAsia="Arial" w:hAnsi="Times New Roman"/>
          <w:sz w:val="28"/>
          <w:szCs w:val="28"/>
        </w:rPr>
      </w:pPr>
      <w:r w:rsidRPr="00FD177B">
        <w:rPr>
          <w:rFonts w:ascii="Times New Roman" w:eastAsia="Arial" w:hAnsi="Times New Roman"/>
          <w:sz w:val="28"/>
          <w:szCs w:val="28"/>
        </w:rPr>
        <w:t>Ban Chấp hành</w:t>
      </w:r>
      <w:r w:rsidR="00944C56">
        <w:rPr>
          <w:rFonts w:ascii="Times New Roman" w:eastAsia="Arial" w:hAnsi="Times New Roman"/>
          <w:sz w:val="28"/>
          <w:szCs w:val="28"/>
        </w:rPr>
        <w:t xml:space="preserve"> </w:t>
      </w:r>
      <w:r w:rsidR="00944C56">
        <w:rPr>
          <w:rFonts w:ascii="Times New Roman" w:eastAsia="Arial" w:hAnsi="Times New Roman"/>
          <w:sz w:val="28"/>
          <w:szCs w:val="28"/>
        </w:rPr>
        <w:t xml:space="preserve">Đảng bộ </w:t>
      </w:r>
      <w:r>
        <w:rPr>
          <w:rFonts w:ascii="Times New Roman" w:eastAsia="Arial" w:hAnsi="Times New Roman"/>
          <w:sz w:val="28"/>
          <w:szCs w:val="28"/>
        </w:rPr>
        <w:t xml:space="preserve">thông qua </w:t>
      </w:r>
      <w:r w:rsidRPr="00FD177B">
        <w:rPr>
          <w:rFonts w:ascii="Times New Roman" w:eastAsia="Arial" w:hAnsi="Times New Roman"/>
          <w:sz w:val="28"/>
          <w:szCs w:val="28"/>
        </w:rPr>
        <w:t>Nghị quyết của chi bộ 01 về việc đề nghị chuyển đảng chính thức đối với quần chúng Giang Phi Hùng, giảng viên Khoa Khoa học cơ bản</w:t>
      </w:r>
      <w:r>
        <w:rPr>
          <w:rFonts w:ascii="Times New Roman" w:eastAsia="Arial" w:hAnsi="Times New Roman"/>
          <w:sz w:val="28"/>
          <w:szCs w:val="28"/>
        </w:rPr>
        <w:t>.</w:t>
      </w:r>
    </w:p>
    <w:p w:rsidR="00FD177B" w:rsidRPr="00FD177B" w:rsidRDefault="00FD177B" w:rsidP="00FD177B">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Ban hành</w:t>
      </w:r>
      <w:r w:rsidRPr="00FD177B">
        <w:rPr>
          <w:rFonts w:ascii="Times New Roman" w:eastAsia="Arial" w:hAnsi="Times New Roman"/>
          <w:sz w:val="28"/>
          <w:szCs w:val="28"/>
        </w:rPr>
        <w:t xml:space="preserve"> Quy chế làm việc của Ủy ban Kiểm tra Đảng ủy Trường Cao đẳng Lý Tự Trọng Thành phố Hồ Chí Minh Nhiệm kỳ 2020-2025</w:t>
      </w:r>
    </w:p>
    <w:p w:rsidR="00FD177B" w:rsidRDefault="00944C56" w:rsidP="00FD177B">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Ban </w:t>
      </w:r>
      <w:r w:rsidR="00FD177B" w:rsidRPr="00FD177B">
        <w:rPr>
          <w:rFonts w:ascii="Times New Roman" w:eastAsia="Arial" w:hAnsi="Times New Roman"/>
          <w:sz w:val="28"/>
          <w:szCs w:val="28"/>
        </w:rPr>
        <w:t xml:space="preserve">Chấp hành </w:t>
      </w:r>
      <w:r>
        <w:rPr>
          <w:rFonts w:ascii="Times New Roman" w:eastAsia="Arial" w:hAnsi="Times New Roman"/>
          <w:sz w:val="28"/>
          <w:szCs w:val="28"/>
        </w:rPr>
        <w:t xml:space="preserve">Đảng bộ </w:t>
      </w:r>
      <w:r w:rsidR="00FD177B">
        <w:rPr>
          <w:rFonts w:ascii="Times New Roman" w:eastAsia="Arial" w:hAnsi="Times New Roman"/>
          <w:sz w:val="28"/>
          <w:szCs w:val="28"/>
        </w:rPr>
        <w:t>thống nhất thông qua</w:t>
      </w:r>
      <w:r w:rsidR="00FD177B" w:rsidRPr="00FD177B">
        <w:rPr>
          <w:rFonts w:ascii="Times New Roman" w:eastAsia="Arial" w:hAnsi="Times New Roman"/>
          <w:sz w:val="28"/>
          <w:szCs w:val="28"/>
        </w:rPr>
        <w:t xml:space="preserve"> danh sách bầu gương điển hình “Dân vận khéo” năm 2020 </w:t>
      </w:r>
      <w:r w:rsidR="00FD177B">
        <w:rPr>
          <w:rFonts w:ascii="Times New Roman" w:eastAsia="Arial" w:hAnsi="Times New Roman"/>
          <w:sz w:val="28"/>
          <w:szCs w:val="28"/>
        </w:rPr>
        <w:t xml:space="preserve">và </w:t>
      </w:r>
      <w:r w:rsidR="00FD177B" w:rsidRPr="00FD177B">
        <w:rPr>
          <w:rFonts w:ascii="Times New Roman" w:eastAsia="Arial" w:hAnsi="Times New Roman"/>
          <w:sz w:val="28"/>
          <w:szCs w:val="28"/>
        </w:rPr>
        <w:t xml:space="preserve">giai đoạn 2016 – 2020 </w:t>
      </w:r>
      <w:r w:rsidR="00FD177B">
        <w:rPr>
          <w:rFonts w:ascii="Times New Roman" w:eastAsia="Arial" w:hAnsi="Times New Roman"/>
          <w:sz w:val="28"/>
          <w:szCs w:val="28"/>
        </w:rPr>
        <w:t>cụ thể như sau:</w:t>
      </w:r>
    </w:p>
    <w:p w:rsidR="00FD177B" w:rsidRPr="00A9507E" w:rsidRDefault="00FD177B" w:rsidP="00FD177B">
      <w:pPr>
        <w:tabs>
          <w:tab w:val="left" w:pos="709"/>
        </w:tabs>
        <w:spacing w:after="0"/>
        <w:ind w:firstLine="567"/>
        <w:jc w:val="both"/>
        <w:rPr>
          <w:rFonts w:ascii="Times New Roman" w:eastAsia="Arial" w:hAnsi="Times New Roman"/>
          <w:b/>
          <w:i/>
          <w:sz w:val="28"/>
          <w:szCs w:val="28"/>
        </w:rPr>
      </w:pPr>
      <w:r w:rsidRPr="00A9507E">
        <w:rPr>
          <w:rFonts w:ascii="Times New Roman" w:eastAsia="Arial" w:hAnsi="Times New Roman"/>
          <w:b/>
          <w:i/>
          <w:sz w:val="28"/>
          <w:szCs w:val="28"/>
        </w:rPr>
        <w:t>+ Về cá nhân “Dân vận khéo” năm 2020</w:t>
      </w:r>
      <w:r w:rsidR="00144301" w:rsidRPr="00A9507E">
        <w:rPr>
          <w:rFonts w:ascii="Times New Roman" w:eastAsia="Arial" w:hAnsi="Times New Roman"/>
          <w:b/>
          <w:i/>
          <w:sz w:val="28"/>
          <w:szCs w:val="28"/>
        </w:rPr>
        <w:t>:</w:t>
      </w:r>
      <w:r w:rsidRPr="00A9507E">
        <w:rPr>
          <w:rFonts w:ascii="Times New Roman" w:eastAsia="Arial" w:hAnsi="Times New Roman"/>
          <w:b/>
          <w:i/>
          <w:sz w:val="28"/>
          <w:szCs w:val="28"/>
        </w:rPr>
        <w:t xml:space="preserve"> gồm có 41 </w:t>
      </w:r>
      <w:r w:rsidR="00944C56">
        <w:rPr>
          <w:rFonts w:ascii="Times New Roman" w:eastAsia="Arial" w:hAnsi="Times New Roman"/>
          <w:b/>
          <w:i/>
          <w:sz w:val="28"/>
          <w:szCs w:val="28"/>
        </w:rPr>
        <w:t>cá nhân</w:t>
      </w:r>
      <w:r w:rsidRPr="00A9507E">
        <w:rPr>
          <w:rFonts w:ascii="Times New Roman" w:eastAsia="Arial" w:hAnsi="Times New Roman"/>
          <w:b/>
          <w:i/>
          <w:sz w:val="28"/>
          <w:szCs w:val="28"/>
        </w:rPr>
        <w:t>:</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FD177B" w:rsidTr="00144301">
        <w:tc>
          <w:tcPr>
            <w:tcW w:w="4644" w:type="dxa"/>
          </w:tcPr>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 </w:t>
            </w:r>
            <w:r w:rsidRPr="00FD177B">
              <w:rPr>
                <w:rFonts w:ascii="Times New Roman" w:eastAsia="Arial" w:hAnsi="Times New Roman"/>
                <w:sz w:val="28"/>
                <w:szCs w:val="28"/>
              </w:rPr>
              <w:t>Thầy Phạm Hữu Lộc</w:t>
            </w:r>
          </w:p>
          <w:p w:rsidR="00144301"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 </w:t>
            </w:r>
            <w:r w:rsidRPr="00FD177B">
              <w:rPr>
                <w:rFonts w:ascii="Times New Roman" w:eastAsia="Arial" w:hAnsi="Times New Roman"/>
                <w:sz w:val="28"/>
                <w:szCs w:val="28"/>
              </w:rPr>
              <w:t>Thầy Đinh Văn Đệ</w:t>
            </w:r>
          </w:p>
          <w:p w:rsidR="00144301"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 </w:t>
            </w:r>
            <w:r w:rsidRPr="00FD177B">
              <w:rPr>
                <w:rFonts w:ascii="Times New Roman" w:eastAsia="Arial" w:hAnsi="Times New Roman"/>
                <w:sz w:val="28"/>
                <w:szCs w:val="28"/>
              </w:rPr>
              <w:t>Cô Đinh Hồ</w:t>
            </w:r>
            <w:r>
              <w:rPr>
                <w:rFonts w:ascii="Times New Roman" w:eastAsia="Arial" w:hAnsi="Times New Roman"/>
                <w:sz w:val="28"/>
                <w:szCs w:val="28"/>
              </w:rPr>
              <w:t>ng Minh</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4. </w:t>
            </w:r>
            <w:r w:rsidRPr="00FD177B">
              <w:rPr>
                <w:rFonts w:ascii="Times New Roman" w:eastAsia="Arial" w:hAnsi="Times New Roman"/>
                <w:sz w:val="28"/>
                <w:szCs w:val="28"/>
              </w:rPr>
              <w:t>Thầy Châu Văn Bả</w:t>
            </w:r>
            <w:r>
              <w:rPr>
                <w:rFonts w:ascii="Times New Roman" w:eastAsia="Arial" w:hAnsi="Times New Roman"/>
                <w:sz w:val="28"/>
                <w:szCs w:val="28"/>
              </w:rPr>
              <w:t>o</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5. </w:t>
            </w:r>
            <w:r w:rsidRPr="00FD177B">
              <w:rPr>
                <w:rFonts w:ascii="Times New Roman" w:eastAsia="Arial" w:hAnsi="Times New Roman"/>
                <w:sz w:val="28"/>
                <w:szCs w:val="28"/>
              </w:rPr>
              <w:t>Cô Đặng Thị Nhật Minh</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6. </w:t>
            </w:r>
            <w:r w:rsidRPr="00FD177B">
              <w:rPr>
                <w:rFonts w:ascii="Times New Roman" w:eastAsia="Arial" w:hAnsi="Times New Roman"/>
                <w:sz w:val="28"/>
                <w:szCs w:val="28"/>
              </w:rPr>
              <w:t>Thầy Lâm Viết Dũng</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7. </w:t>
            </w:r>
            <w:r w:rsidRPr="00FD177B">
              <w:rPr>
                <w:rFonts w:ascii="Times New Roman" w:eastAsia="Arial" w:hAnsi="Times New Roman"/>
                <w:sz w:val="28"/>
                <w:szCs w:val="28"/>
              </w:rPr>
              <w:t>Cô Nguyễn Thị Hoa</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8. </w:t>
            </w:r>
            <w:r w:rsidRPr="00FD177B">
              <w:rPr>
                <w:rFonts w:ascii="Times New Roman" w:eastAsia="Arial" w:hAnsi="Times New Roman"/>
                <w:sz w:val="28"/>
                <w:szCs w:val="28"/>
              </w:rPr>
              <w:t>Thầy Lê Quang Liêm</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9. </w:t>
            </w:r>
            <w:r w:rsidRPr="00FD177B">
              <w:rPr>
                <w:rFonts w:ascii="Times New Roman" w:eastAsia="Arial" w:hAnsi="Times New Roman"/>
                <w:sz w:val="28"/>
                <w:szCs w:val="28"/>
              </w:rPr>
              <w:t>Thầy Nguyễn Hữu Thiện</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10. </w:t>
            </w:r>
            <w:r w:rsidRPr="00FD177B">
              <w:rPr>
                <w:rFonts w:ascii="Times New Roman" w:eastAsia="Arial" w:hAnsi="Times New Roman"/>
                <w:sz w:val="28"/>
                <w:szCs w:val="28"/>
              </w:rPr>
              <w:t xml:space="preserve">Thầy Nguyễn Chí Nhân </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11. </w:t>
            </w:r>
            <w:r w:rsidRPr="00FD177B">
              <w:rPr>
                <w:rFonts w:ascii="Times New Roman" w:eastAsia="Arial" w:hAnsi="Times New Roman"/>
                <w:sz w:val="28"/>
                <w:szCs w:val="28"/>
              </w:rPr>
              <w:t xml:space="preserve">Thầy Hồ Văn Sĩ </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12. </w:t>
            </w:r>
            <w:r w:rsidRPr="00FD177B">
              <w:rPr>
                <w:rFonts w:ascii="Times New Roman" w:eastAsia="Arial" w:hAnsi="Times New Roman"/>
                <w:sz w:val="28"/>
                <w:szCs w:val="28"/>
              </w:rPr>
              <w:t>Thầy Lê Xuân Thiện</w:t>
            </w:r>
          </w:p>
          <w:p w:rsidR="00144301"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13. </w:t>
            </w:r>
            <w:r w:rsidRPr="00FD177B">
              <w:rPr>
                <w:rFonts w:ascii="Times New Roman" w:eastAsia="Arial" w:hAnsi="Times New Roman"/>
                <w:sz w:val="28"/>
                <w:szCs w:val="28"/>
              </w:rPr>
              <w:t>Thầy Lương Xuân Thịnh</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14. </w:t>
            </w:r>
            <w:r w:rsidRPr="00FD177B">
              <w:rPr>
                <w:rFonts w:ascii="Times New Roman" w:eastAsia="Arial" w:hAnsi="Times New Roman"/>
                <w:sz w:val="28"/>
                <w:szCs w:val="28"/>
              </w:rPr>
              <w:t>Thầy Nguyễn Văn Tấ</w:t>
            </w:r>
            <w:r>
              <w:rPr>
                <w:rFonts w:ascii="Times New Roman" w:eastAsia="Arial" w:hAnsi="Times New Roman"/>
                <w:sz w:val="28"/>
                <w:szCs w:val="28"/>
              </w:rPr>
              <w:t>n</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lastRenderedPageBreak/>
              <w:t xml:space="preserve">29. </w:t>
            </w:r>
            <w:r w:rsidRPr="00FD177B">
              <w:rPr>
                <w:rFonts w:ascii="Times New Roman" w:eastAsia="Arial" w:hAnsi="Times New Roman"/>
                <w:sz w:val="28"/>
                <w:szCs w:val="28"/>
              </w:rPr>
              <w:t>Thầy Chung Trần Thế Vinh</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30. </w:t>
            </w:r>
            <w:r w:rsidRPr="00FD177B">
              <w:rPr>
                <w:rFonts w:ascii="Times New Roman" w:eastAsia="Arial" w:hAnsi="Times New Roman"/>
                <w:sz w:val="28"/>
                <w:szCs w:val="28"/>
              </w:rPr>
              <w:t>Cô Hồ Ngọc Chi</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31. </w:t>
            </w:r>
            <w:r w:rsidRPr="00FD177B">
              <w:rPr>
                <w:rFonts w:ascii="Times New Roman" w:eastAsia="Arial" w:hAnsi="Times New Roman"/>
                <w:sz w:val="28"/>
                <w:szCs w:val="28"/>
              </w:rPr>
              <w:t>Nguyễn Anh Tuấn</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32. </w:t>
            </w:r>
            <w:r w:rsidRPr="00FD177B">
              <w:rPr>
                <w:rFonts w:ascii="Times New Roman" w:eastAsia="Arial" w:hAnsi="Times New Roman"/>
                <w:sz w:val="28"/>
                <w:szCs w:val="28"/>
              </w:rPr>
              <w:t>Nguyễn Ngọc Thọ</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33. </w:t>
            </w:r>
            <w:r w:rsidRPr="00FD177B">
              <w:rPr>
                <w:rFonts w:ascii="Times New Roman" w:eastAsia="Arial" w:hAnsi="Times New Roman"/>
                <w:sz w:val="28"/>
                <w:szCs w:val="28"/>
              </w:rPr>
              <w:t xml:space="preserve">Tạ Minh Cường </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34. </w:t>
            </w:r>
            <w:r w:rsidRPr="00FD177B">
              <w:rPr>
                <w:rFonts w:ascii="Times New Roman" w:eastAsia="Arial" w:hAnsi="Times New Roman"/>
                <w:sz w:val="28"/>
                <w:szCs w:val="28"/>
              </w:rPr>
              <w:t>Nguyễn Khoa</w:t>
            </w:r>
          </w:p>
          <w:p w:rsid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35. </w:t>
            </w:r>
            <w:r w:rsidRPr="00FD177B">
              <w:rPr>
                <w:rFonts w:ascii="Times New Roman" w:eastAsia="Arial" w:hAnsi="Times New Roman"/>
                <w:sz w:val="28"/>
                <w:szCs w:val="28"/>
              </w:rPr>
              <w:t>Thầy Lê Xuân Thiệ</w:t>
            </w:r>
            <w:r>
              <w:rPr>
                <w:rFonts w:ascii="Times New Roman" w:eastAsia="Arial" w:hAnsi="Times New Roman"/>
                <w:sz w:val="28"/>
                <w:szCs w:val="28"/>
              </w:rPr>
              <w:t>n</w:t>
            </w:r>
          </w:p>
        </w:tc>
        <w:tc>
          <w:tcPr>
            <w:tcW w:w="4644" w:type="dxa"/>
          </w:tcPr>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lastRenderedPageBreak/>
              <w:t xml:space="preserve">15. </w:t>
            </w:r>
            <w:r w:rsidRPr="00FD177B">
              <w:rPr>
                <w:rFonts w:ascii="Times New Roman" w:eastAsia="Arial" w:hAnsi="Times New Roman"/>
                <w:sz w:val="28"/>
                <w:szCs w:val="28"/>
              </w:rPr>
              <w:t xml:space="preserve">Cô Trương Thị Hồng </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16. </w:t>
            </w:r>
            <w:r w:rsidRPr="00FD177B">
              <w:rPr>
                <w:rFonts w:ascii="Times New Roman" w:eastAsia="Arial" w:hAnsi="Times New Roman"/>
                <w:sz w:val="28"/>
                <w:szCs w:val="28"/>
              </w:rPr>
              <w:t xml:space="preserve">Cô Lưu Hoàng Hải Yến </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17. </w:t>
            </w:r>
            <w:r w:rsidRPr="00FD177B">
              <w:rPr>
                <w:rFonts w:ascii="Times New Roman" w:eastAsia="Arial" w:hAnsi="Times New Roman"/>
                <w:sz w:val="28"/>
                <w:szCs w:val="28"/>
              </w:rPr>
              <w:t>CôThái Thị My Sa</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18.</w:t>
            </w:r>
            <w:r w:rsidRPr="00FD177B">
              <w:rPr>
                <w:rFonts w:ascii="Times New Roman" w:eastAsia="Arial" w:hAnsi="Times New Roman"/>
                <w:sz w:val="28"/>
                <w:szCs w:val="28"/>
              </w:rPr>
              <w:t>Cô Huỳnh Thị Minh Ly</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19. </w:t>
            </w:r>
            <w:r w:rsidRPr="00FD177B">
              <w:rPr>
                <w:rFonts w:ascii="Times New Roman" w:eastAsia="Arial" w:hAnsi="Times New Roman"/>
                <w:sz w:val="28"/>
                <w:szCs w:val="28"/>
              </w:rPr>
              <w:t>Cô Trang Xuân Uyên</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20. </w:t>
            </w:r>
            <w:r w:rsidRPr="00FD177B">
              <w:rPr>
                <w:rFonts w:ascii="Times New Roman" w:eastAsia="Arial" w:hAnsi="Times New Roman"/>
                <w:sz w:val="28"/>
                <w:szCs w:val="28"/>
              </w:rPr>
              <w:t>Thầy Phan Đức Long</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21. </w:t>
            </w:r>
            <w:r w:rsidRPr="00FD177B">
              <w:rPr>
                <w:rFonts w:ascii="Times New Roman" w:eastAsia="Arial" w:hAnsi="Times New Roman"/>
                <w:sz w:val="28"/>
                <w:szCs w:val="28"/>
              </w:rPr>
              <w:t>Cô Võ Thị Lệ Trân</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22. </w:t>
            </w:r>
            <w:r w:rsidRPr="00FD177B">
              <w:rPr>
                <w:rFonts w:ascii="Times New Roman" w:eastAsia="Arial" w:hAnsi="Times New Roman"/>
                <w:sz w:val="28"/>
                <w:szCs w:val="28"/>
              </w:rPr>
              <w:t>Cô Võ Thị Xuân Thơ</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23. </w:t>
            </w:r>
            <w:r w:rsidRPr="00FD177B">
              <w:rPr>
                <w:rFonts w:ascii="Times New Roman" w:eastAsia="Arial" w:hAnsi="Times New Roman"/>
                <w:sz w:val="28"/>
                <w:szCs w:val="28"/>
              </w:rPr>
              <w:t>Cô Nguyễn Thị Thùy</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24. </w:t>
            </w:r>
            <w:r w:rsidRPr="00FD177B">
              <w:rPr>
                <w:rFonts w:ascii="Times New Roman" w:eastAsia="Arial" w:hAnsi="Times New Roman"/>
                <w:sz w:val="28"/>
                <w:szCs w:val="28"/>
              </w:rPr>
              <w:t>Cô Nguyễn Thị Thanh Thảo</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25. </w:t>
            </w:r>
            <w:r w:rsidRPr="00FD177B">
              <w:rPr>
                <w:rFonts w:ascii="Times New Roman" w:eastAsia="Arial" w:hAnsi="Times New Roman"/>
                <w:sz w:val="28"/>
                <w:szCs w:val="28"/>
              </w:rPr>
              <w:t xml:space="preserve">Thầy Phạm Minh Nghĩa </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26. </w:t>
            </w:r>
            <w:r w:rsidRPr="00FD177B">
              <w:rPr>
                <w:rFonts w:ascii="Times New Roman" w:eastAsia="Arial" w:hAnsi="Times New Roman"/>
                <w:sz w:val="28"/>
                <w:szCs w:val="28"/>
              </w:rPr>
              <w:t>Cô Đỗ Thị Phương Khanh</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27. </w:t>
            </w:r>
            <w:r w:rsidRPr="00FD177B">
              <w:rPr>
                <w:rFonts w:ascii="Times New Roman" w:eastAsia="Arial" w:hAnsi="Times New Roman"/>
                <w:sz w:val="28"/>
                <w:szCs w:val="28"/>
              </w:rPr>
              <w:t>Thầy Nguyễn Cao Phong</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28. </w:t>
            </w:r>
            <w:r w:rsidRPr="00FD177B">
              <w:rPr>
                <w:rFonts w:ascii="Times New Roman" w:eastAsia="Arial" w:hAnsi="Times New Roman"/>
                <w:sz w:val="28"/>
                <w:szCs w:val="28"/>
              </w:rPr>
              <w:t>Thầy Huỳnh Ngọc Mai</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lastRenderedPageBreak/>
              <w:t xml:space="preserve">36. </w:t>
            </w:r>
            <w:r w:rsidRPr="00FD177B">
              <w:rPr>
                <w:rFonts w:ascii="Times New Roman" w:eastAsia="Arial" w:hAnsi="Times New Roman"/>
                <w:sz w:val="28"/>
                <w:szCs w:val="28"/>
              </w:rPr>
              <w:t>Cô Nguyễn Thị Nhuận</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37. </w:t>
            </w:r>
            <w:r w:rsidRPr="00FD177B">
              <w:rPr>
                <w:rFonts w:ascii="Times New Roman" w:eastAsia="Arial" w:hAnsi="Times New Roman"/>
                <w:sz w:val="28"/>
                <w:szCs w:val="28"/>
              </w:rPr>
              <w:t>Cô Nguyễn Thị Nhung</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38. </w:t>
            </w:r>
            <w:r w:rsidRPr="00FD177B">
              <w:rPr>
                <w:rFonts w:ascii="Times New Roman" w:eastAsia="Arial" w:hAnsi="Times New Roman"/>
                <w:sz w:val="28"/>
                <w:szCs w:val="28"/>
              </w:rPr>
              <w:t>Cô Trần Thị Thu Hà</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39. </w:t>
            </w:r>
            <w:r w:rsidRPr="00FD177B">
              <w:rPr>
                <w:rFonts w:ascii="Times New Roman" w:eastAsia="Arial" w:hAnsi="Times New Roman"/>
                <w:sz w:val="28"/>
                <w:szCs w:val="28"/>
              </w:rPr>
              <w:t>Cô Nguyễn Yến Nhi</w:t>
            </w:r>
          </w:p>
          <w:p w:rsidR="00144301" w:rsidRPr="00FD177B"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40. </w:t>
            </w:r>
            <w:r w:rsidRPr="00FD177B">
              <w:rPr>
                <w:rFonts w:ascii="Times New Roman" w:eastAsia="Arial" w:hAnsi="Times New Roman"/>
                <w:sz w:val="28"/>
                <w:szCs w:val="28"/>
              </w:rPr>
              <w:t xml:space="preserve">Em SV Võ Công Tiến </w:t>
            </w:r>
          </w:p>
          <w:p w:rsidR="00144301" w:rsidRDefault="00144301" w:rsidP="00144301">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41. </w:t>
            </w:r>
            <w:r w:rsidRPr="00FD177B">
              <w:rPr>
                <w:rFonts w:ascii="Times New Roman" w:eastAsia="Arial" w:hAnsi="Times New Roman"/>
                <w:sz w:val="28"/>
                <w:szCs w:val="28"/>
              </w:rPr>
              <w:t>Em SV Nguyễn Dương Thanh</w:t>
            </w:r>
          </w:p>
          <w:p w:rsidR="00FD177B" w:rsidRDefault="00FD177B" w:rsidP="00FD177B">
            <w:pPr>
              <w:tabs>
                <w:tab w:val="left" w:pos="709"/>
              </w:tabs>
              <w:spacing w:after="0"/>
              <w:jc w:val="both"/>
              <w:rPr>
                <w:rFonts w:ascii="Times New Roman" w:eastAsia="Arial" w:hAnsi="Times New Roman"/>
                <w:sz w:val="28"/>
                <w:szCs w:val="28"/>
              </w:rPr>
            </w:pPr>
          </w:p>
        </w:tc>
      </w:tr>
    </w:tbl>
    <w:p w:rsidR="00144301" w:rsidRPr="00A9507E" w:rsidRDefault="00144301" w:rsidP="00144301">
      <w:pPr>
        <w:spacing w:after="0"/>
        <w:ind w:firstLine="567"/>
        <w:jc w:val="both"/>
        <w:rPr>
          <w:rFonts w:ascii="Times New Roman" w:eastAsia="Arial" w:hAnsi="Times New Roman"/>
          <w:b/>
          <w:i/>
          <w:sz w:val="28"/>
          <w:szCs w:val="28"/>
        </w:rPr>
      </w:pPr>
      <w:r w:rsidRPr="00A9507E">
        <w:rPr>
          <w:rFonts w:ascii="Times New Roman" w:eastAsia="Arial" w:hAnsi="Times New Roman"/>
          <w:b/>
          <w:i/>
          <w:sz w:val="28"/>
          <w:szCs w:val="28"/>
        </w:rPr>
        <w:lastRenderedPageBreak/>
        <w:t xml:space="preserve">+ Về </w:t>
      </w:r>
      <w:r w:rsidRPr="00A9507E">
        <w:rPr>
          <w:rFonts w:ascii="Times New Roman" w:eastAsia="Arial" w:hAnsi="Times New Roman"/>
          <w:b/>
          <w:i/>
          <w:sz w:val="28"/>
          <w:szCs w:val="28"/>
        </w:rPr>
        <w:t>tập thể</w:t>
      </w:r>
      <w:r w:rsidRPr="00A9507E">
        <w:rPr>
          <w:rFonts w:ascii="Times New Roman" w:eastAsia="Arial" w:hAnsi="Times New Roman"/>
          <w:b/>
          <w:i/>
          <w:sz w:val="28"/>
          <w:szCs w:val="28"/>
        </w:rPr>
        <w:t xml:space="preserve"> “Dân vận khéo” năm 2020</w:t>
      </w:r>
      <w:r w:rsidRPr="00A9507E">
        <w:rPr>
          <w:rFonts w:ascii="Times New Roman" w:eastAsia="Arial" w:hAnsi="Times New Roman"/>
          <w:b/>
          <w:i/>
          <w:sz w:val="28"/>
          <w:szCs w:val="28"/>
        </w:rPr>
        <w:t>:</w:t>
      </w:r>
      <w:r w:rsidRPr="00A9507E">
        <w:rPr>
          <w:rFonts w:ascii="Times New Roman" w:eastAsia="Arial" w:hAnsi="Times New Roman"/>
          <w:b/>
          <w:i/>
          <w:sz w:val="28"/>
          <w:szCs w:val="28"/>
        </w:rPr>
        <w:t xml:space="preserve"> gồm có </w:t>
      </w:r>
      <w:r w:rsidRPr="00A9507E">
        <w:rPr>
          <w:rFonts w:ascii="Times New Roman" w:eastAsia="Arial" w:hAnsi="Times New Roman"/>
          <w:b/>
          <w:i/>
          <w:sz w:val="28"/>
          <w:szCs w:val="28"/>
        </w:rPr>
        <w:t>14 tập thể</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144301" w:rsidTr="00144301">
        <w:tc>
          <w:tcPr>
            <w:tcW w:w="4644" w:type="dxa"/>
          </w:tcPr>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1. </w:t>
            </w:r>
            <w:r w:rsidRPr="00144301">
              <w:rPr>
                <w:rFonts w:ascii="Times New Roman" w:eastAsia="Times New Roman" w:hAnsi="Times New Roman"/>
                <w:sz w:val="28"/>
                <w:szCs w:val="28"/>
              </w:rPr>
              <w:t>Chi bộ 1</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2. </w:t>
            </w:r>
            <w:r w:rsidRPr="00144301">
              <w:rPr>
                <w:rFonts w:ascii="Times New Roman" w:eastAsia="Times New Roman" w:hAnsi="Times New Roman"/>
                <w:sz w:val="28"/>
                <w:szCs w:val="28"/>
              </w:rPr>
              <w:t>Chi bộ 02</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3. </w:t>
            </w:r>
            <w:r w:rsidRPr="00144301">
              <w:rPr>
                <w:rFonts w:ascii="Times New Roman" w:eastAsia="Times New Roman" w:hAnsi="Times New Roman"/>
                <w:sz w:val="28"/>
                <w:szCs w:val="28"/>
              </w:rPr>
              <w:t>Chi bộ 03</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4. </w:t>
            </w:r>
            <w:r w:rsidRPr="00144301">
              <w:rPr>
                <w:rFonts w:ascii="Times New Roman" w:eastAsia="Times New Roman" w:hAnsi="Times New Roman"/>
                <w:sz w:val="28"/>
                <w:szCs w:val="28"/>
              </w:rPr>
              <w:t>Chi bộ SV</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5. </w:t>
            </w:r>
            <w:r w:rsidRPr="00144301">
              <w:rPr>
                <w:rFonts w:ascii="Times New Roman" w:eastAsia="Times New Roman" w:hAnsi="Times New Roman"/>
                <w:sz w:val="28"/>
                <w:szCs w:val="28"/>
              </w:rPr>
              <w:t>Phòng Kế hoạch - Tài chính</w:t>
            </w:r>
          </w:p>
          <w:p w:rsidR="00144301" w:rsidRPr="00144301" w:rsidRDefault="00144301" w:rsidP="00144301">
            <w:pPr>
              <w:spacing w:after="0"/>
              <w:ind w:left="567"/>
              <w:jc w:val="both"/>
              <w:rPr>
                <w:rFonts w:ascii="Times New Roman" w:eastAsia="Times New Roman" w:hAnsi="Times New Roman"/>
                <w:sz w:val="28"/>
                <w:szCs w:val="28"/>
              </w:rPr>
            </w:pPr>
            <w:r>
              <w:rPr>
                <w:rFonts w:ascii="Times New Roman" w:eastAsia="Times New Roman" w:hAnsi="Times New Roman"/>
                <w:sz w:val="28"/>
                <w:szCs w:val="28"/>
              </w:rPr>
              <w:t xml:space="preserve">6. </w:t>
            </w:r>
            <w:r w:rsidRPr="00144301">
              <w:rPr>
                <w:rFonts w:ascii="Times New Roman" w:eastAsia="Times New Roman" w:hAnsi="Times New Roman"/>
                <w:sz w:val="28"/>
                <w:szCs w:val="28"/>
              </w:rPr>
              <w:t>Phòng Tổ chức – Hành chính – Tổng hợp</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7. </w:t>
            </w:r>
            <w:r>
              <w:rPr>
                <w:rFonts w:ascii="Times New Roman" w:eastAsia="Times New Roman" w:hAnsi="Times New Roman"/>
                <w:sz w:val="28"/>
                <w:szCs w:val="28"/>
              </w:rPr>
              <w:t>Phòng Tuyển sinh - Đào tạo</w:t>
            </w:r>
          </w:p>
        </w:tc>
        <w:tc>
          <w:tcPr>
            <w:tcW w:w="4644" w:type="dxa"/>
          </w:tcPr>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8. </w:t>
            </w:r>
            <w:r w:rsidRPr="00144301">
              <w:rPr>
                <w:rFonts w:ascii="Times New Roman" w:eastAsia="Times New Roman" w:hAnsi="Times New Roman"/>
                <w:sz w:val="28"/>
                <w:szCs w:val="28"/>
              </w:rPr>
              <w:t>Phòng Quản trị - Dịch vụ</w:t>
            </w:r>
          </w:p>
          <w:p w:rsidR="00144301" w:rsidRPr="00144301" w:rsidRDefault="00144301" w:rsidP="00144301">
            <w:pPr>
              <w:tabs>
                <w:tab w:val="left" w:pos="885"/>
              </w:tabs>
              <w:spacing w:after="0"/>
              <w:ind w:left="601"/>
              <w:jc w:val="both"/>
              <w:rPr>
                <w:rFonts w:ascii="Times New Roman" w:eastAsia="Times New Roman" w:hAnsi="Times New Roman"/>
                <w:sz w:val="28"/>
                <w:szCs w:val="28"/>
              </w:rPr>
            </w:pPr>
            <w:r>
              <w:rPr>
                <w:rFonts w:ascii="Times New Roman" w:eastAsia="Times New Roman" w:hAnsi="Times New Roman"/>
                <w:sz w:val="28"/>
                <w:szCs w:val="28"/>
              </w:rPr>
              <w:t>9.</w:t>
            </w:r>
            <w:r w:rsidRPr="00144301">
              <w:rPr>
                <w:rFonts w:ascii="Times New Roman" w:eastAsia="Times New Roman" w:hAnsi="Times New Roman"/>
                <w:sz w:val="28"/>
                <w:szCs w:val="28"/>
              </w:rPr>
              <w:t>Phòng Thanh tra giáo dục - Công tác Sinh viên</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10. </w:t>
            </w:r>
            <w:r w:rsidRPr="00144301">
              <w:rPr>
                <w:rFonts w:ascii="Times New Roman" w:eastAsia="Times New Roman" w:hAnsi="Times New Roman"/>
                <w:sz w:val="28"/>
                <w:szCs w:val="28"/>
              </w:rPr>
              <w:t xml:space="preserve">Công đoàn trường </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11. </w:t>
            </w:r>
            <w:r w:rsidRPr="00144301">
              <w:rPr>
                <w:rFonts w:ascii="Times New Roman" w:eastAsia="Times New Roman" w:hAnsi="Times New Roman"/>
                <w:sz w:val="28"/>
                <w:szCs w:val="28"/>
              </w:rPr>
              <w:t>Đoàn Thanh niên</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12. </w:t>
            </w:r>
            <w:r w:rsidRPr="00144301">
              <w:rPr>
                <w:rFonts w:ascii="Times New Roman" w:eastAsia="Times New Roman" w:hAnsi="Times New Roman"/>
                <w:sz w:val="28"/>
                <w:szCs w:val="28"/>
              </w:rPr>
              <w:t>Khoa Cơ khí</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13. </w:t>
            </w:r>
            <w:r w:rsidRPr="00144301">
              <w:rPr>
                <w:rFonts w:ascii="Times New Roman" w:eastAsia="Times New Roman" w:hAnsi="Times New Roman"/>
                <w:sz w:val="28"/>
                <w:szCs w:val="28"/>
              </w:rPr>
              <w:t>Khoa Điện - Điện tử</w:t>
            </w:r>
          </w:p>
          <w:p w:rsidR="00144301" w:rsidRPr="00144301" w:rsidRDefault="00144301" w:rsidP="00144301">
            <w:pPr>
              <w:spacing w:after="0"/>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14. </w:t>
            </w:r>
            <w:r w:rsidRPr="00144301">
              <w:rPr>
                <w:rFonts w:ascii="Times New Roman" w:eastAsia="Times New Roman" w:hAnsi="Times New Roman"/>
                <w:sz w:val="28"/>
                <w:szCs w:val="28"/>
              </w:rPr>
              <w:t>Khoa Động lực</w:t>
            </w:r>
          </w:p>
        </w:tc>
      </w:tr>
    </w:tbl>
    <w:p w:rsidR="00144301" w:rsidRPr="00944C56" w:rsidRDefault="00144301" w:rsidP="00144301">
      <w:pPr>
        <w:tabs>
          <w:tab w:val="left" w:pos="709"/>
        </w:tabs>
        <w:spacing w:after="0"/>
        <w:ind w:firstLine="567"/>
        <w:jc w:val="both"/>
        <w:rPr>
          <w:rFonts w:ascii="Times New Roman" w:eastAsia="Arial" w:hAnsi="Times New Roman"/>
          <w:b/>
          <w:i/>
          <w:sz w:val="27"/>
          <w:szCs w:val="27"/>
        </w:rPr>
      </w:pPr>
      <w:r w:rsidRPr="00944C56">
        <w:rPr>
          <w:rFonts w:ascii="Times New Roman" w:eastAsia="Arial" w:hAnsi="Times New Roman"/>
          <w:b/>
          <w:i/>
          <w:sz w:val="27"/>
          <w:szCs w:val="27"/>
        </w:rPr>
        <w:t xml:space="preserve">+ Về cá nhân “Dân vận khéo” </w:t>
      </w:r>
      <w:r w:rsidRPr="00944C56">
        <w:rPr>
          <w:rFonts w:ascii="Times New Roman" w:eastAsia="Arial" w:hAnsi="Times New Roman"/>
          <w:b/>
          <w:i/>
          <w:sz w:val="27"/>
          <w:szCs w:val="27"/>
        </w:rPr>
        <w:t>giai đoạ</w:t>
      </w:r>
      <w:r w:rsidR="00944C56" w:rsidRPr="00944C56">
        <w:rPr>
          <w:rFonts w:ascii="Times New Roman" w:eastAsia="Arial" w:hAnsi="Times New Roman"/>
          <w:b/>
          <w:i/>
          <w:sz w:val="27"/>
          <w:szCs w:val="27"/>
        </w:rPr>
        <w:t xml:space="preserve">n 2016 </w:t>
      </w:r>
      <w:r w:rsidRPr="00944C56">
        <w:rPr>
          <w:rFonts w:ascii="Times New Roman" w:eastAsia="Arial" w:hAnsi="Times New Roman"/>
          <w:b/>
          <w:i/>
          <w:sz w:val="27"/>
          <w:szCs w:val="27"/>
        </w:rPr>
        <w:t>-</w:t>
      </w:r>
      <w:r w:rsidR="00944C56" w:rsidRPr="00944C56">
        <w:rPr>
          <w:rFonts w:ascii="Times New Roman" w:eastAsia="Arial" w:hAnsi="Times New Roman"/>
          <w:b/>
          <w:i/>
          <w:sz w:val="27"/>
          <w:szCs w:val="27"/>
        </w:rPr>
        <w:t xml:space="preserve"> </w:t>
      </w:r>
      <w:r w:rsidRPr="00944C56">
        <w:rPr>
          <w:rFonts w:ascii="Times New Roman" w:eastAsia="Arial" w:hAnsi="Times New Roman"/>
          <w:b/>
          <w:i/>
          <w:sz w:val="27"/>
          <w:szCs w:val="27"/>
        </w:rPr>
        <w:t>2020:</w:t>
      </w:r>
      <w:r w:rsidR="00944C56" w:rsidRPr="00944C56">
        <w:rPr>
          <w:rFonts w:ascii="Times New Roman" w:eastAsia="Arial" w:hAnsi="Times New Roman"/>
          <w:b/>
          <w:i/>
          <w:sz w:val="27"/>
          <w:szCs w:val="27"/>
        </w:rPr>
        <w:t xml:space="preserve"> </w:t>
      </w:r>
      <w:r w:rsidRPr="00944C56">
        <w:rPr>
          <w:rFonts w:ascii="Times New Roman" w:eastAsia="Arial" w:hAnsi="Times New Roman"/>
          <w:b/>
          <w:i/>
          <w:sz w:val="27"/>
          <w:szCs w:val="27"/>
        </w:rPr>
        <w:t>gồ</w:t>
      </w:r>
      <w:r w:rsidRPr="00944C56">
        <w:rPr>
          <w:rFonts w:ascii="Times New Roman" w:eastAsia="Arial" w:hAnsi="Times New Roman"/>
          <w:b/>
          <w:i/>
          <w:sz w:val="27"/>
          <w:szCs w:val="27"/>
        </w:rPr>
        <w:t>m có 1</w:t>
      </w:r>
      <w:r w:rsidRPr="00944C56">
        <w:rPr>
          <w:rFonts w:ascii="Times New Roman" w:eastAsia="Arial" w:hAnsi="Times New Roman"/>
          <w:b/>
          <w:i/>
          <w:sz w:val="27"/>
          <w:szCs w:val="27"/>
        </w:rPr>
        <w:t xml:space="preserve">1 </w:t>
      </w:r>
      <w:r w:rsidR="00944C56" w:rsidRPr="00944C56">
        <w:rPr>
          <w:rFonts w:ascii="Times New Roman" w:eastAsia="Arial" w:hAnsi="Times New Roman"/>
          <w:b/>
          <w:i/>
          <w:sz w:val="27"/>
          <w:szCs w:val="27"/>
        </w:rPr>
        <w:t>cá nhân</w:t>
      </w:r>
      <w:r w:rsidRPr="00944C56">
        <w:rPr>
          <w:rFonts w:ascii="Times New Roman" w:eastAsia="Arial" w:hAnsi="Times New Roman"/>
          <w:b/>
          <w:i/>
          <w:sz w:val="27"/>
          <w:szCs w:val="27"/>
        </w:rPr>
        <w:t>:</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144301" w:rsidTr="00144301">
        <w:tc>
          <w:tcPr>
            <w:tcW w:w="4644" w:type="dxa"/>
          </w:tcPr>
          <w:p w:rsidR="00144301" w:rsidRP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 </w:t>
            </w:r>
            <w:r w:rsidRPr="00144301">
              <w:rPr>
                <w:rFonts w:ascii="Times New Roman" w:eastAsia="Arial" w:hAnsi="Times New Roman"/>
                <w:sz w:val="28"/>
                <w:szCs w:val="28"/>
              </w:rPr>
              <w:t>Thầy Phạm Hữu Lộc</w:t>
            </w:r>
          </w:p>
          <w:p w:rsid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 </w:t>
            </w:r>
            <w:r w:rsidRPr="00144301">
              <w:rPr>
                <w:rFonts w:ascii="Times New Roman" w:eastAsia="Arial" w:hAnsi="Times New Roman"/>
                <w:sz w:val="28"/>
                <w:szCs w:val="28"/>
              </w:rPr>
              <w:t xml:space="preserve">Thầy Đinh Văn Đệ </w:t>
            </w:r>
          </w:p>
          <w:p w:rsidR="00144301" w:rsidRP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 </w:t>
            </w:r>
            <w:r w:rsidRPr="00144301">
              <w:rPr>
                <w:rFonts w:ascii="Times New Roman" w:eastAsia="Arial" w:hAnsi="Times New Roman"/>
                <w:sz w:val="28"/>
                <w:szCs w:val="28"/>
              </w:rPr>
              <w:t>Cô Đinh Hồng Minh</w:t>
            </w:r>
          </w:p>
          <w:p w:rsidR="00144301" w:rsidRP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4. </w:t>
            </w:r>
            <w:r w:rsidRPr="00144301">
              <w:rPr>
                <w:rFonts w:ascii="Times New Roman" w:eastAsia="Arial" w:hAnsi="Times New Roman"/>
                <w:sz w:val="28"/>
                <w:szCs w:val="28"/>
              </w:rPr>
              <w:t>Thầy Châu Văn Bả</w:t>
            </w:r>
            <w:r>
              <w:rPr>
                <w:rFonts w:ascii="Times New Roman" w:eastAsia="Arial" w:hAnsi="Times New Roman"/>
                <w:sz w:val="28"/>
                <w:szCs w:val="28"/>
              </w:rPr>
              <w:t>o</w:t>
            </w:r>
          </w:p>
          <w:p w:rsidR="00144301" w:rsidRP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5. </w:t>
            </w:r>
            <w:r w:rsidRPr="00144301">
              <w:rPr>
                <w:rFonts w:ascii="Times New Roman" w:eastAsia="Arial" w:hAnsi="Times New Roman"/>
                <w:sz w:val="28"/>
                <w:szCs w:val="28"/>
              </w:rPr>
              <w:t>Thầy Lâm Viết Dũng</w:t>
            </w:r>
          </w:p>
          <w:p w:rsid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6. </w:t>
            </w:r>
            <w:r w:rsidRPr="00144301">
              <w:rPr>
                <w:rFonts w:ascii="Times New Roman" w:eastAsia="Arial" w:hAnsi="Times New Roman"/>
                <w:sz w:val="28"/>
                <w:szCs w:val="28"/>
              </w:rPr>
              <w:t>Thầy Nguyễn Hữu Thiệ</w:t>
            </w:r>
            <w:r>
              <w:rPr>
                <w:rFonts w:ascii="Times New Roman" w:eastAsia="Arial" w:hAnsi="Times New Roman"/>
                <w:sz w:val="28"/>
                <w:szCs w:val="28"/>
              </w:rPr>
              <w:t>n</w:t>
            </w:r>
          </w:p>
        </w:tc>
        <w:tc>
          <w:tcPr>
            <w:tcW w:w="4644" w:type="dxa"/>
          </w:tcPr>
          <w:p w:rsidR="00144301" w:rsidRP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7. </w:t>
            </w:r>
            <w:r w:rsidRPr="00144301">
              <w:rPr>
                <w:rFonts w:ascii="Times New Roman" w:eastAsia="Arial" w:hAnsi="Times New Roman"/>
                <w:sz w:val="28"/>
                <w:szCs w:val="28"/>
              </w:rPr>
              <w:t xml:space="preserve">Thầy Phạm Minh Nghĩa </w:t>
            </w:r>
          </w:p>
          <w:p w:rsidR="00144301" w:rsidRP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8. </w:t>
            </w:r>
            <w:r w:rsidRPr="00144301">
              <w:rPr>
                <w:rFonts w:ascii="Times New Roman" w:eastAsia="Arial" w:hAnsi="Times New Roman"/>
                <w:sz w:val="28"/>
                <w:szCs w:val="28"/>
              </w:rPr>
              <w:t>Cô Đỗ Thị Phương Khanh</w:t>
            </w:r>
          </w:p>
          <w:p w:rsidR="00144301" w:rsidRP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9. </w:t>
            </w:r>
            <w:r w:rsidRPr="00144301">
              <w:rPr>
                <w:rFonts w:ascii="Times New Roman" w:eastAsia="Arial" w:hAnsi="Times New Roman"/>
                <w:sz w:val="28"/>
                <w:szCs w:val="28"/>
              </w:rPr>
              <w:t>Thầy Nguyễn Cao Phong</w:t>
            </w:r>
          </w:p>
          <w:p w:rsidR="00144301" w:rsidRP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10. </w:t>
            </w:r>
            <w:r w:rsidRPr="00144301">
              <w:rPr>
                <w:rFonts w:ascii="Times New Roman" w:eastAsia="Arial" w:hAnsi="Times New Roman"/>
                <w:sz w:val="28"/>
                <w:szCs w:val="28"/>
              </w:rPr>
              <w:t>Thầy Lê Xuân Thiện</w:t>
            </w:r>
          </w:p>
          <w:p w:rsidR="00144301" w:rsidRDefault="00144301" w:rsidP="00144301">
            <w:pPr>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11. </w:t>
            </w:r>
            <w:r w:rsidRPr="00144301">
              <w:rPr>
                <w:rFonts w:ascii="Times New Roman" w:eastAsia="Arial" w:hAnsi="Times New Roman"/>
                <w:sz w:val="28"/>
                <w:szCs w:val="28"/>
              </w:rPr>
              <w:t>Cô Nguyễn Thị Nhuận</w:t>
            </w:r>
          </w:p>
          <w:p w:rsidR="00144301" w:rsidRDefault="00144301" w:rsidP="00144301">
            <w:pPr>
              <w:tabs>
                <w:tab w:val="left" w:pos="709"/>
              </w:tabs>
              <w:spacing w:after="0"/>
              <w:jc w:val="both"/>
              <w:rPr>
                <w:rFonts w:ascii="Times New Roman" w:eastAsia="Arial" w:hAnsi="Times New Roman"/>
                <w:sz w:val="28"/>
                <w:szCs w:val="28"/>
              </w:rPr>
            </w:pPr>
          </w:p>
        </w:tc>
      </w:tr>
    </w:tbl>
    <w:p w:rsidR="00144301" w:rsidRPr="00A9507E" w:rsidRDefault="00A9507E" w:rsidP="00A9507E">
      <w:pPr>
        <w:tabs>
          <w:tab w:val="left" w:pos="709"/>
        </w:tabs>
        <w:spacing w:after="0"/>
        <w:ind w:firstLine="567"/>
        <w:jc w:val="both"/>
        <w:rPr>
          <w:rFonts w:ascii="Times New Roman" w:eastAsia="Arial" w:hAnsi="Times New Roman"/>
          <w:b/>
          <w:i/>
          <w:sz w:val="28"/>
          <w:szCs w:val="28"/>
        </w:rPr>
      </w:pPr>
      <w:r w:rsidRPr="00A9507E">
        <w:rPr>
          <w:rFonts w:ascii="Times New Roman" w:eastAsia="Arial" w:hAnsi="Times New Roman"/>
          <w:b/>
          <w:i/>
          <w:sz w:val="28"/>
          <w:szCs w:val="28"/>
        </w:rPr>
        <w:t xml:space="preserve">+ Về </w:t>
      </w:r>
      <w:r w:rsidRPr="00A9507E">
        <w:rPr>
          <w:rFonts w:ascii="Times New Roman" w:eastAsia="Arial" w:hAnsi="Times New Roman"/>
          <w:b/>
          <w:i/>
          <w:sz w:val="28"/>
          <w:szCs w:val="28"/>
        </w:rPr>
        <w:t xml:space="preserve">tập thể </w:t>
      </w:r>
      <w:r w:rsidRPr="00A9507E">
        <w:rPr>
          <w:rFonts w:ascii="Times New Roman" w:eastAsia="Arial" w:hAnsi="Times New Roman"/>
          <w:b/>
          <w:i/>
          <w:sz w:val="28"/>
          <w:szCs w:val="28"/>
        </w:rPr>
        <w:t xml:space="preserve"> “Dân vận khéo” giai đoạn 2016 - 2020: gồm có 1</w:t>
      </w:r>
      <w:r w:rsidRPr="00A9507E">
        <w:rPr>
          <w:rFonts w:ascii="Times New Roman" w:eastAsia="Arial" w:hAnsi="Times New Roman"/>
          <w:b/>
          <w:i/>
          <w:sz w:val="28"/>
          <w:szCs w:val="28"/>
        </w:rPr>
        <w:t>0</w:t>
      </w:r>
      <w:r w:rsidRPr="00A9507E">
        <w:rPr>
          <w:rFonts w:ascii="Times New Roman" w:eastAsia="Arial" w:hAnsi="Times New Roman"/>
          <w:b/>
          <w:i/>
          <w:sz w:val="28"/>
          <w:szCs w:val="28"/>
        </w:rPr>
        <w:t xml:space="preserve"> </w:t>
      </w:r>
      <w:r w:rsidRPr="00A9507E">
        <w:rPr>
          <w:rFonts w:ascii="Times New Roman" w:eastAsia="Arial" w:hAnsi="Times New Roman"/>
          <w:b/>
          <w:i/>
          <w:sz w:val="28"/>
          <w:szCs w:val="28"/>
        </w:rPr>
        <w:t>tập thể</w:t>
      </w:r>
      <w:r w:rsidRPr="00A9507E">
        <w:rPr>
          <w:rFonts w:ascii="Times New Roman" w:eastAsia="Arial" w:hAnsi="Times New Roman"/>
          <w:b/>
          <w:i/>
          <w:sz w:val="28"/>
          <w:szCs w:val="28"/>
        </w:rPr>
        <w:t>:</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A9507E" w:rsidTr="00A9507E">
        <w:tc>
          <w:tcPr>
            <w:tcW w:w="4644" w:type="dxa"/>
          </w:tcPr>
          <w:p w:rsidR="00A9507E" w:rsidRPr="00A9507E" w:rsidRDefault="00A9507E" w:rsidP="00A9507E">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1. </w:t>
            </w:r>
            <w:r w:rsidRPr="00A9507E">
              <w:rPr>
                <w:rFonts w:ascii="Times New Roman" w:eastAsia="Arial" w:hAnsi="Times New Roman"/>
                <w:sz w:val="28"/>
                <w:szCs w:val="28"/>
              </w:rPr>
              <w:t>Chi bộ 1</w:t>
            </w:r>
          </w:p>
          <w:p w:rsidR="00A9507E" w:rsidRPr="00A9507E" w:rsidRDefault="00A9507E" w:rsidP="00A9507E">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2. </w:t>
            </w:r>
            <w:r w:rsidRPr="00A9507E">
              <w:rPr>
                <w:rFonts w:ascii="Times New Roman" w:eastAsia="Arial" w:hAnsi="Times New Roman"/>
                <w:sz w:val="28"/>
                <w:szCs w:val="28"/>
              </w:rPr>
              <w:t>Chi bộ 02</w:t>
            </w:r>
          </w:p>
          <w:p w:rsidR="00A9507E" w:rsidRPr="00A9507E" w:rsidRDefault="00A9507E" w:rsidP="00A9507E">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3. </w:t>
            </w:r>
            <w:r w:rsidRPr="00A9507E">
              <w:rPr>
                <w:rFonts w:ascii="Times New Roman" w:eastAsia="Arial" w:hAnsi="Times New Roman"/>
                <w:sz w:val="28"/>
                <w:szCs w:val="28"/>
              </w:rPr>
              <w:t>Chi bộ 03</w:t>
            </w:r>
          </w:p>
          <w:p w:rsidR="00A9507E" w:rsidRPr="00A9507E" w:rsidRDefault="00A9507E" w:rsidP="00A9507E">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4. </w:t>
            </w:r>
            <w:r w:rsidRPr="00A9507E">
              <w:rPr>
                <w:rFonts w:ascii="Times New Roman" w:eastAsia="Arial" w:hAnsi="Times New Roman"/>
                <w:sz w:val="28"/>
                <w:szCs w:val="28"/>
              </w:rPr>
              <w:t>Chi bộ SV</w:t>
            </w:r>
          </w:p>
          <w:p w:rsidR="00A9507E" w:rsidRDefault="00A9507E" w:rsidP="00A9507E">
            <w:pPr>
              <w:tabs>
                <w:tab w:val="left" w:pos="709"/>
              </w:tabs>
              <w:spacing w:after="0"/>
              <w:ind w:left="567"/>
              <w:jc w:val="both"/>
              <w:rPr>
                <w:rFonts w:ascii="Times New Roman" w:eastAsia="Arial" w:hAnsi="Times New Roman"/>
                <w:sz w:val="28"/>
                <w:szCs w:val="28"/>
              </w:rPr>
            </w:pPr>
            <w:r>
              <w:rPr>
                <w:rFonts w:ascii="Times New Roman" w:eastAsia="Arial" w:hAnsi="Times New Roman"/>
                <w:sz w:val="28"/>
                <w:szCs w:val="28"/>
              </w:rPr>
              <w:t xml:space="preserve">5. </w:t>
            </w:r>
            <w:r w:rsidRPr="00A9507E">
              <w:rPr>
                <w:rFonts w:ascii="Times New Roman" w:eastAsia="Arial" w:hAnsi="Times New Roman"/>
                <w:sz w:val="28"/>
                <w:szCs w:val="28"/>
              </w:rPr>
              <w:t>Phòng Tổ chức – Hành chính – Tổng hợ</w:t>
            </w:r>
            <w:r>
              <w:rPr>
                <w:rFonts w:ascii="Times New Roman" w:eastAsia="Arial" w:hAnsi="Times New Roman"/>
                <w:sz w:val="28"/>
                <w:szCs w:val="28"/>
              </w:rPr>
              <w:t>p</w:t>
            </w:r>
          </w:p>
        </w:tc>
        <w:tc>
          <w:tcPr>
            <w:tcW w:w="4644" w:type="dxa"/>
          </w:tcPr>
          <w:p w:rsidR="00A9507E" w:rsidRPr="00A9507E" w:rsidRDefault="00A9507E" w:rsidP="00A9507E">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6. </w:t>
            </w:r>
            <w:r w:rsidRPr="00A9507E">
              <w:rPr>
                <w:rFonts w:ascii="Times New Roman" w:eastAsia="Arial" w:hAnsi="Times New Roman"/>
                <w:sz w:val="28"/>
                <w:szCs w:val="28"/>
              </w:rPr>
              <w:t>Phòng Tuyển sinh - Đào tạo</w:t>
            </w:r>
          </w:p>
          <w:p w:rsidR="00A9507E" w:rsidRPr="00A9507E" w:rsidRDefault="00A9507E" w:rsidP="00A9507E">
            <w:pPr>
              <w:tabs>
                <w:tab w:val="left" w:pos="709"/>
              </w:tabs>
              <w:spacing w:after="0"/>
              <w:ind w:left="601" w:hanging="34"/>
              <w:jc w:val="both"/>
              <w:rPr>
                <w:rFonts w:ascii="Times New Roman" w:eastAsia="Arial" w:hAnsi="Times New Roman"/>
                <w:sz w:val="28"/>
                <w:szCs w:val="28"/>
              </w:rPr>
            </w:pPr>
            <w:r>
              <w:rPr>
                <w:rFonts w:ascii="Times New Roman" w:eastAsia="Arial" w:hAnsi="Times New Roman"/>
                <w:sz w:val="28"/>
                <w:szCs w:val="28"/>
              </w:rPr>
              <w:t xml:space="preserve">7. </w:t>
            </w:r>
            <w:r w:rsidRPr="00A9507E">
              <w:rPr>
                <w:rFonts w:ascii="Times New Roman" w:eastAsia="Arial" w:hAnsi="Times New Roman"/>
                <w:sz w:val="28"/>
                <w:szCs w:val="28"/>
              </w:rPr>
              <w:t>Phòng Thanh tra giáo dục - Công tác Sinh viên</w:t>
            </w:r>
          </w:p>
          <w:p w:rsidR="00A9507E" w:rsidRPr="00A9507E" w:rsidRDefault="00A9507E" w:rsidP="00A9507E">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8. </w:t>
            </w:r>
            <w:r w:rsidRPr="00A9507E">
              <w:rPr>
                <w:rFonts w:ascii="Times New Roman" w:eastAsia="Arial" w:hAnsi="Times New Roman"/>
                <w:sz w:val="28"/>
                <w:szCs w:val="28"/>
              </w:rPr>
              <w:t>Khoa Cơ khí</w:t>
            </w:r>
          </w:p>
          <w:p w:rsidR="00A9507E" w:rsidRPr="00A9507E" w:rsidRDefault="00A9507E" w:rsidP="00A9507E">
            <w:pPr>
              <w:tabs>
                <w:tab w:val="left" w:pos="709"/>
              </w:tabs>
              <w:spacing w:after="0"/>
              <w:ind w:firstLine="567"/>
              <w:jc w:val="both"/>
              <w:rPr>
                <w:rFonts w:ascii="Times New Roman" w:eastAsia="Arial" w:hAnsi="Times New Roman"/>
                <w:sz w:val="28"/>
                <w:szCs w:val="28"/>
              </w:rPr>
            </w:pPr>
            <w:r>
              <w:rPr>
                <w:rFonts w:ascii="Times New Roman" w:eastAsia="Arial" w:hAnsi="Times New Roman"/>
                <w:sz w:val="28"/>
                <w:szCs w:val="28"/>
              </w:rPr>
              <w:t xml:space="preserve">9. </w:t>
            </w:r>
            <w:r w:rsidRPr="00A9507E">
              <w:rPr>
                <w:rFonts w:ascii="Times New Roman" w:eastAsia="Arial" w:hAnsi="Times New Roman"/>
                <w:sz w:val="28"/>
                <w:szCs w:val="28"/>
              </w:rPr>
              <w:t xml:space="preserve">Công đoàn trường </w:t>
            </w:r>
          </w:p>
          <w:p w:rsidR="00A9507E" w:rsidRDefault="00A9507E" w:rsidP="00A9507E">
            <w:pPr>
              <w:tabs>
                <w:tab w:val="left" w:pos="709"/>
              </w:tabs>
              <w:spacing w:after="0"/>
              <w:jc w:val="both"/>
              <w:rPr>
                <w:rFonts w:ascii="Times New Roman" w:eastAsia="Arial" w:hAnsi="Times New Roman"/>
                <w:sz w:val="28"/>
                <w:szCs w:val="28"/>
              </w:rPr>
            </w:pPr>
            <w:r>
              <w:rPr>
                <w:rFonts w:ascii="Times New Roman" w:eastAsia="Arial" w:hAnsi="Times New Roman"/>
                <w:sz w:val="28"/>
                <w:szCs w:val="28"/>
              </w:rPr>
              <w:t xml:space="preserve">        </w:t>
            </w:r>
            <w:r>
              <w:rPr>
                <w:rFonts w:ascii="Times New Roman" w:eastAsia="Arial" w:hAnsi="Times New Roman"/>
                <w:sz w:val="28"/>
                <w:szCs w:val="28"/>
              </w:rPr>
              <w:t xml:space="preserve">10. </w:t>
            </w:r>
            <w:r w:rsidRPr="00A9507E">
              <w:rPr>
                <w:rFonts w:ascii="Times New Roman" w:eastAsia="Arial" w:hAnsi="Times New Roman"/>
                <w:sz w:val="28"/>
                <w:szCs w:val="28"/>
              </w:rPr>
              <w:t>Đoàn Thanh niên</w:t>
            </w:r>
          </w:p>
        </w:tc>
      </w:tr>
    </w:tbl>
    <w:p w:rsidR="00FD177B" w:rsidRPr="00FD177B" w:rsidRDefault="00A9507E" w:rsidP="00144301">
      <w:pPr>
        <w:tabs>
          <w:tab w:val="left" w:pos="567"/>
        </w:tabs>
        <w:spacing w:after="0"/>
        <w:jc w:val="both"/>
        <w:rPr>
          <w:rFonts w:ascii="Times New Roman" w:eastAsia="Times New Roman" w:hAnsi="Times New Roman"/>
          <w:b/>
          <w:sz w:val="28"/>
          <w:szCs w:val="28"/>
        </w:rPr>
      </w:pPr>
      <w:r>
        <w:rPr>
          <w:rFonts w:ascii="Times New Roman" w:eastAsia="Arial" w:hAnsi="Times New Roman"/>
          <w:sz w:val="28"/>
          <w:szCs w:val="28"/>
        </w:rPr>
        <w:tab/>
      </w:r>
      <w:r w:rsidR="00FD177B" w:rsidRPr="00FD177B">
        <w:rPr>
          <w:rFonts w:ascii="Times New Roman" w:eastAsia="Times New Roman" w:hAnsi="Times New Roman"/>
          <w:b/>
          <w:sz w:val="28"/>
          <w:szCs w:val="28"/>
        </w:rPr>
        <w:t xml:space="preserve">5. </w:t>
      </w:r>
      <w:r w:rsidR="00FD177B" w:rsidRPr="00FD177B">
        <w:rPr>
          <w:rFonts w:ascii="Times New Roman" w:eastAsia="Times New Roman" w:hAnsi="Times New Roman"/>
          <w:b/>
          <w:sz w:val="28"/>
          <w:szCs w:val="28"/>
          <w:lang w:val="vi-VN"/>
        </w:rPr>
        <w:t>Lãnh đạo công tác khác</w:t>
      </w:r>
    </w:p>
    <w:p w:rsidR="00FD177B" w:rsidRPr="00FD177B" w:rsidRDefault="00FD177B" w:rsidP="00FD177B">
      <w:pPr>
        <w:tabs>
          <w:tab w:val="left" w:pos="567"/>
        </w:tabs>
        <w:spacing w:after="0"/>
        <w:ind w:right="-432"/>
        <w:jc w:val="both"/>
        <w:rPr>
          <w:rFonts w:ascii="Times New Roman" w:eastAsia="Times New Roman" w:hAnsi="Times New Roman"/>
          <w:sz w:val="28"/>
          <w:szCs w:val="28"/>
        </w:rPr>
      </w:pPr>
      <w:r w:rsidRPr="00FD177B">
        <w:rPr>
          <w:rFonts w:ascii="Times New Roman" w:eastAsia="Times New Roman" w:hAnsi="Times New Roman"/>
          <w:sz w:val="28"/>
          <w:szCs w:val="28"/>
        </w:rPr>
        <w:tab/>
        <w:t xml:space="preserve">Tiếp tục chấn chỉnh, giữ gìn kỷ cương trong CBGVNV toàn trường; Tiếp tục quan tâm công tác PCCC và an ninh trật tự trong trường; Truyền thông công tác phòng chống tệ nạn xã hội; Trung tâm Điều hành và Quản lý dữ liệu giám sát các phòng học và khu vực toàn trường; Tăng cường công tác giám sát việc giảng viên đi thực tập xí nghiệp; Hoàn thành hệ thống chấm công bằng thẻ cho CBGVNV và nghiên cứu việc điểm danh SV; Thực hiện kế hoạch nâng cấp hệ thống Server và đường truyền internet của Nhà trường; Mua sắm và sửa chữa năm 2020; Sắp xếp phòng học cho học kỳ I năm học 2020 – 2021; Chuẩn bị hồ sơ thanh lý tài sản năm </w:t>
      </w:r>
      <w:r w:rsidRPr="00FD177B">
        <w:rPr>
          <w:rFonts w:ascii="Times New Roman" w:eastAsia="Times New Roman" w:hAnsi="Times New Roman"/>
          <w:sz w:val="28"/>
          <w:szCs w:val="28"/>
        </w:rPr>
        <w:lastRenderedPageBreak/>
        <w:t>2020; Rà soát, xây dựng kế hoạch mua sắm tài sản, vật tư thực tập NH 2020-2021; Tổng hợp đề xuất trang bị tài sản, công cụ dụng cụ, thiết bị năm 2021; Hoàn thành công trình xây dựng toà nhà Ký túc xá mới.</w:t>
      </w:r>
    </w:p>
    <w:p w:rsidR="00FD177B" w:rsidRPr="00FD177B" w:rsidRDefault="00FD177B" w:rsidP="00FD177B">
      <w:pPr>
        <w:spacing w:after="0"/>
        <w:ind w:left="567"/>
        <w:jc w:val="both"/>
        <w:rPr>
          <w:rFonts w:ascii="Times New Roman" w:eastAsia="Times New Roman" w:hAnsi="Times New Roman"/>
          <w:b/>
          <w:sz w:val="28"/>
          <w:szCs w:val="28"/>
        </w:rPr>
      </w:pPr>
      <w:r w:rsidRPr="00FD177B">
        <w:rPr>
          <w:rFonts w:ascii="Times New Roman" w:eastAsia="Times New Roman" w:hAnsi="Times New Roman"/>
          <w:b/>
          <w:sz w:val="28"/>
          <w:szCs w:val="28"/>
        </w:rPr>
        <w:t xml:space="preserve">6. Công tác quản trị phục vụ giảng dạy và học tập: </w:t>
      </w:r>
    </w:p>
    <w:p w:rsidR="00FD177B" w:rsidRPr="00FD177B" w:rsidRDefault="00FD177B" w:rsidP="00FD177B">
      <w:pPr>
        <w:numPr>
          <w:ilvl w:val="0"/>
          <w:numId w:val="5"/>
        </w:numPr>
        <w:tabs>
          <w:tab w:val="left" w:pos="993"/>
        </w:tabs>
        <w:spacing w:after="0" w:line="240" w:lineRule="auto"/>
        <w:ind w:hanging="1108"/>
        <w:jc w:val="both"/>
        <w:rPr>
          <w:rFonts w:ascii="Times New Roman" w:eastAsia="Times New Roman" w:hAnsi="Times New Roman"/>
          <w:sz w:val="28"/>
          <w:szCs w:val="28"/>
        </w:rPr>
      </w:pPr>
      <w:r w:rsidRPr="00FD177B">
        <w:rPr>
          <w:rFonts w:ascii="Times New Roman" w:eastAsia="Times New Roman" w:hAnsi="Times New Roman"/>
          <w:sz w:val="28"/>
          <w:szCs w:val="28"/>
        </w:rPr>
        <w:t>Bảo trì – bảo dưỡng và vệ sinh: Máy lạnh, quạt – đèn, máy tính…;</w:t>
      </w:r>
    </w:p>
    <w:p w:rsidR="00FD177B" w:rsidRPr="00FD177B" w:rsidRDefault="00FD177B" w:rsidP="00FD177B">
      <w:pPr>
        <w:numPr>
          <w:ilvl w:val="0"/>
          <w:numId w:val="5"/>
        </w:numPr>
        <w:tabs>
          <w:tab w:val="left" w:pos="993"/>
        </w:tabs>
        <w:spacing w:after="0" w:line="240" w:lineRule="auto"/>
        <w:ind w:hanging="1108"/>
        <w:jc w:val="both"/>
        <w:rPr>
          <w:rFonts w:ascii="Times New Roman" w:eastAsia="Times New Roman" w:hAnsi="Times New Roman"/>
          <w:sz w:val="28"/>
          <w:szCs w:val="28"/>
        </w:rPr>
      </w:pPr>
      <w:r w:rsidRPr="00FD177B">
        <w:rPr>
          <w:rFonts w:ascii="Times New Roman" w:eastAsia="Times New Roman" w:hAnsi="Times New Roman"/>
          <w:sz w:val="28"/>
          <w:szCs w:val="28"/>
        </w:rPr>
        <w:t>Tiếp tục sửa chữa bàn, ghế cho các lớp;</w:t>
      </w:r>
    </w:p>
    <w:p w:rsidR="00FD177B" w:rsidRPr="00FD177B" w:rsidRDefault="00FD177B" w:rsidP="00FD177B">
      <w:pPr>
        <w:numPr>
          <w:ilvl w:val="0"/>
          <w:numId w:val="5"/>
        </w:numPr>
        <w:tabs>
          <w:tab w:val="left" w:pos="993"/>
        </w:tabs>
        <w:spacing w:after="0" w:line="240" w:lineRule="auto"/>
        <w:ind w:hanging="1108"/>
        <w:jc w:val="both"/>
        <w:rPr>
          <w:rFonts w:ascii="Times New Roman" w:eastAsia="Times New Roman" w:hAnsi="Times New Roman"/>
          <w:sz w:val="28"/>
          <w:szCs w:val="28"/>
        </w:rPr>
      </w:pPr>
      <w:r w:rsidRPr="00FD177B">
        <w:rPr>
          <w:rFonts w:ascii="Times New Roman" w:eastAsia="Times New Roman" w:hAnsi="Times New Roman"/>
          <w:sz w:val="28"/>
          <w:szCs w:val="28"/>
        </w:rPr>
        <w:t>Tiếp tục công tác thu gọn các loại dây ĐT, Mạng;</w:t>
      </w:r>
    </w:p>
    <w:p w:rsidR="00FD177B" w:rsidRPr="00FD177B" w:rsidRDefault="00FD177B" w:rsidP="00FD177B">
      <w:pPr>
        <w:numPr>
          <w:ilvl w:val="0"/>
          <w:numId w:val="5"/>
        </w:numPr>
        <w:tabs>
          <w:tab w:val="left" w:pos="993"/>
        </w:tabs>
        <w:spacing w:after="0" w:line="240" w:lineRule="auto"/>
        <w:ind w:hanging="1108"/>
        <w:jc w:val="both"/>
        <w:rPr>
          <w:rFonts w:ascii="Times New Roman" w:eastAsia="Times New Roman" w:hAnsi="Times New Roman"/>
          <w:sz w:val="28"/>
          <w:szCs w:val="28"/>
        </w:rPr>
      </w:pPr>
      <w:r w:rsidRPr="00FD177B">
        <w:rPr>
          <w:rFonts w:ascii="Times New Roman" w:eastAsia="Times New Roman" w:hAnsi="Times New Roman"/>
          <w:sz w:val="28"/>
          <w:szCs w:val="28"/>
        </w:rPr>
        <w:t>Sửa chữa đường dây điện trạm 2 tại sân bóng;</w:t>
      </w:r>
    </w:p>
    <w:p w:rsidR="00FD177B" w:rsidRPr="00FD177B" w:rsidRDefault="00FD177B" w:rsidP="00FD177B">
      <w:pPr>
        <w:numPr>
          <w:ilvl w:val="0"/>
          <w:numId w:val="5"/>
        </w:numPr>
        <w:tabs>
          <w:tab w:val="left" w:pos="993"/>
        </w:tabs>
        <w:spacing w:after="0" w:line="240" w:lineRule="auto"/>
        <w:ind w:hanging="1108"/>
        <w:jc w:val="both"/>
        <w:rPr>
          <w:rFonts w:ascii="Times New Roman" w:eastAsia="Times New Roman" w:hAnsi="Times New Roman"/>
          <w:sz w:val="28"/>
          <w:szCs w:val="28"/>
        </w:rPr>
      </w:pPr>
      <w:r w:rsidRPr="00FD177B">
        <w:rPr>
          <w:rFonts w:ascii="Times New Roman" w:eastAsia="Times New Roman" w:hAnsi="Times New Roman"/>
          <w:sz w:val="28"/>
          <w:szCs w:val="28"/>
        </w:rPr>
        <w:t>Tiếp tục sửa chữa các nắp cống bị hỏng trong toàn trường;</w:t>
      </w:r>
    </w:p>
    <w:p w:rsidR="00FD177B" w:rsidRPr="00FD177B" w:rsidRDefault="00FD177B" w:rsidP="00FD177B">
      <w:pPr>
        <w:numPr>
          <w:ilvl w:val="0"/>
          <w:numId w:val="5"/>
        </w:numPr>
        <w:tabs>
          <w:tab w:val="left" w:pos="993"/>
        </w:tabs>
        <w:spacing w:after="0" w:line="240" w:lineRule="auto"/>
        <w:ind w:left="1555" w:hanging="1108"/>
        <w:jc w:val="both"/>
        <w:rPr>
          <w:rFonts w:ascii="Times New Roman" w:eastAsia="Times New Roman" w:hAnsi="Times New Roman"/>
          <w:sz w:val="28"/>
          <w:szCs w:val="28"/>
        </w:rPr>
      </w:pPr>
      <w:r w:rsidRPr="00FD177B">
        <w:rPr>
          <w:rFonts w:ascii="Times New Roman" w:eastAsia="Times New Roman" w:hAnsi="Times New Roman"/>
          <w:sz w:val="28"/>
          <w:szCs w:val="28"/>
        </w:rPr>
        <w:t xml:space="preserve"> Đào tuyến ống thoát nước từ phòng truyến thống qua nhà D3;</w:t>
      </w:r>
    </w:p>
    <w:p w:rsidR="00FD177B" w:rsidRPr="00FD177B" w:rsidRDefault="00FD177B" w:rsidP="00FD177B">
      <w:pPr>
        <w:numPr>
          <w:ilvl w:val="0"/>
          <w:numId w:val="5"/>
        </w:numPr>
        <w:tabs>
          <w:tab w:val="left" w:pos="993"/>
        </w:tabs>
        <w:spacing w:after="0" w:line="240" w:lineRule="auto"/>
        <w:ind w:hanging="1108"/>
        <w:jc w:val="both"/>
        <w:rPr>
          <w:rFonts w:ascii="Times New Roman" w:eastAsia="Times New Roman" w:hAnsi="Times New Roman"/>
          <w:sz w:val="28"/>
          <w:szCs w:val="28"/>
        </w:rPr>
      </w:pPr>
      <w:r w:rsidRPr="00FD177B">
        <w:rPr>
          <w:rFonts w:ascii="Times New Roman" w:eastAsia="Times New Roman" w:hAnsi="Times New Roman"/>
          <w:sz w:val="28"/>
          <w:szCs w:val="28"/>
        </w:rPr>
        <w:t>Dọn rác trên seno các tòa nhà trong trường;</w:t>
      </w:r>
    </w:p>
    <w:p w:rsidR="00FD177B" w:rsidRPr="00FD177B" w:rsidRDefault="00FD177B" w:rsidP="00FD177B">
      <w:pPr>
        <w:numPr>
          <w:ilvl w:val="0"/>
          <w:numId w:val="5"/>
        </w:numPr>
        <w:tabs>
          <w:tab w:val="left" w:pos="993"/>
        </w:tabs>
        <w:spacing w:after="0" w:line="240" w:lineRule="auto"/>
        <w:ind w:hanging="1108"/>
        <w:jc w:val="both"/>
        <w:rPr>
          <w:rFonts w:ascii="Times New Roman" w:eastAsia="Times New Roman" w:hAnsi="Times New Roman"/>
          <w:sz w:val="28"/>
          <w:szCs w:val="28"/>
        </w:rPr>
      </w:pPr>
      <w:r w:rsidRPr="00FD177B">
        <w:rPr>
          <w:rFonts w:ascii="Times New Roman" w:eastAsia="Times New Roman" w:hAnsi="Times New Roman"/>
          <w:sz w:val="28"/>
          <w:szCs w:val="28"/>
        </w:rPr>
        <w:t>Chống thấm xưởng hàn khoa cơ khí;</w:t>
      </w:r>
    </w:p>
    <w:p w:rsidR="00FD177B" w:rsidRPr="00FD177B" w:rsidRDefault="00FD177B" w:rsidP="00FD177B">
      <w:pPr>
        <w:numPr>
          <w:ilvl w:val="0"/>
          <w:numId w:val="5"/>
        </w:numPr>
        <w:tabs>
          <w:tab w:val="left" w:pos="993"/>
        </w:tabs>
        <w:spacing w:after="0" w:line="240" w:lineRule="auto"/>
        <w:ind w:hanging="1108"/>
        <w:jc w:val="both"/>
        <w:rPr>
          <w:rFonts w:ascii="Times New Roman" w:eastAsia="Times New Roman" w:hAnsi="Times New Roman"/>
          <w:sz w:val="28"/>
          <w:szCs w:val="28"/>
        </w:rPr>
      </w:pPr>
      <w:r w:rsidRPr="00FD177B">
        <w:rPr>
          <w:rFonts w:ascii="Times New Roman" w:eastAsia="Times New Roman" w:hAnsi="Times New Roman"/>
          <w:sz w:val="28"/>
          <w:szCs w:val="28"/>
        </w:rPr>
        <w:t>Di dời Ký túc xá về toà nhà mới.</w:t>
      </w:r>
    </w:p>
    <w:p w:rsidR="00FD177B" w:rsidRPr="00FD177B" w:rsidRDefault="00FD177B" w:rsidP="00FD177B">
      <w:pPr>
        <w:tabs>
          <w:tab w:val="left" w:pos="567"/>
        </w:tabs>
        <w:spacing w:after="0"/>
        <w:ind w:left="-144" w:right="-432"/>
        <w:jc w:val="both"/>
        <w:rPr>
          <w:rFonts w:ascii="Times New Roman" w:eastAsia="Times New Roman" w:hAnsi="Times New Roman"/>
          <w:sz w:val="28"/>
          <w:szCs w:val="28"/>
        </w:rPr>
      </w:pPr>
      <w:r w:rsidRPr="00FD177B">
        <w:rPr>
          <w:rFonts w:ascii="Times New Roman" w:eastAsia="Times New Roman" w:hAnsi="Times New Roman"/>
          <w:sz w:val="28"/>
          <w:szCs w:val="28"/>
        </w:rPr>
        <w:tab/>
      </w:r>
      <w:r w:rsidRPr="00FD177B">
        <w:rPr>
          <w:rFonts w:ascii="Times New Roman" w:eastAsia="Times New Roman" w:hAnsi="Times New Roman"/>
          <w:b/>
          <w:bCs/>
          <w:sz w:val="28"/>
          <w:szCs w:val="28"/>
        </w:rPr>
        <w:t xml:space="preserve">7. Công tác Công đoàn: </w:t>
      </w:r>
      <w:r w:rsidRPr="00FD177B">
        <w:rPr>
          <w:rFonts w:ascii="Times New Roman" w:eastAsia="Times New Roman" w:hAnsi="Times New Roman"/>
          <w:bCs/>
          <w:sz w:val="28"/>
          <w:szCs w:val="28"/>
        </w:rPr>
        <w:t>Theo kế hoạch.</w:t>
      </w:r>
      <w:r w:rsidRPr="00FD177B">
        <w:rPr>
          <w:rFonts w:ascii="Times New Roman" w:eastAsia="Times New Roman" w:hAnsi="Times New Roman"/>
          <w:b/>
          <w:bCs/>
          <w:sz w:val="28"/>
          <w:szCs w:val="28"/>
        </w:rPr>
        <w:t xml:space="preserve"> </w:t>
      </w:r>
    </w:p>
    <w:p w:rsidR="00FD177B" w:rsidRPr="00FD177B" w:rsidRDefault="00FD177B" w:rsidP="00FD177B">
      <w:pPr>
        <w:tabs>
          <w:tab w:val="left" w:pos="851"/>
        </w:tabs>
        <w:spacing w:after="0"/>
        <w:ind w:left="567"/>
        <w:jc w:val="both"/>
        <w:rPr>
          <w:rFonts w:ascii="Times New Roman" w:eastAsia="Times New Roman" w:hAnsi="Times New Roman"/>
          <w:b/>
          <w:bCs/>
          <w:sz w:val="28"/>
          <w:szCs w:val="28"/>
        </w:rPr>
      </w:pPr>
      <w:r w:rsidRPr="00FD177B">
        <w:rPr>
          <w:rFonts w:ascii="Times New Roman" w:eastAsia="Times New Roman" w:hAnsi="Times New Roman"/>
          <w:b/>
          <w:bCs/>
          <w:sz w:val="28"/>
          <w:szCs w:val="28"/>
        </w:rPr>
        <w:t xml:space="preserve">8. Công tác Đoàn Thanh niên và Hội Sinh viên: </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 xml:space="preserve">Tiếp tục báo cáo 6 bài LLCT tại tuần sinh hoạt Giáo dục định hướng dành cho Tân sinh viên khóa 2020. </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Tuyên truyền kỷ niệm Lễ Quốc khánh nước CHXHCN Việt Nam (02/9/1945-02/9/2020).</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Hoàn thiện và triển khai kế hoạch tổ chức cuộc thi tìm kiếm tài năng Lý Tự Trọng “Lý Tự Trọng – Got Talent” năm 2020 chào mừng khai giảng năm học 2020-2021 và kỷ niệm 38 năm ngày Nhà Giáo Việt Nam (20/11/1982 – 20/11/2020).</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Tiếp tục triển khai kế hoạch số 15-KH/ĐTN-LTT, ngày 16 tháng 3 năm 2020 của Ban Thường vụ Đoàn trường về việc truyền thông và chia sẻ thông tin tuyển sinh năm 2020.</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Hướng dẫn thực hiện xếp loại đoàn viên ưu tú cho năm học 2019-2020.</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Triển khai thực hiện “Tháng văn hóa giao thông – 09/2020” đến sinh viên vào đầu năm học mới 2020-2021. Duy trì câu lạc bộ An toàn giao thông trước cổng trường.</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Xây dựng kế hoạch tổ chức các hoạt động chào mừng kỷ niệm 106 năm ngày sinh đồng chí Lý Tự Trọng (20/10/1914-20/10/2021).</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Nhận xét sổ đoàn viên năm học 2019-2020. Thực hiện chuyển sinh hoạt Đoàn cho sinh viên các khóa tốt nghiệp ra trường.</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Tiếp nhận hồ sơ Đoàn viên của Tân sinh viên khóa 2020.</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 xml:space="preserve">Họp về công tác nhân sự Liên Chi đoàn các khoa và định hướng chương trình công tác Đoàn và phong trào Thanh niên năm học 2020-2021. Ra quyết định công nhận Ban Chấp hành Liên chi đoàn các khoa năm học 2020-2021. </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 xml:space="preserve">Thông báo chỉ đạo việc thực hiện tổ chức Đại hội, Hội nghị Chi Đoàn và ra Quyết định công nhận Ban Chấp hành Chi đoàn các lớp. Phối hợp Bí thư Liên </w:t>
      </w:r>
      <w:r w:rsidRPr="00FD177B">
        <w:rPr>
          <w:rFonts w:ascii="Times New Roman" w:eastAsia="Times New Roman" w:hAnsi="Times New Roman"/>
          <w:sz w:val="28"/>
          <w:szCs w:val="26"/>
        </w:rPr>
        <w:lastRenderedPageBreak/>
        <w:t>chi Đoàn các khoa hỗ trợ, kiểm tra công tác tổ chức Đại hội, Hội nghị Chi đoàn các lớp. Thông báo về việc thu Đoàn phí năm học 2020-2021.</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 Tổ chức ngày Chủ Nhật Xanh lần 1 năm học 2019-2020. Nội dung: Vệ sinh khu vực phòng, xưởng thực hành, phòng lý thuyết và khu ký túc xá trường chuẩn bị cho năm học mới.</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Phối hợp Hội Sinh viên trường xây dựng kế hoạch tổ chức Hội thao Sinh viên ký túc xá năm học 2020-2021 chào mừng kỷ niệm ngày nhà Giáo Việt Nam 20-11 và khai giảng năm học 2020-2021.</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 xml:space="preserve"> Phối hợp Hội Sinh viên trường tổ chức giải bóng đá truyền thống “Cúp Lý Tự Trọng” năm 2020 Chào mừng Tân sinh viên khóa 2020 và Đại hội Đại biểu Hội Sinh viên trường lần thứ VI, nhiệm kỳ 2020-2023.</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Thực hiện tuyên truyền, triển khai các công tác phòng, chống dịch bệnh viêm đường hô hấp cấp Covid-19.</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 xml:space="preserve">Triển khai học bổng đầu năm học 2020-2021 của Trung tâm Hỗ trợ học sinh, sinh viên Thành phố. Vận động Công ty, Doanh nghiệp tài trợ học bổng sinh viên có hoàn cảnh khó khăn đầu năm học 2020-2021. </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 xml:space="preserve">Tiếp tục hỗ trợ Nhà trường tiếp đón, hướng dẫn và hỗ trợ phụ huynh, học sinh đến trường làm hồ sơ tuyển sinh năm 2020. </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Phối hợp cùng Hội Sinh viên trường tổ chức chuỗi các hoạt động chào đón Tân sinh viên khóa 2020.</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Tuyên truyền, giới thiệu Tân sinh viên khóa 2020 về đường dây nóng “Tiếp nhận thông tin và hỗ trợ học sinh, sinh viên” năm học 2020-2021.</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Phối hợp cùng Công ty Mobifone và công ty Mỹ Thanh tổ chức chương trình với chủ đề “Đánh thức khát vọng”.</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 xml:space="preserve">Tiếp tục hoàn thiện dự thảo chương trình công tác Đoàn và phong trào Thanh niên năm học 2020-2021. </w:t>
      </w:r>
    </w:p>
    <w:p w:rsidR="00FD177B" w:rsidRPr="00FD177B" w:rsidRDefault="00FD177B" w:rsidP="00FD177B">
      <w:pPr>
        <w:tabs>
          <w:tab w:val="left" w:pos="720"/>
        </w:tabs>
        <w:spacing w:after="0"/>
        <w:ind w:firstLine="540"/>
        <w:jc w:val="both"/>
        <w:rPr>
          <w:rFonts w:ascii="Times New Roman" w:eastAsia="Times New Roman" w:hAnsi="Times New Roman"/>
          <w:sz w:val="28"/>
          <w:szCs w:val="26"/>
        </w:rPr>
      </w:pPr>
      <w:r w:rsidRPr="00FD177B">
        <w:rPr>
          <w:rFonts w:ascii="Times New Roman" w:eastAsia="Times New Roman" w:hAnsi="Times New Roman"/>
          <w:sz w:val="28"/>
          <w:szCs w:val="26"/>
        </w:rPr>
        <w:t>Hỗ trợ Hội Sinh viên trường tổ chức Đại hội đại biểu Hội Sinh viên Việt Nam trường Cao đẳng Lý Tự Trọng Thành phố Hồ Chí Minh lần VI, nhiệm kỳ 2020 – 2023.</w:t>
      </w:r>
    </w:p>
    <w:p w:rsidR="009D1E2D" w:rsidRPr="00383DFC" w:rsidRDefault="009D1E2D" w:rsidP="009D1E2D">
      <w:pPr>
        <w:spacing w:after="0" w:line="380" w:lineRule="exact"/>
        <w:ind w:right="62" w:firstLine="540"/>
        <w:jc w:val="both"/>
        <w:rPr>
          <w:rFonts w:ascii="Times New Roman" w:eastAsia="Times New Roman" w:hAnsi="Times New Roman"/>
          <w:color w:val="000000"/>
          <w:spacing w:val="4"/>
          <w:sz w:val="28"/>
          <w:szCs w:val="26"/>
        </w:rPr>
      </w:pPr>
    </w:p>
    <w:tbl>
      <w:tblPr>
        <w:tblW w:w="10031" w:type="dxa"/>
        <w:tblBorders>
          <w:insideH w:val="single" w:sz="4" w:space="0" w:color="auto"/>
        </w:tblBorders>
        <w:tblLook w:val="04A0" w:firstRow="1" w:lastRow="0" w:firstColumn="1" w:lastColumn="0" w:noHBand="0" w:noVBand="1"/>
      </w:tblPr>
      <w:tblGrid>
        <w:gridCol w:w="4757"/>
        <w:gridCol w:w="5274"/>
      </w:tblGrid>
      <w:tr w:rsidR="009D1E2D" w:rsidRPr="00755DA6" w:rsidTr="00AE4A7B">
        <w:trPr>
          <w:trHeight w:val="1276"/>
        </w:trPr>
        <w:tc>
          <w:tcPr>
            <w:tcW w:w="4757" w:type="dxa"/>
            <w:shd w:val="clear" w:color="auto" w:fill="auto"/>
          </w:tcPr>
          <w:p w:rsidR="009D1E2D" w:rsidRPr="00755DA6" w:rsidRDefault="009D1E2D" w:rsidP="00AE4A7B">
            <w:pPr>
              <w:tabs>
                <w:tab w:val="center" w:pos="6379"/>
              </w:tabs>
              <w:spacing w:after="0" w:line="240" w:lineRule="auto"/>
              <w:jc w:val="both"/>
              <w:rPr>
                <w:rFonts w:ascii="Times New Roman" w:hAnsi="Times New Roman"/>
                <w:sz w:val="28"/>
                <w:szCs w:val="28"/>
              </w:rPr>
            </w:pPr>
            <w:r w:rsidRPr="00755DA6">
              <w:rPr>
                <w:rFonts w:ascii="Times New Roman" w:hAnsi="Times New Roman"/>
                <w:sz w:val="28"/>
                <w:szCs w:val="28"/>
                <w:u w:val="single"/>
              </w:rPr>
              <w:t>Nơi nhận:</w:t>
            </w:r>
            <w:r w:rsidRPr="00755DA6">
              <w:rPr>
                <w:rFonts w:ascii="Times New Roman" w:hAnsi="Times New Roman"/>
                <w:sz w:val="28"/>
                <w:szCs w:val="28"/>
              </w:rPr>
              <w:t xml:space="preserve"> </w:t>
            </w:r>
          </w:p>
          <w:p w:rsidR="009D1E2D" w:rsidRPr="00755DA6" w:rsidRDefault="009D1E2D" w:rsidP="00AE4A7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755DA6">
              <w:rPr>
                <w:rFonts w:ascii="Times New Roman" w:hAnsi="Times New Roman"/>
                <w:sz w:val="24"/>
                <w:szCs w:val="24"/>
              </w:rPr>
              <w:t>Các đ/c Đảng ủy viên,</w:t>
            </w:r>
          </w:p>
          <w:p w:rsidR="009D1E2D" w:rsidRPr="00755DA6" w:rsidRDefault="009D1E2D" w:rsidP="00AE4A7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755DA6">
              <w:rPr>
                <w:rFonts w:ascii="Times New Roman" w:hAnsi="Times New Roman"/>
                <w:sz w:val="24"/>
                <w:szCs w:val="24"/>
              </w:rPr>
              <w:t>Bí thư các Chi bộ trực thuộc (để thực hiện),</w:t>
            </w:r>
          </w:p>
          <w:p w:rsidR="009D1E2D" w:rsidRPr="00755DA6" w:rsidRDefault="009D1E2D" w:rsidP="00AE4A7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755DA6">
              <w:rPr>
                <w:rFonts w:ascii="Times New Roman" w:hAnsi="Times New Roman"/>
                <w:sz w:val="24"/>
                <w:szCs w:val="24"/>
              </w:rPr>
              <w:t>Lưu Đảng vụ.</w:t>
            </w:r>
          </w:p>
        </w:tc>
        <w:tc>
          <w:tcPr>
            <w:tcW w:w="5274" w:type="dxa"/>
            <w:shd w:val="clear" w:color="auto" w:fill="auto"/>
          </w:tcPr>
          <w:p w:rsidR="009D1E2D" w:rsidRPr="00755DA6" w:rsidRDefault="009D1E2D" w:rsidP="00AE4A7B">
            <w:pPr>
              <w:pStyle w:val="NormalWeb"/>
              <w:spacing w:before="60" w:beforeAutospacing="0" w:after="60" w:afterAutospacing="0"/>
              <w:jc w:val="center"/>
              <w:rPr>
                <w:b/>
                <w:sz w:val="28"/>
                <w:szCs w:val="28"/>
              </w:rPr>
            </w:pPr>
            <w:r w:rsidRPr="00755DA6">
              <w:rPr>
                <w:b/>
                <w:sz w:val="28"/>
                <w:szCs w:val="28"/>
              </w:rPr>
              <w:t>T/M BAN CHẤP HÀNH</w:t>
            </w:r>
          </w:p>
          <w:p w:rsidR="009D1E2D" w:rsidRPr="00755DA6" w:rsidRDefault="009D1E2D" w:rsidP="00AE4A7B">
            <w:pPr>
              <w:pStyle w:val="NormalWeb"/>
              <w:spacing w:before="60" w:beforeAutospacing="0" w:after="60" w:afterAutospacing="0"/>
              <w:jc w:val="center"/>
              <w:rPr>
                <w:sz w:val="28"/>
                <w:szCs w:val="28"/>
              </w:rPr>
            </w:pPr>
            <w:r w:rsidRPr="00755DA6">
              <w:rPr>
                <w:sz w:val="28"/>
                <w:szCs w:val="28"/>
              </w:rPr>
              <w:t>BÍ THƯ</w:t>
            </w:r>
          </w:p>
          <w:p w:rsidR="009D1E2D" w:rsidRPr="00755DA6" w:rsidRDefault="009D1E2D" w:rsidP="00AE4A7B">
            <w:pPr>
              <w:pStyle w:val="NormalWeb"/>
              <w:spacing w:before="60" w:beforeAutospacing="0" w:after="60" w:afterAutospacing="0"/>
              <w:jc w:val="center"/>
              <w:rPr>
                <w:sz w:val="28"/>
                <w:szCs w:val="28"/>
              </w:rPr>
            </w:pPr>
          </w:p>
          <w:p w:rsidR="009D1E2D" w:rsidRPr="00755DA6" w:rsidRDefault="009D1E2D" w:rsidP="00AE4A7B">
            <w:pPr>
              <w:pStyle w:val="NormalWeb"/>
              <w:spacing w:before="60" w:beforeAutospacing="0" w:after="60" w:afterAutospacing="0"/>
              <w:jc w:val="center"/>
              <w:rPr>
                <w:sz w:val="28"/>
                <w:szCs w:val="28"/>
              </w:rPr>
            </w:pPr>
          </w:p>
          <w:p w:rsidR="009D1E2D" w:rsidRPr="00755DA6" w:rsidRDefault="009D1E2D" w:rsidP="00AE4A7B">
            <w:pPr>
              <w:pStyle w:val="NormalWeb"/>
              <w:spacing w:before="60" w:beforeAutospacing="0" w:after="60" w:afterAutospacing="0"/>
              <w:jc w:val="center"/>
              <w:rPr>
                <w:sz w:val="28"/>
                <w:szCs w:val="28"/>
              </w:rPr>
            </w:pPr>
          </w:p>
          <w:p w:rsidR="009D1E2D" w:rsidRPr="00755DA6" w:rsidRDefault="009D1E2D" w:rsidP="00AE4A7B">
            <w:pPr>
              <w:pStyle w:val="NormalWeb"/>
              <w:spacing w:before="60" w:beforeAutospacing="0" w:after="60" w:afterAutospacing="0"/>
              <w:jc w:val="center"/>
              <w:rPr>
                <w:sz w:val="28"/>
                <w:szCs w:val="28"/>
              </w:rPr>
            </w:pPr>
          </w:p>
          <w:p w:rsidR="009D1E2D" w:rsidRPr="00755DA6" w:rsidRDefault="009D1E2D" w:rsidP="00AE4A7B">
            <w:pPr>
              <w:pStyle w:val="NormalWeb"/>
              <w:spacing w:before="60" w:beforeAutospacing="0" w:after="60" w:afterAutospacing="0"/>
              <w:jc w:val="center"/>
              <w:rPr>
                <w:b/>
                <w:sz w:val="28"/>
                <w:szCs w:val="28"/>
              </w:rPr>
            </w:pPr>
            <w:r w:rsidRPr="00755DA6">
              <w:rPr>
                <w:b/>
                <w:sz w:val="28"/>
                <w:szCs w:val="28"/>
              </w:rPr>
              <w:t xml:space="preserve">  Phạm Hữu Lộc</w:t>
            </w:r>
          </w:p>
        </w:tc>
      </w:tr>
    </w:tbl>
    <w:p w:rsidR="009D1E2D" w:rsidRPr="00755DA6" w:rsidRDefault="009D1E2D" w:rsidP="009D1E2D"/>
    <w:p w:rsidR="00CC6C4E" w:rsidRDefault="00CC6C4E">
      <w:bookmarkStart w:id="0" w:name="_GoBack"/>
      <w:bookmarkEnd w:id="0"/>
    </w:p>
    <w:sectPr w:rsidR="00CC6C4E" w:rsidSect="00033757">
      <w:footerReference w:type="default" r:id="rId6"/>
      <w:pgSz w:w="11907" w:h="16840" w:code="9"/>
      <w:pgMar w:top="1134" w:right="1134" w:bottom="993" w:left="1701"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0B770B">
    <w:pPr>
      <w:pStyle w:val="Footer"/>
      <w:jc w:val="right"/>
    </w:pPr>
    <w:r>
      <w:fldChar w:fldCharType="begin"/>
    </w:r>
    <w:r>
      <w:instrText xml:space="preserve"> PAGE   \* MERGEFORMAT </w:instrText>
    </w:r>
    <w:r>
      <w:fldChar w:fldCharType="separate"/>
    </w:r>
    <w:r>
      <w:rPr>
        <w:noProof/>
      </w:rPr>
      <w:t>6</w:t>
    </w:r>
    <w:r>
      <w:rPr>
        <w:noProof/>
      </w:rPr>
      <w:fldChar w:fldCharType="end"/>
    </w:r>
  </w:p>
  <w:p w:rsidR="003D6D2C" w:rsidRDefault="000B770B">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43FA7"/>
    <w:multiLevelType w:val="hybridMultilevel"/>
    <w:tmpl w:val="4A4A719C"/>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3485303"/>
    <w:multiLevelType w:val="hybridMultilevel"/>
    <w:tmpl w:val="E166BA6E"/>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E2D"/>
    <w:rsid w:val="000B770B"/>
    <w:rsid w:val="00144301"/>
    <w:rsid w:val="002B006D"/>
    <w:rsid w:val="002D2871"/>
    <w:rsid w:val="003D3692"/>
    <w:rsid w:val="00944C56"/>
    <w:rsid w:val="009D1E2D"/>
    <w:rsid w:val="00A9507E"/>
    <w:rsid w:val="00BD2CF6"/>
    <w:rsid w:val="00CC6C4E"/>
    <w:rsid w:val="00EB1742"/>
    <w:rsid w:val="00F9552F"/>
    <w:rsid w:val="00FD1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E2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D1E2D"/>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9D1E2D"/>
    <w:rPr>
      <w:rFonts w:eastAsia="Times New Roman" w:cs="Times New Roman"/>
      <w:szCs w:val="24"/>
    </w:rPr>
  </w:style>
  <w:style w:type="paragraph" w:styleId="NormalWeb">
    <w:name w:val="Normal (Web)"/>
    <w:basedOn w:val="Normal"/>
    <w:uiPriority w:val="99"/>
    <w:semiHidden/>
    <w:unhideWhenUsed/>
    <w:rsid w:val="009D1E2D"/>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FD1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E2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D1E2D"/>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9D1E2D"/>
    <w:rPr>
      <w:rFonts w:eastAsia="Times New Roman" w:cs="Times New Roman"/>
      <w:szCs w:val="24"/>
    </w:rPr>
  </w:style>
  <w:style w:type="paragraph" w:styleId="NormalWeb">
    <w:name w:val="Normal (Web)"/>
    <w:basedOn w:val="Normal"/>
    <w:uiPriority w:val="99"/>
    <w:semiHidden/>
    <w:unhideWhenUsed/>
    <w:rsid w:val="009D1E2D"/>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FD1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6</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2020-09-04T07:21:00Z</dcterms:created>
  <dcterms:modified xsi:type="dcterms:W3CDTF">2020-09-04T08:54:00Z</dcterms:modified>
</cp:coreProperties>
</file>